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2DAE" w:rsidRPr="00AA71A4" w:rsidRDefault="00AA71A4" w:rsidP="00EE2DAE">
      <w:pPr>
        <w:jc w:val="center"/>
        <w:rPr>
          <w:rFonts w:asciiTheme="majorBidi" w:hAnsiTheme="majorBidi" w:cstheme="majorBidi"/>
          <w:b/>
          <w:bCs/>
          <w:sz w:val="48"/>
          <w:szCs w:val="48"/>
          <w:lang w:bidi="ar-JO"/>
          <w14:shadow w14:blurRad="50800" w14:dist="38100" w14:dir="2700000" w14:sx="100000" w14:sy="100000" w14:kx="0" w14:ky="0" w14:algn="tl">
            <w14:srgbClr w14:val="000000">
              <w14:alpha w14:val="60000"/>
            </w14:srgbClr>
          </w14:shadow>
        </w:rPr>
      </w:pPr>
      <w:r>
        <w:rPr>
          <w:rFonts w:asciiTheme="majorBidi" w:hAnsiTheme="majorBidi" w:cstheme="majorBidi"/>
          <w:b/>
          <w:bCs/>
          <w:noProof/>
          <w:sz w:val="48"/>
          <w:szCs w:val="48"/>
        </w:rPr>
        <mc:AlternateContent>
          <mc:Choice Requires="wps">
            <w:drawing>
              <wp:anchor distT="0" distB="0" distL="114300" distR="114300" simplePos="0" relativeHeight="251675648" behindDoc="0" locked="0" layoutInCell="1" allowOverlap="1">
                <wp:simplePos x="0" y="0"/>
                <wp:positionH relativeFrom="column">
                  <wp:posOffset>4728210</wp:posOffset>
                </wp:positionH>
                <wp:positionV relativeFrom="paragraph">
                  <wp:posOffset>-228600</wp:posOffset>
                </wp:positionV>
                <wp:extent cx="835025" cy="993775"/>
                <wp:effectExtent l="13335" t="76200" r="75565" b="6350"/>
                <wp:wrapNone/>
                <wp:docPr id="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025" cy="993775"/>
                        </a:xfrm>
                        <a:prstGeom prst="rect">
                          <a:avLst/>
                        </a:prstGeom>
                        <a:solidFill>
                          <a:srgbClr val="FFFFFF"/>
                        </a:solidFill>
                        <a:ln w="9525">
                          <a:solidFill>
                            <a:srgbClr val="000000"/>
                          </a:solidFill>
                          <a:miter lim="800000"/>
                          <a:headEnd/>
                          <a:tailEnd/>
                        </a:ln>
                        <a:effectLst>
                          <a:outerShdw dist="107763" dir="18900000" algn="ctr" rotWithShape="0">
                            <a:srgbClr val="808080">
                              <a:alpha val="50000"/>
                            </a:srgbClr>
                          </a:outerShdw>
                        </a:effectLst>
                      </wps:spPr>
                      <wps:txbx>
                        <w:txbxContent>
                          <w:p w:rsidR="00AE5E26" w:rsidRPr="006D1BAC" w:rsidRDefault="00AE5E26" w:rsidP="00A45AEE">
                            <w:pPr>
                              <w:jc w:val="center"/>
                              <w:rPr>
                                <w:sz w:val="80"/>
                                <w:szCs w:val="80"/>
                                <w:lang w:bidi="ar-JO"/>
                              </w:rPr>
                            </w:pPr>
                            <w:r>
                              <w:rPr>
                                <w:rFonts w:hint="cs"/>
                                <w:sz w:val="80"/>
                                <w:szCs w:val="80"/>
                                <w:rtl/>
                                <w:lang w:bidi="ar-JO"/>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372.3pt;margin-top:-18pt;width:65.75pt;height:7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">
                <v:shadow on="t" opacity=".5" offset="6pt,-6pt"/>
                <v:textbox>
                  <w:txbxContent>
                    <w:p w:rsidR="00AE5E26" w:rsidRPr="006D1BAC" w:rsidRDefault="00AE5E26" w:rsidP="00A45AEE">
                      <w:pPr>
                        <w:jc w:val="center"/>
                        <w:rPr>
                          <w:sz w:val="80"/>
                          <w:szCs w:val="80"/>
                          <w:lang w:bidi="ar-JO"/>
                        </w:rPr>
                      </w:pPr>
                      <w:r>
                        <w:rPr>
                          <w:rFonts w:hint="cs"/>
                          <w:sz w:val="80"/>
                          <w:szCs w:val="80"/>
                          <w:rtl/>
                          <w:lang w:bidi="ar-JO"/>
                        </w:rPr>
                        <w:t>2</w:t>
                      </w:r>
                    </w:p>
                  </w:txbxContent>
                </v:textbox>
              </v:shape>
            </w:pict>
          </mc:Fallback>
        </mc:AlternateContent>
      </w:r>
    </w:p>
    <w:p w:rsidR="00EE2DAE" w:rsidRPr="00AA71A4" w:rsidRDefault="00EE2DAE" w:rsidP="00885F9B">
      <w:pPr>
        <w:spacing w:line="360" w:lineRule="auto"/>
        <w:jc w:val="center"/>
        <w:rPr>
          <w:rFonts w:ascii="Times New Roman" w:hAnsi="Times New Roman" w:cs="Times New Roman"/>
          <w:b/>
          <w:bCs/>
          <w:sz w:val="52"/>
          <w:szCs w:val="52"/>
          <w:rtl/>
          <w14:shadow w14:blurRad="50800" w14:dist="38100" w14:dir="2700000" w14:sx="100000" w14:sy="100000" w14:kx="0" w14:ky="0" w14:algn="tl">
            <w14:srgbClr w14:val="000000">
              <w14:alpha w14:val="60000"/>
            </w14:srgbClr>
          </w14:shadow>
        </w:rPr>
      </w:pPr>
      <w:r w:rsidRPr="00AA71A4">
        <w:rPr>
          <w:rFonts w:asciiTheme="majorBidi" w:hAnsiTheme="majorBidi" w:cstheme="majorBidi"/>
          <w:b/>
          <w:bCs/>
          <w:sz w:val="48"/>
          <w:szCs w:val="48"/>
          <w:rtl/>
          <w:lang w:bidi="ar-JO"/>
          <w14:shadow w14:blurRad="50800" w14:dist="38100" w14:dir="2700000" w14:sx="100000" w14:sy="100000" w14:kx="0" w14:ky="0" w14:algn="tl">
            <w14:srgbClr w14:val="000000">
              <w14:alpha w14:val="60000"/>
            </w14:srgbClr>
          </w14:shadow>
        </w:rPr>
        <w:t>الفصــــــــــــــل</w:t>
      </w:r>
      <w:r w:rsidRPr="00AA71A4">
        <w:rPr>
          <w:rFonts w:asciiTheme="majorBidi" w:hAnsiTheme="majorBidi" w:cstheme="majorBidi" w:hint="cs"/>
          <w:b/>
          <w:bCs/>
          <w:sz w:val="48"/>
          <w:szCs w:val="48"/>
          <w:rtl/>
          <w:lang w:bidi="ar-JO"/>
          <w14:shadow w14:blurRad="50800" w14:dist="38100" w14:dir="2700000" w14:sx="100000" w14:sy="100000" w14:kx="0" w14:ky="0" w14:algn="tl">
            <w14:srgbClr w14:val="000000">
              <w14:alpha w14:val="60000"/>
            </w14:srgbClr>
          </w14:shadow>
        </w:rPr>
        <w:t xml:space="preserve"> الثا</w:t>
      </w:r>
      <w:r w:rsidR="00885F9B">
        <w:rPr>
          <w:rFonts w:asciiTheme="majorBidi" w:hAnsiTheme="majorBidi" w:cstheme="majorBidi" w:hint="cs"/>
          <w:b/>
          <w:bCs/>
          <w:sz w:val="48"/>
          <w:szCs w:val="48"/>
          <w:rtl/>
          <w:lang w:bidi="ar-JO"/>
          <w14:shadow w14:blurRad="50800" w14:dist="38100" w14:dir="2700000" w14:sx="100000" w14:sy="100000" w14:kx="0" w14:ky="0" w14:algn="tl">
            <w14:srgbClr w14:val="000000">
              <w14:alpha w14:val="60000"/>
            </w14:srgbClr>
          </w14:shadow>
        </w:rPr>
        <w:t>ني</w:t>
      </w:r>
      <w:r w:rsidR="00A45AEE" w:rsidRPr="00AA71A4">
        <w:rPr>
          <w:rFonts w:ascii="Times New Roman" w:hAnsi="Times New Roman" w:cs="Times New Roman"/>
          <w:b/>
          <w:bCs/>
          <w:sz w:val="52"/>
          <w:szCs w:val="52"/>
          <w14:shadow w14:blurRad="50800" w14:dist="38100" w14:dir="2700000" w14:sx="100000" w14:sy="100000" w14:kx="0" w14:ky="0" w14:algn="tl">
            <w14:srgbClr w14:val="000000">
              <w14:alpha w14:val="60000"/>
            </w14:srgbClr>
          </w14:shadow>
        </w:rPr>
        <w:t xml:space="preserve"> </w:t>
      </w:r>
    </w:p>
    <w:p w:rsidR="00EE2DAE" w:rsidRPr="006F69EE" w:rsidRDefault="00EE2DAE" w:rsidP="00EE2DAE">
      <w:pPr>
        <w:pBdr>
          <w:top w:val="single" w:sz="18" w:space="1" w:color="auto"/>
        </w:pBdr>
        <w:spacing w:line="360" w:lineRule="auto"/>
        <w:jc w:val="center"/>
        <w:rPr>
          <w:b/>
          <w:bCs/>
          <w:sz w:val="28"/>
          <w:szCs w:val="28"/>
          <w:rtl/>
        </w:rPr>
      </w:pPr>
    </w:p>
    <w:p w:rsidR="00FC7D52" w:rsidRPr="00AA71A4" w:rsidRDefault="00A45AEE" w:rsidP="00885F9B">
      <w:pPr>
        <w:spacing w:line="360" w:lineRule="auto"/>
        <w:jc w:val="center"/>
        <w:rPr>
          <w:rFonts w:ascii="Times New Roman" w:hAnsi="Times New Roman" w:cs="Times New Roman"/>
          <w:b/>
          <w:bCs/>
          <w:sz w:val="36"/>
          <w:szCs w:val="36"/>
          <w:rtl/>
          <w:lang w:bidi="ar-JO"/>
          <w14:shadow w14:blurRad="50800" w14:dist="38100" w14:dir="2700000" w14:sx="100000" w14:sy="100000" w14:kx="0" w14:ky="0" w14:algn="tl">
            <w14:srgbClr w14:val="000000">
              <w14:alpha w14:val="60000"/>
            </w14:srgbClr>
          </w14:shadow>
        </w:rPr>
      </w:pPr>
      <w:r w:rsidRPr="00AA71A4">
        <w:rPr>
          <w:rFonts w:ascii="Times New Roman" w:hAnsi="Times New Roman" w:cs="Times New Roman" w:hint="cs"/>
          <w:b/>
          <w:bCs/>
          <w:sz w:val="36"/>
          <w:szCs w:val="36"/>
          <w:rtl/>
          <w:lang w:bidi="ar-JO"/>
          <w14:shadow w14:blurRad="50800" w14:dist="38100" w14:dir="2700000" w14:sx="100000" w14:sy="100000" w14:kx="0" w14:ky="0" w14:algn="tl">
            <w14:srgbClr w14:val="000000">
              <w14:alpha w14:val="60000"/>
            </w14:srgbClr>
          </w14:shadow>
        </w:rPr>
        <w:t>الوصف ا</w:t>
      </w:r>
      <w:r w:rsidR="00885F9B">
        <w:rPr>
          <w:rFonts w:ascii="Times New Roman" w:hAnsi="Times New Roman" w:cs="Times New Roman" w:hint="cs"/>
          <w:b/>
          <w:bCs/>
          <w:sz w:val="36"/>
          <w:szCs w:val="36"/>
          <w:rtl/>
          <w:lang w:bidi="ar-JO"/>
          <w14:shadow w14:blurRad="50800" w14:dist="38100" w14:dir="2700000" w14:sx="100000" w14:sy="100000" w14:kx="0" w14:ky="0" w14:algn="tl">
            <w14:srgbClr w14:val="000000">
              <w14:alpha w14:val="60000"/>
            </w14:srgbClr>
          </w14:shadow>
        </w:rPr>
        <w:t>لمعماري</w:t>
      </w:r>
    </w:p>
    <w:p w:rsidR="00885F9B" w:rsidRDefault="00885F9B" w:rsidP="00FC7D52">
      <w:pPr>
        <w:jc w:val="right"/>
        <w:rPr>
          <w:rFonts w:ascii="Times New Roman" w:hAnsi="Times New Roman" w:cs="Times New Roman"/>
          <w:b/>
          <w:bCs/>
          <w:sz w:val="36"/>
          <w:szCs w:val="36"/>
          <w:rtl/>
          <w:lang w:bidi="ar-JO"/>
          <w14:shadow w14:blurRad="50800" w14:dist="38100" w14:dir="2700000" w14:sx="100000" w14:sy="100000" w14:kx="0" w14:ky="0" w14:algn="tl">
            <w14:srgbClr w14:val="000000">
              <w14:alpha w14:val="60000"/>
            </w14:srgbClr>
          </w14:shadow>
        </w:rPr>
      </w:pPr>
    </w:p>
    <w:p w:rsidR="00A45AEE" w:rsidRPr="00A45AEE" w:rsidRDefault="00885F9B" w:rsidP="003579F9">
      <w:pPr>
        <w:jc w:val="right"/>
        <w:rPr>
          <w:rFonts w:ascii="Times New Roman" w:eastAsia="Times New Roman" w:hAnsi="Times New Roman" w:cs="Times New Roman"/>
          <w:b/>
          <w:bCs/>
          <w:color w:val="000000"/>
          <w:sz w:val="28"/>
          <w:szCs w:val="28"/>
          <w:lang w:bidi="ar-JO"/>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sidRPr="00A45AEE">
        <w:rPr>
          <w:rFonts w:ascii="Times New Roman" w:eastAsia="Times New Roman" w:hAnsi="Times New Roman" w:cs="Times New Roman" w:hint="cs"/>
          <w:b/>
          <w:bCs/>
          <w:color w:val="000000"/>
          <w:sz w:val="28"/>
          <w:szCs w:val="28"/>
          <w:rtl/>
        </w:rPr>
        <w:t>1 المقدمة</w:t>
      </w:r>
      <w:r w:rsidR="00592735">
        <w:rPr>
          <w:rFonts w:ascii="Times New Roman" w:eastAsia="Times New Roman" w:hAnsi="Times New Roman" w:cs="Times New Roman" w:hint="cs"/>
          <w:b/>
          <w:bCs/>
          <w:color w:val="000000"/>
          <w:sz w:val="28"/>
          <w:szCs w:val="28"/>
          <w:rtl/>
        </w:rPr>
        <w:t>.</w:t>
      </w:r>
    </w:p>
    <w:p w:rsidR="00A45AEE" w:rsidRPr="00A45AEE" w:rsidRDefault="00885F9B" w:rsidP="003579F9">
      <w:pPr>
        <w:bidi/>
        <w:rPr>
          <w:rFonts w:ascii="Times New Roman" w:eastAsia="Times New Roman" w:hAnsi="Times New Roman" w:cs="Times New Roman"/>
          <w:b/>
          <w:bCs/>
          <w:color w:val="000000"/>
          <w:sz w:val="28"/>
          <w:szCs w:val="28"/>
          <w:rtl/>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Pr>
          <w:rFonts w:ascii="Times New Roman" w:eastAsia="Times New Roman" w:hAnsi="Times New Roman" w:cs="Times New Roman" w:hint="cs"/>
          <w:b/>
          <w:bCs/>
          <w:color w:val="000000"/>
          <w:sz w:val="28"/>
          <w:szCs w:val="28"/>
          <w:rtl/>
        </w:rPr>
        <w:t>2 لمحة</w:t>
      </w:r>
      <w:r>
        <w:rPr>
          <w:rFonts w:ascii="Times New Roman" w:eastAsia="Times New Roman" w:hAnsi="Times New Roman" w:cs="Times New Roman" w:hint="cs"/>
          <w:b/>
          <w:bCs/>
          <w:color w:val="000000"/>
          <w:sz w:val="28"/>
          <w:szCs w:val="28"/>
          <w:rtl/>
        </w:rPr>
        <w:t xml:space="preserve"> عامة عن </w:t>
      </w:r>
      <w:r w:rsidR="00592735">
        <w:rPr>
          <w:rFonts w:ascii="Times New Roman" w:eastAsia="Times New Roman" w:hAnsi="Times New Roman" w:cs="Times New Roman" w:hint="cs"/>
          <w:b/>
          <w:bCs/>
          <w:color w:val="000000"/>
          <w:sz w:val="28"/>
          <w:szCs w:val="28"/>
          <w:rtl/>
        </w:rPr>
        <w:t>المشروع.</w:t>
      </w:r>
    </w:p>
    <w:p w:rsidR="00A45AEE" w:rsidRPr="00A45AEE" w:rsidRDefault="00885F9B" w:rsidP="00885F9B">
      <w:pPr>
        <w:bidi/>
        <w:rPr>
          <w:rFonts w:ascii="Times New Roman" w:eastAsia="Times New Roman" w:hAnsi="Times New Roman" w:cs="Times New Roman"/>
          <w:b/>
          <w:bCs/>
          <w:color w:val="000000"/>
          <w:sz w:val="28"/>
          <w:szCs w:val="28"/>
          <w:rtl/>
          <w:lang w:bidi="ar-JO"/>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Pr>
          <w:rFonts w:ascii="Times New Roman" w:eastAsia="Times New Roman" w:hAnsi="Times New Roman" w:cs="Times New Roman" w:hint="cs"/>
          <w:b/>
          <w:bCs/>
          <w:color w:val="000000"/>
          <w:sz w:val="28"/>
          <w:szCs w:val="28"/>
          <w:rtl/>
        </w:rPr>
        <w:t>3 موقع</w:t>
      </w:r>
      <w:r>
        <w:rPr>
          <w:rFonts w:ascii="Times New Roman" w:eastAsia="Times New Roman" w:hAnsi="Times New Roman" w:cs="Times New Roman" w:hint="cs"/>
          <w:b/>
          <w:bCs/>
          <w:color w:val="000000"/>
          <w:sz w:val="28"/>
          <w:szCs w:val="28"/>
          <w:rtl/>
        </w:rPr>
        <w:t xml:space="preserve"> </w:t>
      </w:r>
      <w:r w:rsidR="00592735">
        <w:rPr>
          <w:rFonts w:ascii="Times New Roman" w:eastAsia="Times New Roman" w:hAnsi="Times New Roman" w:cs="Times New Roman" w:hint="cs"/>
          <w:b/>
          <w:bCs/>
          <w:color w:val="000000"/>
          <w:sz w:val="28"/>
          <w:szCs w:val="28"/>
          <w:rtl/>
        </w:rPr>
        <w:t>المشروع.</w:t>
      </w:r>
    </w:p>
    <w:p w:rsidR="00A45AEE" w:rsidRPr="00A45AEE" w:rsidRDefault="00885F9B" w:rsidP="00885F9B">
      <w:pPr>
        <w:bidi/>
        <w:rPr>
          <w:rFonts w:ascii="Times New Roman" w:eastAsia="Times New Roman" w:hAnsi="Times New Roman" w:cs="Times New Roman"/>
          <w:b/>
          <w:bCs/>
          <w:color w:val="000000"/>
          <w:sz w:val="28"/>
          <w:szCs w:val="28"/>
          <w:rtl/>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sidRPr="00A45AEE">
        <w:rPr>
          <w:rFonts w:ascii="Times New Roman" w:eastAsia="Times New Roman" w:hAnsi="Times New Roman" w:cs="Times New Roman" w:hint="cs"/>
          <w:b/>
          <w:bCs/>
          <w:color w:val="000000"/>
          <w:sz w:val="28"/>
          <w:szCs w:val="28"/>
          <w:rtl/>
        </w:rPr>
        <w:t xml:space="preserve">4 </w:t>
      </w:r>
      <w:r w:rsidR="003579F9">
        <w:rPr>
          <w:rFonts w:ascii="Times New Roman" w:eastAsia="Times New Roman" w:hAnsi="Times New Roman" w:cs="Times New Roman" w:hint="cs"/>
          <w:b/>
          <w:bCs/>
          <w:color w:val="000000"/>
          <w:sz w:val="28"/>
          <w:szCs w:val="28"/>
          <w:rtl/>
        </w:rPr>
        <w:t>وصف</w:t>
      </w:r>
      <w:r>
        <w:rPr>
          <w:rFonts w:ascii="Times New Roman" w:eastAsia="Times New Roman" w:hAnsi="Times New Roman" w:cs="Times New Roman" w:hint="cs"/>
          <w:b/>
          <w:bCs/>
          <w:color w:val="000000"/>
          <w:sz w:val="28"/>
          <w:szCs w:val="28"/>
          <w:rtl/>
        </w:rPr>
        <w:t xml:space="preserve"> طوابق </w:t>
      </w:r>
      <w:r w:rsidR="00592735">
        <w:rPr>
          <w:rFonts w:ascii="Times New Roman" w:eastAsia="Times New Roman" w:hAnsi="Times New Roman" w:cs="Times New Roman" w:hint="cs"/>
          <w:b/>
          <w:bCs/>
          <w:color w:val="000000"/>
          <w:sz w:val="28"/>
          <w:szCs w:val="28"/>
          <w:rtl/>
        </w:rPr>
        <w:t>المشروع.</w:t>
      </w:r>
    </w:p>
    <w:p w:rsidR="00A45AEE" w:rsidRPr="00A45AEE" w:rsidRDefault="00885F9B" w:rsidP="008342FF">
      <w:pPr>
        <w:bidi/>
        <w:rPr>
          <w:rFonts w:ascii="Times New Roman" w:eastAsia="Times New Roman" w:hAnsi="Times New Roman" w:cs="Times New Roman"/>
          <w:b/>
          <w:bCs/>
          <w:color w:val="000000"/>
          <w:sz w:val="28"/>
          <w:szCs w:val="28"/>
          <w:rtl/>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Pr>
          <w:rFonts w:ascii="Times New Roman" w:eastAsia="Times New Roman" w:hAnsi="Times New Roman" w:cs="Times New Roman" w:hint="cs"/>
          <w:b/>
          <w:bCs/>
          <w:color w:val="000000"/>
          <w:sz w:val="28"/>
          <w:szCs w:val="28"/>
          <w:rtl/>
        </w:rPr>
        <w:t>5 وصف</w:t>
      </w:r>
      <w:r w:rsidR="008342FF">
        <w:rPr>
          <w:rFonts w:ascii="Times New Roman" w:eastAsia="Times New Roman" w:hAnsi="Times New Roman" w:cs="Times New Roman" w:hint="cs"/>
          <w:b/>
          <w:bCs/>
          <w:color w:val="000000"/>
          <w:sz w:val="28"/>
          <w:szCs w:val="28"/>
          <w:rtl/>
        </w:rPr>
        <w:t xml:space="preserve"> واجهات </w:t>
      </w:r>
      <w:r w:rsidR="00592735">
        <w:rPr>
          <w:rFonts w:ascii="Times New Roman" w:eastAsia="Times New Roman" w:hAnsi="Times New Roman" w:cs="Times New Roman" w:hint="cs"/>
          <w:b/>
          <w:bCs/>
          <w:color w:val="000000"/>
          <w:sz w:val="28"/>
          <w:szCs w:val="28"/>
          <w:rtl/>
        </w:rPr>
        <w:t>المشروع</w:t>
      </w:r>
      <w:r w:rsidR="00592735" w:rsidRPr="00A45AEE">
        <w:rPr>
          <w:rFonts w:ascii="Times New Roman" w:eastAsia="Times New Roman" w:hAnsi="Times New Roman" w:cs="Times New Roman" w:hint="cs"/>
          <w:b/>
          <w:bCs/>
          <w:color w:val="000000"/>
          <w:sz w:val="28"/>
          <w:szCs w:val="28"/>
          <w:rtl/>
        </w:rPr>
        <w:t>.</w:t>
      </w:r>
    </w:p>
    <w:p w:rsidR="00A45AEE" w:rsidRPr="00A45AEE" w:rsidRDefault="00885F9B" w:rsidP="00885F9B">
      <w:pPr>
        <w:bidi/>
        <w:rPr>
          <w:rFonts w:ascii="Times New Roman" w:eastAsia="Times New Roman" w:hAnsi="Times New Roman" w:cs="Times New Roman"/>
          <w:b/>
          <w:bCs/>
          <w:color w:val="000000"/>
          <w:sz w:val="28"/>
          <w:szCs w:val="28"/>
          <w:rtl/>
          <w:lang w:bidi="ar-JO"/>
        </w:rPr>
      </w:pPr>
      <w:r>
        <w:rPr>
          <w:rFonts w:ascii="Times New Roman" w:eastAsia="Times New Roman" w:hAnsi="Times New Roman" w:cs="Times New Roman" w:hint="cs"/>
          <w:b/>
          <w:bCs/>
          <w:color w:val="000000"/>
          <w:sz w:val="28"/>
          <w:szCs w:val="28"/>
          <w:rtl/>
        </w:rPr>
        <w:t>2</w:t>
      </w:r>
      <w:r w:rsidR="00FC7D52">
        <w:rPr>
          <w:rFonts w:ascii="Times New Roman" w:eastAsia="Times New Roman" w:hAnsi="Times New Roman" w:cs="Times New Roman" w:hint="cs"/>
          <w:b/>
          <w:bCs/>
          <w:color w:val="000000"/>
          <w:sz w:val="28"/>
          <w:szCs w:val="28"/>
          <w:rtl/>
        </w:rPr>
        <w:t>-</w:t>
      </w:r>
      <w:r w:rsidR="003579F9" w:rsidRPr="00A45AEE">
        <w:rPr>
          <w:rFonts w:ascii="Times New Roman" w:eastAsia="Times New Roman" w:hAnsi="Times New Roman" w:cs="Times New Roman" w:hint="cs"/>
          <w:b/>
          <w:bCs/>
          <w:color w:val="000000"/>
          <w:sz w:val="28"/>
          <w:szCs w:val="28"/>
          <w:rtl/>
        </w:rPr>
        <w:t xml:space="preserve">6 </w:t>
      </w:r>
      <w:r w:rsidR="003579F9">
        <w:rPr>
          <w:rFonts w:ascii="Times New Roman" w:eastAsia="Times New Roman" w:hAnsi="Times New Roman" w:cs="Times New Roman" w:hint="cs"/>
          <w:b/>
          <w:bCs/>
          <w:color w:val="000000"/>
          <w:sz w:val="28"/>
          <w:szCs w:val="28"/>
          <w:rtl/>
        </w:rPr>
        <w:t>وصف</w:t>
      </w:r>
      <w:r>
        <w:rPr>
          <w:rFonts w:ascii="Times New Roman" w:eastAsia="Times New Roman" w:hAnsi="Times New Roman" w:cs="Times New Roman" w:hint="cs"/>
          <w:b/>
          <w:bCs/>
          <w:color w:val="000000"/>
          <w:sz w:val="28"/>
          <w:szCs w:val="28"/>
          <w:rtl/>
        </w:rPr>
        <w:t xml:space="preserve"> </w:t>
      </w:r>
      <w:r w:rsidR="00592735">
        <w:rPr>
          <w:rFonts w:ascii="Times New Roman" w:eastAsia="Times New Roman" w:hAnsi="Times New Roman" w:cs="Times New Roman" w:hint="cs"/>
          <w:b/>
          <w:bCs/>
          <w:color w:val="000000"/>
          <w:sz w:val="28"/>
          <w:szCs w:val="28"/>
          <w:rtl/>
        </w:rPr>
        <w:t>الحركة.</w:t>
      </w:r>
    </w:p>
    <w:p w:rsidR="00A45AEE" w:rsidRDefault="00885F9B" w:rsidP="00885F9B">
      <w:pPr>
        <w:bidi/>
        <w:rPr>
          <w:rFonts w:ascii="Times New Roman" w:eastAsia="Times New Roman" w:hAnsi="Times New Roman" w:cs="Times New Roman"/>
          <w:b/>
          <w:bCs/>
          <w:color w:val="000000"/>
          <w:sz w:val="28"/>
          <w:szCs w:val="28"/>
          <w:rtl/>
          <w:lang w:bidi="ar-JO"/>
        </w:rPr>
      </w:pPr>
      <w:r>
        <w:rPr>
          <w:rFonts w:ascii="Times New Roman" w:eastAsia="Times New Roman" w:hAnsi="Times New Roman" w:cs="Times New Roman" w:hint="cs"/>
          <w:b/>
          <w:bCs/>
          <w:color w:val="000000"/>
          <w:sz w:val="28"/>
          <w:szCs w:val="28"/>
          <w:rtl/>
          <w:lang w:bidi="ar-JO"/>
        </w:rPr>
        <w:t>2</w:t>
      </w:r>
      <w:r w:rsidR="00FC7D52">
        <w:rPr>
          <w:rFonts w:ascii="Times New Roman" w:eastAsia="Times New Roman" w:hAnsi="Times New Roman" w:cs="Times New Roman" w:hint="cs"/>
          <w:b/>
          <w:bCs/>
          <w:color w:val="000000"/>
          <w:sz w:val="28"/>
          <w:szCs w:val="28"/>
          <w:rtl/>
          <w:lang w:bidi="ar-JO"/>
        </w:rPr>
        <w:t>-</w:t>
      </w:r>
      <w:r w:rsidR="003579F9" w:rsidRPr="00A45AEE">
        <w:rPr>
          <w:rFonts w:ascii="Times New Roman" w:eastAsia="Times New Roman" w:hAnsi="Times New Roman" w:cs="Times New Roman" w:hint="cs"/>
          <w:b/>
          <w:bCs/>
          <w:color w:val="000000"/>
          <w:sz w:val="28"/>
          <w:szCs w:val="28"/>
          <w:rtl/>
          <w:lang w:bidi="ar-JO"/>
        </w:rPr>
        <w:t xml:space="preserve">7 </w:t>
      </w:r>
      <w:r w:rsidR="003579F9">
        <w:rPr>
          <w:rFonts w:ascii="Times New Roman" w:eastAsia="Times New Roman" w:hAnsi="Times New Roman" w:cs="Times New Roman" w:hint="cs"/>
          <w:b/>
          <w:bCs/>
          <w:color w:val="000000"/>
          <w:sz w:val="28"/>
          <w:szCs w:val="28"/>
          <w:rtl/>
          <w:lang w:bidi="ar-JO"/>
        </w:rPr>
        <w:t>المداخل</w:t>
      </w:r>
      <w:r w:rsidR="00A45AEE" w:rsidRPr="00A45AEE">
        <w:rPr>
          <w:rFonts w:ascii="Times New Roman" w:eastAsia="Times New Roman" w:hAnsi="Times New Roman" w:cs="Times New Roman" w:hint="cs"/>
          <w:b/>
          <w:bCs/>
          <w:color w:val="000000"/>
          <w:sz w:val="28"/>
          <w:szCs w:val="28"/>
          <w:rtl/>
          <w:lang w:bidi="ar-JO"/>
        </w:rPr>
        <w:t>.</w:t>
      </w: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Default="00885F9B" w:rsidP="00885F9B">
      <w:pPr>
        <w:pStyle w:val="mynormal"/>
        <w:bidi/>
        <w:ind w:left="0"/>
        <w:jc w:val="both"/>
        <w:rPr>
          <w:rFonts w:asciiTheme="majorBidi" w:hAnsiTheme="majorBidi" w:cstheme="majorBidi"/>
          <w:b/>
          <w:bCs/>
          <w:color w:val="000000" w:themeColor="text1"/>
          <w:rtl/>
          <w:lang w:bidi="ar-JO"/>
        </w:rPr>
      </w:pPr>
    </w:p>
    <w:p w:rsidR="00885F9B" w:rsidRPr="003A17DB" w:rsidRDefault="00885F9B" w:rsidP="00885F9B">
      <w:pPr>
        <w:pStyle w:val="mynormal"/>
        <w:bidi/>
        <w:ind w:left="0"/>
        <w:jc w:val="both"/>
        <w:rPr>
          <w:rFonts w:asciiTheme="majorBidi" w:hAnsiTheme="majorBidi" w:cstheme="majorBidi"/>
          <w:b/>
          <w:bCs/>
          <w:color w:val="000000" w:themeColor="text1"/>
          <w:lang w:bidi="ar-JO"/>
        </w:rPr>
      </w:pPr>
    </w:p>
    <w:p w:rsidR="00A45AEE" w:rsidRDefault="00A45AEE" w:rsidP="007C188F">
      <w:pPr>
        <w:spacing w:line="360" w:lineRule="auto"/>
        <w:jc w:val="center"/>
        <w:rPr>
          <w:rFonts w:ascii="Times New Roman" w:hAnsi="Times New Roman" w:cs="Times New Roman"/>
          <w:sz w:val="20"/>
          <w:szCs w:val="20"/>
        </w:rPr>
      </w:pPr>
    </w:p>
    <w:p w:rsidR="00A45AEE" w:rsidRDefault="00A45AEE" w:rsidP="007C188F">
      <w:pPr>
        <w:spacing w:line="360" w:lineRule="auto"/>
        <w:jc w:val="center"/>
        <w:rPr>
          <w:rFonts w:ascii="Times New Roman" w:hAnsi="Times New Roman" w:cs="Times New Roman"/>
          <w:sz w:val="20"/>
          <w:szCs w:val="20"/>
        </w:rPr>
      </w:pPr>
    </w:p>
    <w:p w:rsidR="00585338" w:rsidRPr="00585338" w:rsidRDefault="007571AA" w:rsidP="00DE5447">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2</w:t>
      </w:r>
      <w:r w:rsidR="00FC36F5">
        <w:rPr>
          <w:rFonts w:ascii="Times New Roman" w:hAnsi="Times New Roman" w:cs="Times New Roman" w:hint="cs"/>
          <w:b/>
          <w:bCs/>
          <w:sz w:val="28"/>
          <w:szCs w:val="28"/>
          <w:rtl/>
        </w:rPr>
        <w:t>-1</w:t>
      </w:r>
      <w:r w:rsidR="00DE5447">
        <w:rPr>
          <w:rFonts w:ascii="Times New Roman" w:hAnsi="Times New Roman" w:cs="Times New Roman" w:hint="cs"/>
          <w:b/>
          <w:bCs/>
          <w:sz w:val="28"/>
          <w:szCs w:val="28"/>
          <w:rtl/>
        </w:rPr>
        <w:t xml:space="preserve"> </w:t>
      </w:r>
      <w:r w:rsidR="00585338" w:rsidRPr="00585338">
        <w:rPr>
          <w:rFonts w:ascii="Times New Roman" w:hAnsi="Times New Roman" w:cs="Times New Roman"/>
          <w:b/>
          <w:bCs/>
          <w:sz w:val="28"/>
          <w:szCs w:val="28"/>
          <w:rtl/>
        </w:rPr>
        <w:t>مقدمة</w:t>
      </w:r>
      <w:r w:rsidR="00FC36F5">
        <w:rPr>
          <w:rFonts w:ascii="Times New Roman" w:hAnsi="Times New Roman" w:cs="Times New Roman" w:hint="cs"/>
          <w:b/>
          <w:bCs/>
          <w:sz w:val="28"/>
          <w:szCs w:val="28"/>
          <w:rtl/>
        </w:rPr>
        <w:t xml:space="preserve"> </w:t>
      </w:r>
    </w:p>
    <w:p w:rsidR="00CE02AC" w:rsidRDefault="00CE02AC" w:rsidP="00B42A5F">
      <w:pPr>
        <w:spacing w:line="360" w:lineRule="auto"/>
        <w:ind w:firstLine="420"/>
        <w:jc w:val="right"/>
        <w:rPr>
          <w:rFonts w:ascii="Times New Roman" w:hAnsi="Times New Roman" w:cs="Times New Roman"/>
          <w:sz w:val="24"/>
          <w:szCs w:val="24"/>
          <w:rtl/>
        </w:rPr>
      </w:pPr>
      <w:r w:rsidRPr="00FD14C2">
        <w:rPr>
          <w:rFonts w:ascii="Times New Roman" w:hAnsi="Times New Roman" w:cs="Times New Roman" w:hint="cs"/>
          <w:sz w:val="24"/>
          <w:szCs w:val="24"/>
          <w:rtl/>
        </w:rPr>
        <w:t xml:space="preserve">    </w:t>
      </w:r>
      <w:r w:rsidR="00834098">
        <w:rPr>
          <w:rFonts w:ascii="Times New Roman" w:hAnsi="Times New Roman" w:cs="Times New Roman" w:hint="cs"/>
          <w:sz w:val="24"/>
          <w:szCs w:val="24"/>
          <w:rtl/>
        </w:rPr>
        <w:t>إن الانسان يمتلك مواهب كثيرة ومن أهمها أنه قادراً وبشكل ليس له مثيل على استغلال الطبيعة ، فهو الذي أوجد العلوم الهندسية التي تتكون من علوم شتى وأجملها العمارة التي تعتبر هي الموض</w:t>
      </w:r>
      <w:r w:rsidR="00B42A5F">
        <w:rPr>
          <w:rFonts w:ascii="Times New Roman" w:hAnsi="Times New Roman" w:cs="Times New Roman" w:hint="cs"/>
          <w:sz w:val="24"/>
          <w:szCs w:val="24"/>
          <w:rtl/>
        </w:rPr>
        <w:t xml:space="preserve">وع الأبرز ،كما أنه أوجد </w:t>
      </w:r>
      <w:r w:rsidR="00B42A5F">
        <w:rPr>
          <w:rFonts w:ascii="Times New Roman" w:hAnsi="Times New Roman" w:cs="Times New Roman" w:hint="cs"/>
          <w:sz w:val="24"/>
          <w:szCs w:val="24"/>
          <w:rtl/>
          <w:lang w:bidi="ar-JO"/>
        </w:rPr>
        <w:t xml:space="preserve">بيئة جديدة </w:t>
      </w:r>
      <w:r w:rsidR="00B42A5F">
        <w:rPr>
          <w:rFonts w:ascii="Times New Roman" w:hAnsi="Times New Roman" w:cs="Times New Roman" w:hint="cs"/>
          <w:sz w:val="24"/>
          <w:szCs w:val="24"/>
          <w:rtl/>
        </w:rPr>
        <w:t xml:space="preserve">  تحقق الرفاهية والانسجام</w:t>
      </w:r>
      <w:r w:rsidR="00B244BC">
        <w:rPr>
          <w:rFonts w:ascii="Times New Roman" w:hAnsi="Times New Roman" w:cs="Times New Roman" w:hint="cs"/>
          <w:sz w:val="24"/>
          <w:szCs w:val="24"/>
          <w:rtl/>
        </w:rPr>
        <w:t xml:space="preserve"> </w:t>
      </w:r>
      <w:r w:rsidR="00834098">
        <w:rPr>
          <w:rFonts w:ascii="Times New Roman" w:hAnsi="Times New Roman" w:cs="Times New Roman" w:hint="cs"/>
          <w:sz w:val="24"/>
          <w:szCs w:val="24"/>
          <w:rtl/>
        </w:rPr>
        <w:t xml:space="preserve"> </w:t>
      </w:r>
      <w:r w:rsidR="00B244BC">
        <w:rPr>
          <w:rFonts w:ascii="Times New Roman" w:hAnsi="Times New Roman" w:cs="Times New Roman" w:hint="cs"/>
          <w:sz w:val="24"/>
          <w:szCs w:val="24"/>
          <w:rtl/>
        </w:rPr>
        <w:t>.</w:t>
      </w:r>
      <w:r w:rsidR="00834098">
        <w:rPr>
          <w:rFonts w:ascii="Times New Roman" w:hAnsi="Times New Roman" w:cs="Times New Roman" w:hint="cs"/>
          <w:sz w:val="24"/>
          <w:szCs w:val="24"/>
          <w:rtl/>
        </w:rPr>
        <w:t xml:space="preserve"> </w:t>
      </w:r>
      <w:r w:rsidRPr="00FD14C2">
        <w:rPr>
          <w:rFonts w:ascii="Times New Roman" w:hAnsi="Times New Roman" w:cs="Times New Roman" w:hint="cs"/>
          <w:sz w:val="24"/>
          <w:szCs w:val="24"/>
          <w:rtl/>
        </w:rPr>
        <w:t xml:space="preserve"> </w:t>
      </w:r>
      <w:r w:rsidR="006C052D">
        <w:rPr>
          <w:rFonts w:ascii="Times New Roman" w:hAnsi="Times New Roman" w:cs="Times New Roman"/>
          <w:sz w:val="24"/>
          <w:szCs w:val="24"/>
          <w:rtl/>
        </w:rPr>
        <w:br/>
      </w:r>
    </w:p>
    <w:p w:rsidR="00342B4B" w:rsidRDefault="00B244BC" w:rsidP="00C95FAD">
      <w:pPr>
        <w:spacing w:line="360" w:lineRule="auto"/>
        <w:ind w:firstLine="420"/>
        <w:jc w:val="right"/>
        <w:rPr>
          <w:rFonts w:ascii="Times New Roman" w:hAnsi="Times New Roman" w:cs="Times New Roman"/>
          <w:sz w:val="24"/>
          <w:szCs w:val="24"/>
          <w:rtl/>
        </w:rPr>
      </w:pPr>
      <w:r>
        <w:rPr>
          <w:rFonts w:ascii="Times New Roman" w:hAnsi="Times New Roman" w:cs="Times New Roman" w:hint="cs"/>
          <w:sz w:val="24"/>
          <w:szCs w:val="24"/>
          <w:rtl/>
        </w:rPr>
        <w:t xml:space="preserve">      إن المفهوم المعماري لا يهتم بشكل المبنى فحس</w:t>
      </w:r>
      <w:r w:rsidR="00C95FAD">
        <w:rPr>
          <w:rFonts w:ascii="Times New Roman" w:hAnsi="Times New Roman" w:cs="Times New Roman" w:hint="cs"/>
          <w:sz w:val="24"/>
          <w:szCs w:val="24"/>
          <w:rtl/>
        </w:rPr>
        <w:t>ب بل يتجاوز ذلك ليحقق الغرض المرجو منه</w:t>
      </w:r>
      <w:r w:rsidR="00B42A5F">
        <w:rPr>
          <w:rFonts w:ascii="Times New Roman" w:hAnsi="Times New Roman" w:cs="Times New Roman" w:hint="cs"/>
          <w:sz w:val="24"/>
          <w:szCs w:val="24"/>
          <w:rtl/>
        </w:rPr>
        <w:t xml:space="preserve"> ،</w:t>
      </w:r>
      <w:r w:rsidR="00C95FAD">
        <w:rPr>
          <w:rFonts w:ascii="Times New Roman" w:hAnsi="Times New Roman" w:cs="Times New Roman" w:hint="cs"/>
          <w:sz w:val="24"/>
          <w:szCs w:val="24"/>
          <w:rtl/>
        </w:rPr>
        <w:t xml:space="preserve"> حيث تتنوع المظاهر المعمارية وتتباين من مبنى لآخر ، فالمبنى المعماري أياً كان يجب أن يكون قد حقق الشروط المعمارية تماماً والتي تتمثل بالجمال الحقيقي في واجهات وشكل المبنى إضافةً إلى الوظيفة التي وُجد من أجلها . </w:t>
      </w:r>
    </w:p>
    <w:p w:rsidR="0084050F" w:rsidRDefault="00CE02AC" w:rsidP="00A279D3">
      <w:pPr>
        <w:spacing w:line="360" w:lineRule="auto"/>
        <w:ind w:firstLine="420"/>
        <w:jc w:val="right"/>
        <w:rPr>
          <w:rFonts w:ascii="Times New Roman" w:hAnsi="Times New Roman" w:cs="Times New Roman"/>
          <w:sz w:val="24"/>
          <w:szCs w:val="24"/>
          <w:rtl/>
        </w:rPr>
      </w:pPr>
      <w:r w:rsidRPr="00FD14C2">
        <w:rPr>
          <w:rFonts w:ascii="Times New Roman" w:hAnsi="Times New Roman" w:cs="Times New Roman" w:hint="cs"/>
          <w:sz w:val="24"/>
          <w:szCs w:val="24"/>
          <w:rtl/>
        </w:rPr>
        <w:t xml:space="preserve">    </w:t>
      </w:r>
    </w:p>
    <w:p w:rsidR="0084050F" w:rsidRDefault="0084050F" w:rsidP="0084050F">
      <w:pPr>
        <w:spacing w:line="360" w:lineRule="auto"/>
        <w:ind w:firstLine="420"/>
        <w:jc w:val="right"/>
        <w:rPr>
          <w:rFonts w:ascii="Times New Roman" w:hAnsi="Times New Roman" w:cs="Times New Roman"/>
          <w:sz w:val="24"/>
          <w:szCs w:val="24"/>
          <w:rtl/>
        </w:rPr>
      </w:pPr>
      <w:r>
        <w:rPr>
          <w:rFonts w:ascii="Times New Roman" w:hAnsi="Times New Roman" w:cs="Times New Roman" w:hint="cs"/>
          <w:sz w:val="24"/>
          <w:szCs w:val="24"/>
          <w:rtl/>
        </w:rPr>
        <w:t xml:space="preserve">     يبدأ تصميم أي مبنى بمرحلة التصميم المعماري التي تتمثل في تحديد شكل المبنى، بأن يكون محققاً للوظائف والمتطلبات المراد تحقيقها ، حيث يتم القيام بتوزيع المرافق وتوزيع مواقع الأعمدة والمحاور ، إضافة إلى ذلك يتم دراسة أمور أخرى تشمل الإنارة ، التهوبة ، الحركة، التنقل وغيرها من المتطلبات الوظيفية .</w:t>
      </w:r>
    </w:p>
    <w:p w:rsidR="0084050F" w:rsidRDefault="0084050F" w:rsidP="0084050F">
      <w:pPr>
        <w:spacing w:line="360" w:lineRule="auto"/>
        <w:ind w:firstLine="420"/>
        <w:jc w:val="right"/>
        <w:rPr>
          <w:rFonts w:ascii="Times New Roman" w:hAnsi="Times New Roman" w:cs="Times New Roman"/>
          <w:sz w:val="24"/>
          <w:szCs w:val="24"/>
          <w:rtl/>
        </w:rPr>
      </w:pPr>
    </w:p>
    <w:p w:rsidR="00342B4B" w:rsidRPr="00FD14C2" w:rsidRDefault="0084050F" w:rsidP="00342B4B">
      <w:pPr>
        <w:spacing w:line="360" w:lineRule="auto"/>
        <w:ind w:firstLine="420"/>
        <w:jc w:val="right"/>
        <w:rPr>
          <w:rFonts w:ascii="Times New Roman" w:hAnsi="Times New Roman" w:cs="Times New Roman"/>
          <w:sz w:val="24"/>
          <w:szCs w:val="24"/>
        </w:rPr>
      </w:pPr>
      <w:r>
        <w:rPr>
          <w:rFonts w:ascii="Times New Roman" w:hAnsi="Times New Roman" w:cs="Times New Roman" w:hint="cs"/>
          <w:sz w:val="24"/>
          <w:szCs w:val="24"/>
          <w:rtl/>
        </w:rPr>
        <w:t xml:space="preserve">          بعد أن يتم انهاء التصميم الخاص بالشكل الخارجي يتم الانتقال إلى تصميم العناصر الانشائية  من أبعاد وتوزبع وحساب الأحمال المؤثرة من أعلى نقطة  وصولاً إلى الأساسات ومن ثم إلى التربة .</w:t>
      </w:r>
      <w:r w:rsidR="00CE02AC" w:rsidRPr="00FD14C2">
        <w:rPr>
          <w:rFonts w:ascii="Times New Roman" w:hAnsi="Times New Roman" w:cs="Times New Roman" w:hint="cs"/>
          <w:sz w:val="24"/>
          <w:szCs w:val="24"/>
          <w:rtl/>
        </w:rPr>
        <w:t xml:space="preserve"> </w:t>
      </w:r>
      <w:r w:rsidR="00C95FAD">
        <w:rPr>
          <w:rFonts w:ascii="Times New Roman" w:hAnsi="Times New Roman" w:cs="Times New Roman"/>
          <w:sz w:val="24"/>
          <w:szCs w:val="24"/>
          <w:rtl/>
        </w:rPr>
        <w:br/>
      </w:r>
    </w:p>
    <w:p w:rsidR="00CE02AC" w:rsidRPr="00FD14C2" w:rsidRDefault="00CE02AC" w:rsidP="00A279D3">
      <w:pPr>
        <w:spacing w:line="360" w:lineRule="auto"/>
        <w:ind w:firstLine="420"/>
        <w:jc w:val="right"/>
        <w:rPr>
          <w:rFonts w:ascii="Times New Roman" w:hAnsi="Times New Roman" w:cs="Times New Roman"/>
          <w:sz w:val="24"/>
          <w:szCs w:val="24"/>
          <w:rtl/>
        </w:rPr>
      </w:pPr>
      <w:r w:rsidRPr="00FD14C2">
        <w:rPr>
          <w:rFonts w:ascii="Times New Roman" w:hAnsi="Times New Roman" w:cs="Times New Roman"/>
          <w:sz w:val="24"/>
          <w:szCs w:val="24"/>
          <w:rtl/>
        </w:rPr>
        <w:t>.</w:t>
      </w:r>
      <w:r w:rsidR="00342B4B">
        <w:rPr>
          <w:rFonts w:ascii="Times New Roman" w:hAnsi="Times New Roman" w:cs="Times New Roman" w:hint="cs"/>
          <w:sz w:val="24"/>
          <w:szCs w:val="24"/>
          <w:rtl/>
        </w:rPr>
        <w:t xml:space="preserve">جاءت فكرة تصميم دائرة السير نظرا لِقدَم المبنى الحالي القائم وأيضا ازدياد حجم السيارات المستخدمة في السوق التي بحاجة للتسجيل القانوني والفحوص التي تتم عن طريق هذه الدائرة الحكومية ، حيث أن التصميم يراعي الشكل المعماري والوظيفة المرجو من أجلها . </w:t>
      </w:r>
    </w:p>
    <w:p w:rsidR="0002530A" w:rsidRDefault="00CE02AC" w:rsidP="00342B4B">
      <w:pPr>
        <w:spacing w:line="360" w:lineRule="auto"/>
        <w:ind w:firstLine="420"/>
        <w:jc w:val="right"/>
        <w:rPr>
          <w:rFonts w:ascii="Times New Roman" w:hAnsi="Times New Roman" w:cs="Times New Roman"/>
          <w:sz w:val="24"/>
          <w:szCs w:val="24"/>
          <w:rtl/>
          <w:lang w:bidi="ar-JO"/>
        </w:rPr>
      </w:pPr>
      <w:r w:rsidRPr="00FD14C2">
        <w:rPr>
          <w:rFonts w:ascii="Times New Roman" w:hAnsi="Times New Roman" w:cs="Times New Roman" w:hint="cs"/>
          <w:sz w:val="24"/>
          <w:szCs w:val="24"/>
          <w:rtl/>
          <w:lang w:bidi="ar-JO"/>
        </w:rPr>
        <w:t xml:space="preserve">       </w:t>
      </w:r>
    </w:p>
    <w:p w:rsidR="0002530A" w:rsidRDefault="0002530A" w:rsidP="00C80419">
      <w:pPr>
        <w:spacing w:line="360" w:lineRule="auto"/>
        <w:ind w:firstLine="420"/>
        <w:jc w:val="right"/>
        <w:rPr>
          <w:rFonts w:ascii="Times New Roman" w:hAnsi="Times New Roman" w:cs="Times New Roman"/>
          <w:sz w:val="24"/>
          <w:szCs w:val="24"/>
          <w:rtl/>
          <w:lang w:bidi="ar-JO"/>
        </w:rPr>
      </w:pPr>
    </w:p>
    <w:p w:rsidR="0002530A" w:rsidRDefault="0002530A" w:rsidP="00C80419">
      <w:pPr>
        <w:spacing w:line="360" w:lineRule="auto"/>
        <w:ind w:firstLine="420"/>
        <w:jc w:val="right"/>
        <w:rPr>
          <w:rFonts w:ascii="Times New Roman" w:hAnsi="Times New Roman" w:cs="Times New Roman"/>
          <w:sz w:val="24"/>
          <w:szCs w:val="24"/>
          <w:rtl/>
          <w:lang w:bidi="ar-JO"/>
        </w:rPr>
      </w:pPr>
    </w:p>
    <w:p w:rsidR="0002530A" w:rsidRDefault="0002530A" w:rsidP="00C80419">
      <w:pPr>
        <w:spacing w:line="360" w:lineRule="auto"/>
        <w:ind w:firstLine="420"/>
        <w:jc w:val="right"/>
        <w:rPr>
          <w:rFonts w:ascii="Times New Roman" w:hAnsi="Times New Roman" w:cs="Times New Roman"/>
          <w:sz w:val="24"/>
          <w:szCs w:val="24"/>
          <w:rtl/>
          <w:lang w:bidi="ar-JO"/>
        </w:rPr>
      </w:pPr>
    </w:p>
    <w:p w:rsidR="0002530A" w:rsidRDefault="0002530A" w:rsidP="00C80419">
      <w:pPr>
        <w:spacing w:line="360" w:lineRule="auto"/>
        <w:ind w:firstLine="420"/>
        <w:jc w:val="right"/>
        <w:rPr>
          <w:rFonts w:ascii="Times New Roman" w:hAnsi="Times New Roman" w:cs="Times New Roman"/>
          <w:sz w:val="24"/>
          <w:szCs w:val="24"/>
          <w:rtl/>
          <w:lang w:bidi="ar-JO"/>
        </w:rPr>
      </w:pPr>
    </w:p>
    <w:p w:rsidR="00CE02AC" w:rsidRPr="00FD14C2" w:rsidRDefault="00CE02AC" w:rsidP="00C80419">
      <w:pPr>
        <w:spacing w:line="360" w:lineRule="auto"/>
        <w:ind w:firstLine="420"/>
        <w:jc w:val="right"/>
        <w:rPr>
          <w:rFonts w:ascii="Times New Roman" w:hAnsi="Times New Roman" w:cs="Times New Roman"/>
          <w:sz w:val="24"/>
          <w:szCs w:val="24"/>
          <w:rtl/>
          <w:lang w:bidi="ar-JO"/>
        </w:rPr>
      </w:pPr>
      <w:r w:rsidRPr="00FD14C2">
        <w:rPr>
          <w:rFonts w:ascii="Times New Roman" w:hAnsi="Times New Roman" w:cs="Times New Roman"/>
          <w:sz w:val="24"/>
          <w:szCs w:val="24"/>
          <w:rtl/>
          <w:lang w:bidi="ar-JO"/>
        </w:rPr>
        <w:t>.</w:t>
      </w:r>
    </w:p>
    <w:p w:rsidR="00087B7C" w:rsidRPr="00585338" w:rsidRDefault="00342B4B" w:rsidP="00EC55A8">
      <w:pPr>
        <w:spacing w:line="360" w:lineRule="auto"/>
        <w:ind w:firstLine="420"/>
        <w:jc w:val="right"/>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8D67F1" w:rsidRPr="00585338" w:rsidRDefault="007571AA" w:rsidP="007571AA">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2</w:t>
      </w:r>
      <w:r w:rsidR="00585338" w:rsidRPr="00585338">
        <w:rPr>
          <w:rFonts w:ascii="Times New Roman" w:hAnsi="Times New Roman" w:cs="Times New Roman"/>
          <w:b/>
          <w:bCs/>
          <w:sz w:val="28"/>
          <w:szCs w:val="28"/>
          <w:rtl/>
        </w:rPr>
        <w:t>-2</w:t>
      </w:r>
      <w:r w:rsidR="008D67F1" w:rsidRPr="00585338">
        <w:rPr>
          <w:rFonts w:ascii="Times New Roman" w:hAnsi="Times New Roman" w:cs="Times New Roman"/>
          <w:b/>
          <w:bCs/>
          <w:sz w:val="28"/>
          <w:szCs w:val="28"/>
          <w:rtl/>
        </w:rPr>
        <w:t xml:space="preserve"> </w:t>
      </w:r>
      <w:r>
        <w:rPr>
          <w:rFonts w:ascii="Times New Roman" w:hAnsi="Times New Roman" w:cs="Times New Roman" w:hint="cs"/>
          <w:b/>
          <w:bCs/>
          <w:sz w:val="28"/>
          <w:szCs w:val="28"/>
          <w:rtl/>
        </w:rPr>
        <w:t>لمحة عامة عن المشروع</w:t>
      </w:r>
      <w:r w:rsidR="00FC36F5">
        <w:rPr>
          <w:rFonts w:ascii="Times New Roman" w:hAnsi="Times New Roman" w:cs="Times New Roman" w:hint="cs"/>
          <w:b/>
          <w:bCs/>
          <w:sz w:val="28"/>
          <w:szCs w:val="28"/>
          <w:rtl/>
        </w:rPr>
        <w:t xml:space="preserve"> </w:t>
      </w:r>
    </w:p>
    <w:p w:rsidR="00342B4B" w:rsidRDefault="00342B4B" w:rsidP="00B42A5F">
      <w:pPr>
        <w:bidi/>
        <w:spacing w:after="0" w:line="360" w:lineRule="auto"/>
        <w:jc w:val="both"/>
        <w:rPr>
          <w:rFonts w:ascii="Times New Roman" w:hAnsi="Times New Roman" w:cs="Times New Roman"/>
          <w:sz w:val="24"/>
          <w:szCs w:val="24"/>
          <w:rtl/>
        </w:rPr>
      </w:pPr>
      <w:r>
        <w:rPr>
          <w:rFonts w:ascii="Times New Roman" w:hAnsi="Times New Roman" w:cs="Times New Roman" w:hint="cs"/>
          <w:sz w:val="24"/>
          <w:szCs w:val="24"/>
          <w:rtl/>
        </w:rPr>
        <w:t xml:space="preserve">     </w:t>
      </w:r>
      <w:r>
        <w:rPr>
          <w:rFonts w:ascii="Times New Roman" w:hAnsi="Times New Roman" w:cs="Times New Roman"/>
          <w:sz w:val="24"/>
          <w:szCs w:val="24"/>
          <w:rtl/>
        </w:rPr>
        <w:br/>
      </w:r>
      <w:r>
        <w:rPr>
          <w:rFonts w:ascii="Times New Roman" w:hAnsi="Times New Roman" w:cs="Times New Roman" w:hint="cs"/>
          <w:sz w:val="24"/>
          <w:szCs w:val="24"/>
          <w:rtl/>
        </w:rPr>
        <w:t>تتمثل فكرة المشروع في التصميم الانشائي لمبنى دائرة السير</w:t>
      </w:r>
      <w:r w:rsidR="00E80881">
        <w:rPr>
          <w:rFonts w:ascii="Times New Roman" w:hAnsi="Times New Roman" w:cs="Times New Roman" w:hint="cs"/>
          <w:sz w:val="24"/>
          <w:szCs w:val="24"/>
          <w:rtl/>
        </w:rPr>
        <w:t xml:space="preserve"> التي تقع في </w:t>
      </w:r>
      <w:r>
        <w:rPr>
          <w:rFonts w:ascii="Times New Roman" w:hAnsi="Times New Roman" w:cs="Times New Roman" w:hint="cs"/>
          <w:sz w:val="24"/>
          <w:szCs w:val="24"/>
          <w:rtl/>
        </w:rPr>
        <w:t xml:space="preserve">مدينة الخليل </w:t>
      </w:r>
      <w:r w:rsidR="00E80881">
        <w:rPr>
          <w:rFonts w:ascii="Times New Roman" w:hAnsi="Times New Roman" w:cs="Times New Roman" w:hint="cs"/>
          <w:sz w:val="24"/>
          <w:szCs w:val="24"/>
          <w:rtl/>
        </w:rPr>
        <w:t xml:space="preserve">والذي يمتاز بشكل معماري جميل جداُ </w:t>
      </w:r>
    </w:p>
    <w:p w:rsidR="00E80881" w:rsidRDefault="00E80881" w:rsidP="00E80881">
      <w:pPr>
        <w:bidi/>
        <w:spacing w:after="0" w:line="360" w:lineRule="auto"/>
        <w:jc w:val="both"/>
        <w:rPr>
          <w:rFonts w:ascii="Times New Roman" w:hAnsi="Times New Roman" w:cs="Times New Roman"/>
          <w:sz w:val="24"/>
          <w:szCs w:val="24"/>
          <w:rtl/>
        </w:rPr>
      </w:pPr>
      <w:r>
        <w:rPr>
          <w:rFonts w:ascii="Times New Roman" w:hAnsi="Times New Roman" w:cs="Times New Roman" w:hint="cs"/>
          <w:sz w:val="24"/>
          <w:szCs w:val="24"/>
          <w:rtl/>
        </w:rPr>
        <w:t>إضافة إلى ذلك أنه يحقق الهدف المراد تصميمه من أجله .</w:t>
      </w:r>
    </w:p>
    <w:p w:rsidR="00342B4B" w:rsidRDefault="00342B4B" w:rsidP="00342B4B">
      <w:pPr>
        <w:bidi/>
        <w:spacing w:after="0" w:line="360" w:lineRule="auto"/>
        <w:jc w:val="both"/>
        <w:rPr>
          <w:rFonts w:ascii="Times New Roman" w:hAnsi="Times New Roman" w:cs="Times New Roman"/>
          <w:sz w:val="24"/>
          <w:szCs w:val="24"/>
          <w:rtl/>
        </w:rPr>
      </w:pPr>
    </w:p>
    <w:p w:rsidR="00FA2612" w:rsidRPr="00916AEA" w:rsidRDefault="00FA2612" w:rsidP="00FA2612">
      <w:pPr>
        <w:bidi/>
        <w:spacing w:after="0" w:line="360" w:lineRule="auto"/>
        <w:jc w:val="both"/>
        <w:rPr>
          <w:rFonts w:ascii="Times New Roman" w:hAnsi="Times New Roman" w:cs="Times New Roman"/>
          <w:sz w:val="24"/>
          <w:szCs w:val="24"/>
          <w:rtl/>
        </w:rPr>
      </w:pPr>
    </w:p>
    <w:p w:rsidR="009A6168" w:rsidRPr="009A6168" w:rsidRDefault="008B0BFB" w:rsidP="00E80881">
      <w:pPr>
        <w:bidi/>
        <w:spacing w:after="0" w:line="360" w:lineRule="auto"/>
        <w:rPr>
          <w:rFonts w:ascii="Times New Roman" w:hAnsi="Times New Roman" w:cs="Times New Roman"/>
          <w:sz w:val="24"/>
          <w:szCs w:val="24"/>
          <w:rtl/>
        </w:rPr>
      </w:pPr>
      <w:r>
        <w:rPr>
          <w:rFonts w:ascii="Times New Roman" w:hAnsi="Times New Roman" w:cs="Times New Roman" w:hint="cs"/>
          <w:sz w:val="24"/>
          <w:szCs w:val="24"/>
          <w:rtl/>
        </w:rPr>
        <w:t xml:space="preserve">      </w:t>
      </w:r>
      <w:r w:rsidR="00916AEA" w:rsidRPr="00916AEA">
        <w:rPr>
          <w:rFonts w:ascii="Times New Roman" w:hAnsi="Times New Roman" w:cs="Times New Roman"/>
          <w:sz w:val="24"/>
          <w:szCs w:val="24"/>
          <w:rtl/>
        </w:rPr>
        <w:t xml:space="preserve">حصلنا على المخططات المعمارية للمشروع من </w:t>
      </w:r>
      <w:r w:rsidR="0014355D">
        <w:rPr>
          <w:rFonts w:ascii="Times New Roman" w:hAnsi="Times New Roman" w:cs="Times New Roman" w:hint="cs"/>
          <w:sz w:val="24"/>
          <w:szCs w:val="24"/>
          <w:rtl/>
        </w:rPr>
        <w:t>ط</w:t>
      </w:r>
      <w:r w:rsidR="0014355D">
        <w:rPr>
          <w:rFonts w:ascii="Times New Roman" w:hAnsi="Times New Roman" w:cs="Times New Roman" w:hint="cs"/>
          <w:sz w:val="24"/>
          <w:szCs w:val="24"/>
          <w:rtl/>
          <w:lang w:bidi="ar-JO"/>
        </w:rPr>
        <w:t xml:space="preserve">لبة </w:t>
      </w:r>
      <w:r w:rsidR="00916AEA">
        <w:rPr>
          <w:rFonts w:ascii="Times New Roman" w:hAnsi="Times New Roman" w:cs="Times New Roman" w:hint="cs"/>
          <w:sz w:val="24"/>
          <w:szCs w:val="24"/>
          <w:rtl/>
        </w:rPr>
        <w:t xml:space="preserve"> كلية الهندسة</w:t>
      </w:r>
      <w:r w:rsidR="00AB25B1">
        <w:rPr>
          <w:rFonts w:ascii="Times New Roman" w:hAnsi="Times New Roman" w:cs="Times New Roman" w:hint="cs"/>
          <w:sz w:val="24"/>
          <w:szCs w:val="24"/>
          <w:rtl/>
        </w:rPr>
        <w:t xml:space="preserve"> </w:t>
      </w:r>
      <w:r w:rsidR="00592735" w:rsidRPr="00916AEA">
        <w:rPr>
          <w:rFonts w:ascii="Times New Roman" w:hAnsi="Times New Roman" w:cs="Times New Roman" w:hint="cs"/>
          <w:sz w:val="24"/>
          <w:szCs w:val="24"/>
          <w:rtl/>
        </w:rPr>
        <w:t>-تخصص</w:t>
      </w:r>
      <w:r w:rsidR="00916AEA" w:rsidRPr="00916AEA">
        <w:rPr>
          <w:rFonts w:ascii="Times New Roman" w:hAnsi="Times New Roman" w:cs="Times New Roman" w:hint="cs"/>
          <w:sz w:val="24"/>
          <w:szCs w:val="24"/>
          <w:rtl/>
        </w:rPr>
        <w:t xml:space="preserve"> هندسة معمارية</w:t>
      </w:r>
      <w:r w:rsidR="00916AEA">
        <w:rPr>
          <w:rFonts w:ascii="Times New Roman" w:hAnsi="Times New Roman" w:cs="Times New Roman"/>
          <w:sz w:val="24"/>
          <w:szCs w:val="24"/>
          <w:rtl/>
        </w:rPr>
        <w:t xml:space="preserve"> في جامعة بوليتكنك فلسطين</w:t>
      </w:r>
      <w:r w:rsidR="00C80AEE" w:rsidRPr="00FD14C2">
        <w:rPr>
          <w:rFonts w:ascii="Times New Roman" w:hAnsi="Times New Roman" w:cs="Times New Roman"/>
          <w:sz w:val="24"/>
          <w:szCs w:val="24"/>
          <w:rtl/>
        </w:rPr>
        <w:t>،</w:t>
      </w:r>
      <w:r w:rsidR="00E80881">
        <w:rPr>
          <w:rFonts w:ascii="Times New Roman" w:hAnsi="Times New Roman" w:cs="Times New Roman"/>
          <w:sz w:val="24"/>
          <w:szCs w:val="24"/>
          <w:rtl/>
        </w:rPr>
        <w:t xml:space="preserve"> وذلك كي ن</w:t>
      </w:r>
      <w:r w:rsidR="00E80881">
        <w:rPr>
          <w:rFonts w:ascii="Times New Roman" w:hAnsi="Times New Roman" w:cs="Times New Roman" w:hint="cs"/>
          <w:sz w:val="24"/>
          <w:szCs w:val="24"/>
          <w:rtl/>
        </w:rPr>
        <w:t>قوم</w:t>
      </w:r>
      <w:r w:rsidR="00E80881">
        <w:rPr>
          <w:rFonts w:ascii="Times New Roman" w:hAnsi="Times New Roman" w:cs="Times New Roman"/>
          <w:sz w:val="24"/>
          <w:szCs w:val="24"/>
          <w:rtl/>
        </w:rPr>
        <w:t xml:space="preserve"> </w:t>
      </w:r>
      <w:r w:rsidR="00E80881">
        <w:rPr>
          <w:rFonts w:ascii="Times New Roman" w:hAnsi="Times New Roman" w:cs="Times New Roman" w:hint="cs"/>
          <w:sz w:val="24"/>
          <w:szCs w:val="24"/>
          <w:rtl/>
        </w:rPr>
        <w:t>بأ</w:t>
      </w:r>
      <w:r w:rsidR="00916AEA" w:rsidRPr="00916AEA">
        <w:rPr>
          <w:rFonts w:ascii="Times New Roman" w:hAnsi="Times New Roman" w:cs="Times New Roman"/>
          <w:sz w:val="24"/>
          <w:szCs w:val="24"/>
          <w:rtl/>
        </w:rPr>
        <w:t>عمال التصميم الإنشائي بعد دراسة تحليلية</w:t>
      </w:r>
      <w:r w:rsidR="00916AEA">
        <w:rPr>
          <w:rFonts w:ascii="Times New Roman" w:hAnsi="Times New Roman" w:cs="Times New Roman"/>
          <w:sz w:val="24"/>
          <w:szCs w:val="24"/>
          <w:rtl/>
        </w:rPr>
        <w:t xml:space="preserve"> ومفصلة لتلك المخططات المعمارية</w:t>
      </w:r>
      <w:r w:rsidR="00E80881">
        <w:rPr>
          <w:rFonts w:ascii="Times New Roman" w:hAnsi="Times New Roman" w:cs="Times New Roman" w:hint="cs"/>
          <w:sz w:val="24"/>
          <w:szCs w:val="24"/>
          <w:rtl/>
        </w:rPr>
        <w:t xml:space="preserve"> والذي قاما بإعداده</w:t>
      </w:r>
      <w:r w:rsidR="00916AEA">
        <w:rPr>
          <w:rFonts w:ascii="Times New Roman" w:hAnsi="Times New Roman" w:cs="Times New Roman" w:hint="cs"/>
          <w:sz w:val="24"/>
          <w:szCs w:val="24"/>
          <w:rtl/>
        </w:rPr>
        <w:t xml:space="preserve"> </w:t>
      </w:r>
      <w:r w:rsidR="00F5717B">
        <w:rPr>
          <w:rFonts w:ascii="Times New Roman" w:hAnsi="Times New Roman" w:cs="Times New Roman"/>
          <w:sz w:val="24"/>
          <w:szCs w:val="24"/>
          <w:rtl/>
        </w:rPr>
        <w:t xml:space="preserve"> الط</w:t>
      </w:r>
      <w:r w:rsidR="00E80881">
        <w:rPr>
          <w:rFonts w:ascii="Times New Roman" w:hAnsi="Times New Roman" w:cs="Times New Roman" w:hint="cs"/>
          <w:sz w:val="24"/>
          <w:szCs w:val="24"/>
          <w:rtl/>
        </w:rPr>
        <w:t xml:space="preserve">البان </w:t>
      </w:r>
      <w:r w:rsidR="00F5717B">
        <w:rPr>
          <w:rFonts w:ascii="Times New Roman" w:hAnsi="Times New Roman" w:cs="Times New Roman" w:hint="cs"/>
          <w:sz w:val="24"/>
          <w:szCs w:val="24"/>
          <w:rtl/>
        </w:rPr>
        <w:t>منقذ شاور و سائد جرار</w:t>
      </w:r>
      <w:r w:rsidR="00F5717B">
        <w:rPr>
          <w:rFonts w:ascii="Times New Roman" w:hAnsi="Times New Roman" w:cs="Times New Roman"/>
          <w:sz w:val="24"/>
          <w:szCs w:val="24"/>
          <w:rtl/>
        </w:rPr>
        <w:t xml:space="preserve"> </w:t>
      </w:r>
      <w:r w:rsidR="00E80881">
        <w:rPr>
          <w:rFonts w:ascii="Times New Roman" w:hAnsi="Times New Roman" w:cs="Times New Roman"/>
          <w:sz w:val="24"/>
          <w:szCs w:val="24"/>
          <w:rtl/>
        </w:rPr>
        <w:t xml:space="preserve"> </w:t>
      </w:r>
      <w:r w:rsidR="00916AEA" w:rsidRPr="00916AEA">
        <w:rPr>
          <w:rFonts w:ascii="Times New Roman" w:hAnsi="Times New Roman" w:cs="Times New Roman"/>
          <w:sz w:val="24"/>
          <w:szCs w:val="24"/>
          <w:rtl/>
        </w:rPr>
        <w:t xml:space="preserve">تحت </w:t>
      </w:r>
      <w:r w:rsidR="00C80AEE">
        <w:rPr>
          <w:rFonts w:ascii="Times New Roman" w:hAnsi="Times New Roman" w:cs="Times New Roman" w:hint="cs"/>
          <w:sz w:val="24"/>
          <w:szCs w:val="24"/>
          <w:rtl/>
        </w:rPr>
        <w:t>إ</w:t>
      </w:r>
      <w:r w:rsidR="00916AEA" w:rsidRPr="00916AEA">
        <w:rPr>
          <w:rFonts w:ascii="Times New Roman" w:hAnsi="Times New Roman" w:cs="Times New Roman"/>
          <w:sz w:val="24"/>
          <w:szCs w:val="24"/>
          <w:rtl/>
        </w:rPr>
        <w:t xml:space="preserve">شراف </w:t>
      </w:r>
      <w:r w:rsidR="00F5717B">
        <w:rPr>
          <w:rFonts w:ascii="Times New Roman" w:hAnsi="Times New Roman" w:cs="Times New Roman" w:hint="cs"/>
          <w:sz w:val="24"/>
          <w:szCs w:val="24"/>
          <w:rtl/>
        </w:rPr>
        <w:t xml:space="preserve">الأستاذ " حسين الرجبي  " </w:t>
      </w:r>
      <w:r w:rsidR="00E80881">
        <w:rPr>
          <w:rFonts w:ascii="Times New Roman" w:hAnsi="Times New Roman" w:cs="Times New Roman" w:hint="cs"/>
          <w:sz w:val="24"/>
          <w:szCs w:val="24"/>
          <w:rtl/>
        </w:rPr>
        <w:t xml:space="preserve">. </w:t>
      </w:r>
      <w:r w:rsidR="00916AEA" w:rsidRPr="00916AEA">
        <w:rPr>
          <w:rFonts w:ascii="Times New Roman" w:hAnsi="Times New Roman" w:cs="Times New Roman" w:hint="cs"/>
          <w:sz w:val="24"/>
          <w:szCs w:val="24"/>
          <w:rtl/>
        </w:rPr>
        <w:t xml:space="preserve">تبلغ المساحة الإجمالية للمبنى حوالي </w:t>
      </w:r>
      <w:r w:rsidR="00F5717B">
        <w:rPr>
          <w:rFonts w:ascii="Times New Roman" w:hAnsi="Times New Roman" w:cs="Times New Roman" w:hint="cs"/>
          <w:sz w:val="24"/>
          <w:szCs w:val="24"/>
          <w:rtl/>
        </w:rPr>
        <w:t>8353</w:t>
      </w:r>
      <w:r w:rsidR="00C80AEE">
        <w:rPr>
          <w:rFonts w:ascii="Times New Roman" w:hAnsi="Times New Roman" w:cs="Times New Roman" w:hint="cs"/>
          <w:sz w:val="24"/>
          <w:szCs w:val="24"/>
          <w:rtl/>
        </w:rPr>
        <w:t xml:space="preserve"> متر مربع</w:t>
      </w:r>
      <w:r w:rsidR="00916AEA" w:rsidRPr="00916AEA">
        <w:rPr>
          <w:rFonts w:ascii="Times New Roman" w:hAnsi="Times New Roman" w:cs="Times New Roman" w:hint="cs"/>
          <w:sz w:val="24"/>
          <w:szCs w:val="24"/>
          <w:rtl/>
        </w:rPr>
        <w:t xml:space="preserve">، </w:t>
      </w:r>
      <w:r w:rsidR="009A6168" w:rsidRPr="009A6168">
        <w:rPr>
          <w:rFonts w:ascii="Times New Roman" w:hAnsi="Times New Roman" w:cs="Times New Roman" w:hint="cs"/>
          <w:sz w:val="24"/>
          <w:szCs w:val="24"/>
          <w:rtl/>
        </w:rPr>
        <w:t xml:space="preserve">موزعة على </w:t>
      </w:r>
      <w:r w:rsidR="0075276D">
        <w:rPr>
          <w:rFonts w:ascii="Times New Roman" w:hAnsi="Times New Roman" w:cs="Times New Roman" w:hint="cs"/>
          <w:sz w:val="24"/>
          <w:szCs w:val="24"/>
          <w:rtl/>
        </w:rPr>
        <w:t>أربعة كتل مكونة من مبنيين وجمالونين</w:t>
      </w:r>
      <w:r w:rsidR="009A6168" w:rsidRPr="009A6168">
        <w:rPr>
          <w:rFonts w:ascii="Times New Roman" w:hAnsi="Times New Roman" w:cs="Times New Roman" w:hint="cs"/>
          <w:sz w:val="24"/>
          <w:szCs w:val="24"/>
          <w:rtl/>
        </w:rPr>
        <w:t xml:space="preserve"> على النحو </w:t>
      </w:r>
      <w:r w:rsidR="00592735" w:rsidRPr="009A6168">
        <w:rPr>
          <w:rFonts w:ascii="Times New Roman" w:hAnsi="Times New Roman" w:cs="Times New Roman" w:hint="cs"/>
          <w:sz w:val="24"/>
          <w:szCs w:val="24"/>
          <w:rtl/>
        </w:rPr>
        <w:t xml:space="preserve">التالي: </w:t>
      </w:r>
      <w:r w:rsidR="00592735" w:rsidRPr="009A6168">
        <w:rPr>
          <w:rFonts w:ascii="Times New Roman" w:hAnsi="Times New Roman" w:cs="Times New Roman"/>
          <w:sz w:val="24"/>
          <w:szCs w:val="24"/>
          <w:rtl/>
        </w:rPr>
        <w:t>-</w:t>
      </w:r>
    </w:p>
    <w:p w:rsidR="009A6168" w:rsidRDefault="00C425BD" w:rsidP="0075276D">
      <w:pPr>
        <w:pStyle w:val="ListParagraph"/>
        <w:numPr>
          <w:ilvl w:val="0"/>
          <w:numId w:val="1"/>
        </w:numPr>
        <w:bidi/>
        <w:spacing w:after="0" w:line="360" w:lineRule="auto"/>
        <w:rPr>
          <w:rFonts w:ascii="Times New Roman" w:hAnsi="Times New Roman" w:cs="Times New Roman"/>
          <w:sz w:val="24"/>
          <w:szCs w:val="24"/>
        </w:rPr>
      </w:pPr>
      <w:r>
        <w:rPr>
          <w:rFonts w:ascii="Times New Roman" w:hAnsi="Times New Roman" w:cs="Times New Roman" w:hint="cs"/>
          <w:sz w:val="24"/>
          <w:szCs w:val="24"/>
          <w:rtl/>
        </w:rPr>
        <w:t xml:space="preserve">المبنى الأول ممثلاً بـِ : </w:t>
      </w:r>
    </w:p>
    <w:p w:rsidR="00665E62" w:rsidRPr="00C425BD" w:rsidRDefault="00C425BD" w:rsidP="00C425BD">
      <w:pPr>
        <w:bidi/>
        <w:spacing w:after="0" w:line="360" w:lineRule="auto"/>
        <w:rPr>
          <w:rFonts w:ascii="Times New Roman" w:hAnsi="Times New Roman" w:cs="Times New Roman"/>
          <w:sz w:val="24"/>
          <w:szCs w:val="24"/>
        </w:rPr>
      </w:pPr>
      <w:r>
        <w:rPr>
          <w:rFonts w:ascii="Times New Roman" w:hAnsi="Times New Roman" w:cs="Times New Roman" w:hint="cs"/>
          <w:sz w:val="24"/>
          <w:szCs w:val="24"/>
          <w:rtl/>
        </w:rPr>
        <w:t xml:space="preserve">                            </w:t>
      </w:r>
      <w:r w:rsidR="00665E62" w:rsidRPr="00C425BD">
        <w:rPr>
          <w:rFonts w:ascii="Times New Roman" w:hAnsi="Times New Roman" w:cs="Times New Roman" w:hint="cs"/>
          <w:sz w:val="24"/>
          <w:szCs w:val="24"/>
          <w:rtl/>
        </w:rPr>
        <w:t xml:space="preserve">طابق التسوية مساحته </w:t>
      </w:r>
      <w:r w:rsidR="000E40D5" w:rsidRPr="00C425BD">
        <w:rPr>
          <w:rFonts w:ascii="Times New Roman" w:hAnsi="Times New Roman" w:cs="Times New Roman" w:hint="cs"/>
          <w:sz w:val="24"/>
          <w:szCs w:val="24"/>
          <w:rtl/>
        </w:rPr>
        <w:t xml:space="preserve"> 3410 م</w:t>
      </w:r>
      <w:r w:rsidRPr="00C425BD">
        <w:rPr>
          <w:rFonts w:ascii="Times New Roman" w:hAnsi="Times New Roman" w:cs="Times New Roman"/>
          <w:sz w:val="24"/>
          <w:szCs w:val="24"/>
          <w:rtl/>
        </w:rPr>
        <w:t>٢</w:t>
      </w:r>
      <w:r w:rsidRPr="00C425BD">
        <w:rPr>
          <w:rFonts w:ascii="Times New Roman" w:hAnsi="Times New Roman" w:cs="Times New Roman" w:hint="cs"/>
          <w:sz w:val="24"/>
          <w:szCs w:val="24"/>
          <w:rtl/>
        </w:rPr>
        <w:t xml:space="preserve"> , </w:t>
      </w:r>
      <w:r w:rsidR="00665E62" w:rsidRPr="00C425BD">
        <w:rPr>
          <w:rFonts w:ascii="Times New Roman" w:hAnsi="Times New Roman" w:cs="Times New Roman" w:hint="cs"/>
          <w:sz w:val="24"/>
          <w:szCs w:val="24"/>
          <w:rtl/>
        </w:rPr>
        <w:t xml:space="preserve">الطابق الأرضي ومساحته </w:t>
      </w:r>
      <w:r w:rsidR="000E40D5" w:rsidRPr="00C425BD">
        <w:rPr>
          <w:rFonts w:ascii="Times New Roman" w:hAnsi="Times New Roman" w:cs="Times New Roman" w:hint="cs"/>
          <w:sz w:val="24"/>
          <w:szCs w:val="24"/>
          <w:rtl/>
        </w:rPr>
        <w:t>1250 م</w:t>
      </w:r>
      <w:r w:rsidRPr="00C425BD">
        <w:rPr>
          <w:rFonts w:ascii="Times New Roman" w:hAnsi="Times New Roman" w:cs="Times New Roman"/>
          <w:sz w:val="24"/>
          <w:szCs w:val="24"/>
          <w:rtl/>
        </w:rPr>
        <w:t>٢</w:t>
      </w:r>
      <w:r w:rsidRPr="00C425BD">
        <w:rPr>
          <w:rFonts w:ascii="Times New Roman" w:hAnsi="Times New Roman" w:cs="Times New Roman" w:hint="cs"/>
          <w:sz w:val="24"/>
          <w:szCs w:val="24"/>
          <w:rtl/>
        </w:rPr>
        <w:t xml:space="preserve"> ، </w:t>
      </w:r>
      <w:r w:rsidR="00665E62" w:rsidRPr="00C425BD">
        <w:rPr>
          <w:rFonts w:ascii="Times New Roman" w:hAnsi="Times New Roman" w:cs="Times New Roman" w:hint="cs"/>
          <w:sz w:val="24"/>
          <w:szCs w:val="24"/>
          <w:rtl/>
        </w:rPr>
        <w:t xml:space="preserve">الطابق الأول </w:t>
      </w:r>
      <w:r w:rsidR="000E40D5" w:rsidRPr="00C425BD">
        <w:rPr>
          <w:rFonts w:ascii="Times New Roman" w:hAnsi="Times New Roman" w:cs="Times New Roman" w:hint="cs"/>
          <w:sz w:val="24"/>
          <w:szCs w:val="24"/>
          <w:rtl/>
        </w:rPr>
        <w:t>1330 م</w:t>
      </w:r>
      <w:r w:rsidRPr="00C425BD">
        <w:rPr>
          <w:rFonts w:ascii="Times New Roman" w:hAnsi="Times New Roman" w:cs="Times New Roman"/>
          <w:sz w:val="24"/>
          <w:szCs w:val="24"/>
          <w:rtl/>
        </w:rPr>
        <w:t>٢</w:t>
      </w:r>
      <w:r w:rsidR="000E40D5" w:rsidRPr="00C425BD">
        <w:rPr>
          <w:rFonts w:ascii="Times New Roman" w:hAnsi="Times New Roman" w:cs="Times New Roman" w:hint="cs"/>
          <w:sz w:val="24"/>
          <w:szCs w:val="24"/>
          <w:rtl/>
        </w:rPr>
        <w:t xml:space="preserve"> </w:t>
      </w:r>
    </w:p>
    <w:p w:rsidR="00665E62" w:rsidRDefault="00C425BD" w:rsidP="00C425BD">
      <w:pPr>
        <w:pStyle w:val="ListParagraph"/>
        <w:bidi/>
        <w:spacing w:after="0" w:line="360" w:lineRule="auto"/>
        <w:ind w:left="1712"/>
        <w:rPr>
          <w:rFonts w:ascii="Times New Roman" w:hAnsi="Times New Roman" w:cs="Times New Roman"/>
          <w:sz w:val="24"/>
          <w:szCs w:val="24"/>
        </w:rPr>
      </w:pPr>
      <w:r>
        <w:rPr>
          <w:rFonts w:ascii="Times New Roman" w:hAnsi="Times New Roman" w:cs="Times New Roman" w:hint="cs"/>
          <w:sz w:val="24"/>
          <w:szCs w:val="24"/>
          <w:rtl/>
        </w:rPr>
        <w:t>و طابق الر</w:t>
      </w:r>
      <w:r w:rsidR="00665E62">
        <w:rPr>
          <w:rFonts w:ascii="Times New Roman" w:hAnsi="Times New Roman" w:cs="Times New Roman" w:hint="cs"/>
          <w:sz w:val="24"/>
          <w:szCs w:val="24"/>
          <w:rtl/>
        </w:rPr>
        <w:t xml:space="preserve">وف </w:t>
      </w:r>
      <w:r w:rsidR="000E40D5">
        <w:rPr>
          <w:rFonts w:ascii="Times New Roman" w:hAnsi="Times New Roman" w:cs="Times New Roman" w:hint="cs"/>
          <w:sz w:val="24"/>
          <w:szCs w:val="24"/>
          <w:rtl/>
        </w:rPr>
        <w:t>520 م</w:t>
      </w:r>
      <w:r>
        <w:rPr>
          <w:rFonts w:ascii="Times New Roman" w:hAnsi="Times New Roman" w:cs="Times New Roman"/>
          <w:sz w:val="24"/>
          <w:szCs w:val="24"/>
          <w:rtl/>
        </w:rPr>
        <w:t>٢</w:t>
      </w:r>
      <w:r w:rsidR="000E40D5">
        <w:rPr>
          <w:rFonts w:ascii="Times New Roman" w:hAnsi="Times New Roman" w:cs="Times New Roman" w:hint="cs"/>
          <w:sz w:val="24"/>
          <w:szCs w:val="24"/>
          <w:rtl/>
        </w:rPr>
        <w:t>.</w:t>
      </w:r>
    </w:p>
    <w:p w:rsidR="00C425BD" w:rsidRDefault="00C425BD" w:rsidP="00C425BD">
      <w:pPr>
        <w:pStyle w:val="ListParagraph"/>
        <w:numPr>
          <w:ilvl w:val="0"/>
          <w:numId w:val="1"/>
        </w:numPr>
        <w:bidi/>
        <w:spacing w:after="0" w:line="360" w:lineRule="auto"/>
        <w:rPr>
          <w:rFonts w:ascii="Times New Roman" w:hAnsi="Times New Roman" w:cs="Times New Roman"/>
          <w:sz w:val="24"/>
          <w:szCs w:val="24"/>
        </w:rPr>
      </w:pPr>
      <w:r>
        <w:rPr>
          <w:rFonts w:ascii="Times New Roman" w:hAnsi="Times New Roman" w:cs="Times New Roman" w:hint="cs"/>
          <w:sz w:val="24"/>
          <w:szCs w:val="24"/>
          <w:rtl/>
        </w:rPr>
        <w:t xml:space="preserve">المبنى الثاني ممثلاً بـِ </w:t>
      </w:r>
      <w:r w:rsidR="00665E62">
        <w:rPr>
          <w:rFonts w:ascii="Times New Roman" w:hAnsi="Times New Roman" w:cs="Times New Roman" w:hint="cs"/>
          <w:sz w:val="24"/>
          <w:szCs w:val="24"/>
          <w:rtl/>
        </w:rPr>
        <w:t>:</w:t>
      </w:r>
    </w:p>
    <w:p w:rsidR="00665E62" w:rsidRDefault="00C425BD" w:rsidP="00C425BD">
      <w:pPr>
        <w:pStyle w:val="ListParagraph"/>
        <w:bidi/>
        <w:spacing w:after="0" w:line="360" w:lineRule="auto"/>
        <w:ind w:left="1352"/>
        <w:rPr>
          <w:rFonts w:ascii="Times New Roman" w:hAnsi="Times New Roman" w:cs="Times New Roman"/>
          <w:sz w:val="24"/>
          <w:szCs w:val="24"/>
        </w:rPr>
      </w:pPr>
      <w:r>
        <w:rPr>
          <w:rFonts w:ascii="Times New Roman" w:hAnsi="Times New Roman" w:cs="Times New Roman" w:hint="cs"/>
          <w:sz w:val="24"/>
          <w:szCs w:val="24"/>
          <w:rtl/>
        </w:rPr>
        <w:t xml:space="preserve">     </w:t>
      </w:r>
      <w:r w:rsidR="00665E62">
        <w:rPr>
          <w:rFonts w:ascii="Times New Roman" w:hAnsi="Times New Roman" w:cs="Times New Roman" w:hint="cs"/>
          <w:sz w:val="24"/>
          <w:szCs w:val="24"/>
          <w:rtl/>
        </w:rPr>
        <w:t>الطابق الأرضي</w:t>
      </w:r>
      <w:r w:rsidR="000E40D5">
        <w:rPr>
          <w:rFonts w:ascii="Times New Roman" w:hAnsi="Times New Roman" w:cs="Times New Roman" w:hint="cs"/>
          <w:sz w:val="24"/>
          <w:szCs w:val="24"/>
          <w:rtl/>
        </w:rPr>
        <w:t xml:space="preserve"> ومساحته 726 م</w:t>
      </w:r>
      <w:r>
        <w:rPr>
          <w:rFonts w:ascii="Times New Roman" w:hAnsi="Times New Roman" w:cs="Times New Roman"/>
          <w:sz w:val="24"/>
          <w:szCs w:val="24"/>
          <w:rtl/>
        </w:rPr>
        <w:t>٢</w:t>
      </w:r>
      <w:r>
        <w:rPr>
          <w:rFonts w:ascii="Times New Roman" w:hAnsi="Times New Roman" w:cs="Times New Roman" w:hint="cs"/>
          <w:sz w:val="24"/>
          <w:szCs w:val="24"/>
          <w:rtl/>
        </w:rPr>
        <w:t xml:space="preserve"> و</w:t>
      </w:r>
      <w:r w:rsidR="00665E62">
        <w:rPr>
          <w:rFonts w:ascii="Times New Roman" w:hAnsi="Times New Roman" w:cs="Times New Roman" w:hint="cs"/>
          <w:sz w:val="24"/>
          <w:szCs w:val="24"/>
          <w:rtl/>
        </w:rPr>
        <w:t xml:space="preserve">  الطابق الأول  </w:t>
      </w:r>
      <w:r w:rsidR="000E40D5">
        <w:rPr>
          <w:rFonts w:ascii="Times New Roman" w:hAnsi="Times New Roman" w:cs="Times New Roman" w:hint="cs"/>
          <w:sz w:val="24"/>
          <w:szCs w:val="24"/>
          <w:rtl/>
        </w:rPr>
        <w:t>ومساحته 710 م</w:t>
      </w:r>
      <w:r>
        <w:rPr>
          <w:rFonts w:ascii="Times New Roman" w:hAnsi="Times New Roman" w:cs="Times New Roman"/>
          <w:sz w:val="24"/>
          <w:szCs w:val="24"/>
          <w:rtl/>
        </w:rPr>
        <w:t>٢</w:t>
      </w:r>
      <w:r w:rsidR="000E40D5">
        <w:rPr>
          <w:rFonts w:ascii="Times New Roman" w:hAnsi="Times New Roman" w:cs="Times New Roman" w:hint="cs"/>
          <w:sz w:val="24"/>
          <w:szCs w:val="24"/>
          <w:rtl/>
        </w:rPr>
        <w:t xml:space="preserve">  .</w:t>
      </w:r>
    </w:p>
    <w:p w:rsidR="00665E62" w:rsidRDefault="000E40D5" w:rsidP="00C425BD">
      <w:pPr>
        <w:pStyle w:val="ListParagraph"/>
        <w:numPr>
          <w:ilvl w:val="0"/>
          <w:numId w:val="1"/>
        </w:numPr>
        <w:bidi/>
        <w:spacing w:after="0" w:line="360" w:lineRule="auto"/>
        <w:rPr>
          <w:rFonts w:ascii="Times New Roman" w:hAnsi="Times New Roman" w:cs="Times New Roman"/>
          <w:sz w:val="24"/>
          <w:szCs w:val="24"/>
        </w:rPr>
      </w:pPr>
      <w:r>
        <w:rPr>
          <w:rFonts w:ascii="Times New Roman" w:hAnsi="Times New Roman" w:cs="Times New Roman" w:hint="cs"/>
          <w:sz w:val="24"/>
          <w:szCs w:val="24"/>
          <w:rtl/>
        </w:rPr>
        <w:t xml:space="preserve">الجمالون الأول ومساحته  325 </w:t>
      </w:r>
      <w:r>
        <w:rPr>
          <w:rFonts w:ascii="Times New Roman" w:hAnsi="Times New Roman" w:cs="Times New Roman" w:hint="cs"/>
          <w:sz w:val="24"/>
          <w:szCs w:val="24"/>
          <w:rtl/>
          <w:lang w:bidi="ar-JO"/>
        </w:rPr>
        <w:t>م</w:t>
      </w:r>
      <w:r w:rsidR="00C425BD">
        <w:rPr>
          <w:rFonts w:ascii="Times New Roman" w:hAnsi="Times New Roman" w:cs="Times New Roman"/>
          <w:sz w:val="24"/>
          <w:szCs w:val="24"/>
          <w:rtl/>
          <w:lang w:bidi="ar-JO"/>
        </w:rPr>
        <w:t>٢</w:t>
      </w:r>
      <w:r>
        <w:rPr>
          <w:rFonts w:ascii="Times New Roman" w:hAnsi="Times New Roman" w:cs="Times New Roman" w:hint="cs"/>
          <w:sz w:val="24"/>
          <w:szCs w:val="24"/>
          <w:rtl/>
          <w:lang w:bidi="ar-JO"/>
        </w:rPr>
        <w:t xml:space="preserve"> .</w:t>
      </w:r>
    </w:p>
    <w:p w:rsidR="0075276D" w:rsidRPr="00C425BD" w:rsidRDefault="00665E62" w:rsidP="00C425BD">
      <w:pPr>
        <w:pStyle w:val="ListParagraph"/>
        <w:numPr>
          <w:ilvl w:val="0"/>
          <w:numId w:val="1"/>
        </w:numPr>
        <w:bidi/>
        <w:spacing w:after="0" w:line="360" w:lineRule="auto"/>
        <w:rPr>
          <w:rFonts w:ascii="Times New Roman" w:hAnsi="Times New Roman" w:cs="Times New Roman"/>
          <w:sz w:val="24"/>
          <w:szCs w:val="24"/>
          <w:rtl/>
        </w:rPr>
      </w:pPr>
      <w:r>
        <w:rPr>
          <w:rFonts w:ascii="Times New Roman" w:hAnsi="Times New Roman" w:cs="Times New Roman" w:hint="cs"/>
          <w:sz w:val="24"/>
          <w:szCs w:val="24"/>
          <w:rtl/>
        </w:rPr>
        <w:t xml:space="preserve"> </w:t>
      </w:r>
      <w:r w:rsidR="000E40D5">
        <w:rPr>
          <w:rFonts w:ascii="Times New Roman" w:hAnsi="Times New Roman" w:cs="Times New Roman" w:hint="cs"/>
          <w:sz w:val="24"/>
          <w:szCs w:val="24"/>
          <w:rtl/>
        </w:rPr>
        <w:t>الجمالون الثاني ومساحته 52 م</w:t>
      </w:r>
      <w:r w:rsidR="00C425BD">
        <w:rPr>
          <w:rFonts w:ascii="Times New Roman" w:hAnsi="Times New Roman" w:cs="Times New Roman"/>
          <w:sz w:val="24"/>
          <w:szCs w:val="24"/>
          <w:rtl/>
        </w:rPr>
        <w:t>٢</w:t>
      </w:r>
      <w:r w:rsidR="000E40D5">
        <w:rPr>
          <w:rFonts w:ascii="Times New Roman" w:hAnsi="Times New Roman" w:cs="Times New Roman" w:hint="cs"/>
          <w:sz w:val="24"/>
          <w:szCs w:val="24"/>
          <w:rtl/>
        </w:rPr>
        <w:t>.</w:t>
      </w:r>
    </w:p>
    <w:p w:rsidR="00FD14C2" w:rsidRPr="009B6337" w:rsidRDefault="00FD14C2" w:rsidP="009A6168">
      <w:pPr>
        <w:bidi/>
        <w:spacing w:after="0" w:line="360" w:lineRule="auto"/>
        <w:rPr>
          <w:rFonts w:ascii="Times New Roman" w:hAnsi="Times New Roman" w:cs="Times New Roman"/>
          <w:sz w:val="16"/>
          <w:szCs w:val="16"/>
          <w:lang w:bidi="ar-JO"/>
        </w:rPr>
      </w:pPr>
    </w:p>
    <w:p w:rsidR="009B6337" w:rsidRDefault="00916AEA" w:rsidP="00C425BD">
      <w:pPr>
        <w:bidi/>
        <w:spacing w:after="0" w:line="360" w:lineRule="auto"/>
        <w:ind w:left="425"/>
        <w:rPr>
          <w:rFonts w:ascii="Times New Roman" w:hAnsi="Times New Roman" w:cs="Times New Roman"/>
          <w:sz w:val="24"/>
          <w:szCs w:val="24"/>
          <w:rtl/>
        </w:rPr>
      </w:pPr>
      <w:r w:rsidRPr="00032409">
        <w:rPr>
          <w:rFonts w:ascii="Times New Roman" w:hAnsi="Times New Roman" w:cs="Times New Roman"/>
          <w:sz w:val="24"/>
          <w:szCs w:val="24"/>
          <w:rtl/>
        </w:rPr>
        <w:t>تتنوع فيه الخدمات الوظي</w:t>
      </w:r>
      <w:r w:rsidR="00951BA5">
        <w:rPr>
          <w:rFonts w:ascii="Times New Roman" w:hAnsi="Times New Roman" w:cs="Times New Roman"/>
          <w:sz w:val="24"/>
          <w:szCs w:val="24"/>
          <w:rtl/>
        </w:rPr>
        <w:t xml:space="preserve">فية بشكل </w:t>
      </w:r>
      <w:r w:rsidR="00951BA5">
        <w:rPr>
          <w:rFonts w:ascii="Times New Roman" w:hAnsi="Times New Roman" w:cs="Times New Roman" w:hint="cs"/>
          <w:sz w:val="24"/>
          <w:szCs w:val="24"/>
          <w:rtl/>
        </w:rPr>
        <w:t>يت</w:t>
      </w:r>
      <w:r w:rsidR="00953C11">
        <w:rPr>
          <w:rFonts w:ascii="Times New Roman" w:hAnsi="Times New Roman" w:cs="Times New Roman"/>
          <w:sz w:val="24"/>
          <w:szCs w:val="24"/>
          <w:rtl/>
        </w:rPr>
        <w:t>ناسب مع الحاجة الم</w:t>
      </w:r>
      <w:r w:rsidR="00953C11">
        <w:rPr>
          <w:rFonts w:ascii="Times New Roman" w:hAnsi="Times New Roman" w:cs="Times New Roman" w:hint="cs"/>
          <w:sz w:val="24"/>
          <w:szCs w:val="24"/>
          <w:rtl/>
        </w:rPr>
        <w:t>رجو</w:t>
      </w:r>
      <w:r w:rsidRPr="00032409">
        <w:rPr>
          <w:rFonts w:ascii="Times New Roman" w:hAnsi="Times New Roman" w:cs="Times New Roman"/>
          <w:sz w:val="24"/>
          <w:szCs w:val="24"/>
          <w:rtl/>
        </w:rPr>
        <w:t>ة من التصميم</w:t>
      </w:r>
      <w:r w:rsidRPr="00032409">
        <w:rPr>
          <w:rFonts w:ascii="Times New Roman" w:hAnsi="Times New Roman" w:cs="Times New Roman" w:hint="cs"/>
          <w:sz w:val="24"/>
          <w:szCs w:val="24"/>
          <w:rtl/>
        </w:rPr>
        <w:t>.</w:t>
      </w: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02530A" w:rsidRDefault="0002530A" w:rsidP="0002530A">
      <w:pPr>
        <w:bidi/>
        <w:spacing w:after="0" w:line="360" w:lineRule="auto"/>
        <w:ind w:left="425"/>
        <w:rPr>
          <w:rFonts w:ascii="Times New Roman" w:hAnsi="Times New Roman" w:cs="Times New Roman"/>
          <w:sz w:val="24"/>
          <w:szCs w:val="24"/>
          <w:rtl/>
        </w:rPr>
      </w:pPr>
    </w:p>
    <w:p w:rsidR="00FA2612" w:rsidRDefault="00FA2612" w:rsidP="00FA2612">
      <w:pPr>
        <w:bidi/>
        <w:spacing w:after="0" w:line="360" w:lineRule="auto"/>
        <w:ind w:left="425"/>
        <w:rPr>
          <w:rFonts w:ascii="Times New Roman" w:hAnsi="Times New Roman" w:cs="Times New Roman"/>
          <w:sz w:val="24"/>
          <w:szCs w:val="24"/>
          <w:rtl/>
        </w:rPr>
      </w:pPr>
    </w:p>
    <w:p w:rsidR="00FA2612" w:rsidRDefault="00FA2612" w:rsidP="00FA2612">
      <w:pPr>
        <w:bidi/>
        <w:spacing w:after="0" w:line="360" w:lineRule="auto"/>
        <w:ind w:left="425"/>
        <w:rPr>
          <w:rFonts w:ascii="Times New Roman" w:hAnsi="Times New Roman" w:cs="Times New Roman"/>
          <w:sz w:val="24"/>
          <w:szCs w:val="24"/>
          <w:rtl/>
        </w:rPr>
      </w:pPr>
    </w:p>
    <w:p w:rsidR="00FA2612" w:rsidRDefault="00FA2612" w:rsidP="00FA2612">
      <w:pPr>
        <w:bidi/>
        <w:spacing w:after="0" w:line="360" w:lineRule="auto"/>
        <w:ind w:left="425"/>
        <w:rPr>
          <w:rFonts w:ascii="Times New Roman" w:hAnsi="Times New Roman" w:cs="Times New Roman"/>
          <w:sz w:val="24"/>
          <w:szCs w:val="24"/>
          <w:rtl/>
        </w:rPr>
      </w:pPr>
    </w:p>
    <w:p w:rsidR="00C425BD" w:rsidRPr="00585338" w:rsidRDefault="00C425BD" w:rsidP="00C425BD">
      <w:pPr>
        <w:bidi/>
        <w:spacing w:after="0" w:line="360" w:lineRule="auto"/>
        <w:ind w:left="425"/>
        <w:rPr>
          <w:rFonts w:ascii="Times New Roman" w:hAnsi="Times New Roman" w:cs="Times New Roman"/>
          <w:sz w:val="24"/>
          <w:szCs w:val="24"/>
          <w:rtl/>
        </w:rPr>
      </w:pPr>
    </w:p>
    <w:p w:rsidR="00951BA5" w:rsidRPr="002772B9" w:rsidRDefault="00BF40D4" w:rsidP="002772B9">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2</w:t>
      </w:r>
      <w:r w:rsidR="00585338" w:rsidRPr="00585338">
        <w:rPr>
          <w:rFonts w:ascii="Times New Roman" w:hAnsi="Times New Roman" w:cs="Times New Roman"/>
          <w:b/>
          <w:bCs/>
          <w:sz w:val="28"/>
          <w:szCs w:val="28"/>
          <w:rtl/>
        </w:rPr>
        <w:t>-</w:t>
      </w:r>
      <w:r w:rsidR="008D67F1" w:rsidRPr="00585338">
        <w:rPr>
          <w:rFonts w:ascii="Times New Roman" w:hAnsi="Times New Roman" w:cs="Times New Roman"/>
          <w:b/>
          <w:bCs/>
          <w:sz w:val="28"/>
          <w:szCs w:val="28"/>
          <w:rtl/>
        </w:rPr>
        <w:t xml:space="preserve">3 </w:t>
      </w:r>
      <w:r>
        <w:rPr>
          <w:rFonts w:ascii="Times New Roman" w:hAnsi="Times New Roman" w:cs="Times New Roman" w:hint="cs"/>
          <w:b/>
          <w:bCs/>
          <w:sz w:val="28"/>
          <w:szCs w:val="28"/>
          <w:rtl/>
        </w:rPr>
        <w:t>موقع المشروع</w:t>
      </w:r>
      <w:r w:rsidR="002772B9">
        <w:rPr>
          <w:rFonts w:ascii="Times New Roman" w:hAnsi="Times New Roman" w:cs="Times New Roman" w:hint="cs"/>
          <w:b/>
          <w:bCs/>
          <w:sz w:val="28"/>
          <w:szCs w:val="28"/>
          <w:rtl/>
        </w:rPr>
        <w:t xml:space="preserve">  </w:t>
      </w:r>
    </w:p>
    <w:p w:rsidR="00B42A5F" w:rsidRDefault="00951BA5" w:rsidP="00B42A5F">
      <w:pPr>
        <w:bidi/>
        <w:spacing w:after="0" w:line="360" w:lineRule="auto"/>
        <w:rPr>
          <w:rFonts w:ascii="Times New Roman" w:hAnsi="Times New Roman" w:cs="Times New Roman"/>
          <w:sz w:val="24"/>
          <w:szCs w:val="24"/>
          <w:rtl/>
        </w:rPr>
      </w:pPr>
      <w:r>
        <w:rPr>
          <w:rFonts w:ascii="Times New Roman" w:hAnsi="Times New Roman" w:cs="Times New Roman" w:hint="cs"/>
          <w:sz w:val="24"/>
          <w:szCs w:val="24"/>
          <w:rtl/>
        </w:rPr>
        <w:t xml:space="preserve">بدايةً ، حتى نتمكن من تصميم أي مشروع  يجب أن يتم ملاحظة الموقع من كافة الجوانب ودراسة الموقع الجغرافي وما يؤثر عليه </w:t>
      </w:r>
      <w:r w:rsidR="00B42A5F">
        <w:rPr>
          <w:rFonts w:ascii="Times New Roman" w:hAnsi="Times New Roman" w:cs="Times New Roman" w:hint="cs"/>
          <w:sz w:val="24"/>
          <w:szCs w:val="24"/>
          <w:rtl/>
        </w:rPr>
        <w:t>.</w:t>
      </w:r>
    </w:p>
    <w:p w:rsidR="00032409" w:rsidRDefault="002772B9" w:rsidP="00B42A5F">
      <w:pPr>
        <w:bidi/>
        <w:spacing w:after="0" w:line="360" w:lineRule="auto"/>
        <w:rPr>
          <w:rFonts w:ascii="Times New Roman" w:hAnsi="Times New Roman" w:cs="Times New Roman"/>
          <w:sz w:val="24"/>
          <w:szCs w:val="24"/>
          <w:rtl/>
        </w:rPr>
      </w:pPr>
      <w:r>
        <w:rPr>
          <w:rFonts w:ascii="Times New Roman" w:hAnsi="Times New Roman" w:cs="Times New Roman" w:hint="cs"/>
          <w:sz w:val="24"/>
          <w:szCs w:val="24"/>
          <w:rtl/>
        </w:rPr>
        <w:t xml:space="preserve">      </w:t>
      </w:r>
      <w:r w:rsidR="00B42A5F">
        <w:rPr>
          <w:rFonts w:ascii="Times New Roman" w:hAnsi="Times New Roman" w:cs="Times New Roman" w:hint="cs"/>
          <w:sz w:val="24"/>
          <w:szCs w:val="24"/>
          <w:rtl/>
        </w:rPr>
        <w:t>وعليه فإنه يجب الحديث عن موقع البناء المقترح من نواحي عدة ، توضيح مقاسات الأرض وعلاقتها بالمحيط بها من شوارع وخدمات ، بالإضافة إلى المباني المحيطة واتجاه الرياح ومسار الشمس .</w:t>
      </w:r>
      <w:r w:rsidR="00FA2612">
        <w:rPr>
          <w:rFonts w:ascii="Times New Roman" w:hAnsi="Times New Roman" w:cs="Times New Roman"/>
          <w:sz w:val="24"/>
          <w:szCs w:val="24"/>
          <w:rtl/>
        </w:rPr>
        <w:br/>
      </w:r>
    </w:p>
    <w:p w:rsidR="00C425BD" w:rsidRDefault="00032409" w:rsidP="00B42A5F">
      <w:pPr>
        <w:bidi/>
        <w:spacing w:after="0" w:line="360" w:lineRule="auto"/>
        <w:rPr>
          <w:rFonts w:ascii="Times New Roman" w:hAnsi="Times New Roman" w:cs="Times New Roman"/>
          <w:sz w:val="24"/>
          <w:szCs w:val="24"/>
          <w:lang w:bidi="ar-JO"/>
        </w:rPr>
      </w:pPr>
      <w:r>
        <w:rPr>
          <w:rFonts w:ascii="Times New Roman" w:hAnsi="Times New Roman" w:cs="Times New Roman" w:hint="cs"/>
          <w:sz w:val="24"/>
          <w:szCs w:val="24"/>
          <w:rtl/>
          <w:lang w:bidi="ar-JO"/>
        </w:rPr>
        <w:t xml:space="preserve">     يقع هذا المشروع المقترح على أرض في منطقة </w:t>
      </w:r>
      <w:r w:rsidR="00B42A5F">
        <w:rPr>
          <w:rFonts w:ascii="Times New Roman" w:hAnsi="Times New Roman" w:cs="Times New Roman" w:hint="cs"/>
          <w:sz w:val="24"/>
          <w:szCs w:val="24"/>
          <w:rtl/>
          <w:lang w:bidi="ar-JO"/>
        </w:rPr>
        <w:t xml:space="preserve">شارع </w:t>
      </w:r>
      <w:r>
        <w:rPr>
          <w:rFonts w:ascii="Times New Roman" w:hAnsi="Times New Roman" w:cs="Times New Roman" w:hint="cs"/>
          <w:sz w:val="24"/>
          <w:szCs w:val="24"/>
          <w:rtl/>
          <w:lang w:bidi="ar-JO"/>
        </w:rPr>
        <w:t xml:space="preserve"> بمدينة </w:t>
      </w:r>
      <w:r w:rsidR="00953C11">
        <w:rPr>
          <w:rFonts w:ascii="Times New Roman" w:hAnsi="Times New Roman" w:cs="Times New Roman" w:hint="cs"/>
          <w:sz w:val="24"/>
          <w:szCs w:val="24"/>
          <w:rtl/>
          <w:lang w:bidi="ar-JO"/>
        </w:rPr>
        <w:t>الخليل،</w:t>
      </w:r>
      <w:r>
        <w:rPr>
          <w:rFonts w:ascii="Times New Roman" w:hAnsi="Times New Roman" w:cs="Times New Roman" w:hint="cs"/>
          <w:sz w:val="24"/>
          <w:szCs w:val="24"/>
          <w:rtl/>
          <w:lang w:bidi="ar-JO"/>
        </w:rPr>
        <w:t xml:space="preserve"> كما هو موضح في الشكل (2-1</w:t>
      </w:r>
      <w:r w:rsidR="00714ED0">
        <w:rPr>
          <w:rFonts w:ascii="Times New Roman" w:hAnsi="Times New Roman" w:cs="Times New Roman" w:hint="cs"/>
          <w:sz w:val="24"/>
          <w:szCs w:val="24"/>
          <w:rtl/>
          <w:lang w:bidi="ar-JO"/>
        </w:rPr>
        <w:t>)،</w:t>
      </w:r>
      <w:r w:rsidR="00C3003D">
        <w:rPr>
          <w:rFonts w:ascii="Times New Roman" w:hAnsi="Times New Roman" w:cs="Times New Roman" w:hint="cs"/>
          <w:sz w:val="24"/>
          <w:szCs w:val="24"/>
          <w:rtl/>
          <w:lang w:bidi="ar-JO"/>
        </w:rPr>
        <w:t xml:space="preserve"> وترتفع قطعة ال</w:t>
      </w:r>
      <w:r w:rsidR="00A279D3">
        <w:rPr>
          <w:rFonts w:ascii="Times New Roman" w:hAnsi="Times New Roman" w:cs="Times New Roman" w:hint="cs"/>
          <w:sz w:val="24"/>
          <w:szCs w:val="24"/>
          <w:rtl/>
          <w:lang w:bidi="ar-JO"/>
        </w:rPr>
        <w:t>أر</w:t>
      </w:r>
      <w:r w:rsidR="00C3003D">
        <w:rPr>
          <w:rFonts w:ascii="Times New Roman" w:hAnsi="Times New Roman" w:cs="Times New Roman" w:hint="cs"/>
          <w:sz w:val="24"/>
          <w:szCs w:val="24"/>
          <w:rtl/>
          <w:lang w:bidi="ar-JO"/>
        </w:rPr>
        <w:t>ض</w:t>
      </w:r>
      <w:r w:rsidR="00B42A5F">
        <w:rPr>
          <w:rFonts w:ascii="Times New Roman" w:hAnsi="Times New Roman" w:cs="Times New Roman" w:hint="cs"/>
          <w:sz w:val="24"/>
          <w:szCs w:val="24"/>
          <w:rtl/>
          <w:lang w:bidi="ar-JO"/>
        </w:rPr>
        <w:t xml:space="preserve">1005 </w:t>
      </w:r>
      <w:r w:rsidR="00C3003D">
        <w:rPr>
          <w:rFonts w:ascii="Times New Roman" w:hAnsi="Times New Roman" w:cs="Times New Roman" w:hint="cs"/>
          <w:sz w:val="24"/>
          <w:szCs w:val="24"/>
          <w:rtl/>
          <w:lang w:bidi="ar-JO"/>
        </w:rPr>
        <w:t>م</w:t>
      </w:r>
      <w:r w:rsidR="00994224">
        <w:rPr>
          <w:rFonts w:ascii="Times New Roman" w:hAnsi="Times New Roman" w:cs="Times New Roman" w:hint="cs"/>
          <w:sz w:val="24"/>
          <w:szCs w:val="24"/>
          <w:rtl/>
          <w:lang w:bidi="ar-JO"/>
        </w:rPr>
        <w:t>تر</w:t>
      </w:r>
      <w:r w:rsidR="00C3003D">
        <w:rPr>
          <w:rFonts w:ascii="Times New Roman" w:hAnsi="Times New Roman" w:cs="Times New Roman" w:hint="cs"/>
          <w:sz w:val="24"/>
          <w:szCs w:val="24"/>
          <w:rtl/>
          <w:lang w:bidi="ar-JO"/>
        </w:rPr>
        <w:t xml:space="preserve"> عن سطح </w:t>
      </w:r>
      <w:r w:rsidR="00714ED0">
        <w:rPr>
          <w:rFonts w:ascii="Times New Roman" w:hAnsi="Times New Roman" w:cs="Times New Roman" w:hint="cs"/>
          <w:sz w:val="24"/>
          <w:szCs w:val="24"/>
          <w:rtl/>
          <w:lang w:bidi="ar-JO"/>
        </w:rPr>
        <w:t>البحر،</w:t>
      </w:r>
      <w:r w:rsidR="00B42A5F">
        <w:rPr>
          <w:rFonts w:ascii="Times New Roman" w:hAnsi="Times New Roman" w:cs="Times New Roman" w:hint="cs"/>
          <w:sz w:val="24"/>
          <w:szCs w:val="24"/>
          <w:rtl/>
          <w:lang w:bidi="ar-JO"/>
        </w:rPr>
        <w:t>كما وتعتبر هذه المنطقة ملائمة للبناء باحتوائها على كافة المرافق ووصول الخدمات إليها من طرق ، كهرباء ، اتصالات وغيرها .</w:t>
      </w:r>
      <w:r w:rsidR="00C3003D">
        <w:rPr>
          <w:rFonts w:ascii="Times New Roman" w:hAnsi="Times New Roman" w:cs="Times New Roman" w:hint="cs"/>
          <w:sz w:val="24"/>
          <w:szCs w:val="24"/>
          <w:rtl/>
          <w:lang w:bidi="ar-JO"/>
        </w:rPr>
        <w:t xml:space="preserve"> </w:t>
      </w:r>
    </w:p>
    <w:p w:rsidR="00986CD7" w:rsidRDefault="00986CD7" w:rsidP="0002530A">
      <w:pPr>
        <w:bidi/>
        <w:spacing w:after="0" w:line="360" w:lineRule="auto"/>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14:anchorId="5960F852" wp14:editId="782343B8">
            <wp:extent cx="5238750" cy="3275766"/>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52153" cy="3284147"/>
                    </a:xfrm>
                    <a:prstGeom prst="rect">
                      <a:avLst/>
                    </a:prstGeom>
                  </pic:spPr>
                </pic:pic>
              </a:graphicData>
            </a:graphic>
          </wp:inline>
        </w:drawing>
      </w:r>
      <w:r w:rsidR="00032409">
        <w:rPr>
          <w:rFonts w:ascii="Times New Roman" w:hAnsi="Times New Roman" w:cs="Times New Roman" w:hint="cs"/>
          <w:sz w:val="24"/>
          <w:szCs w:val="24"/>
          <w:rtl/>
          <w:lang w:bidi="ar-JO"/>
        </w:rPr>
        <w:t>.</w:t>
      </w:r>
    </w:p>
    <w:p w:rsidR="00986CD7" w:rsidRDefault="00986CD7" w:rsidP="00986CD7">
      <w:pPr>
        <w:bidi/>
        <w:spacing w:after="0" w:line="360" w:lineRule="auto"/>
        <w:rPr>
          <w:rFonts w:ascii="Times New Roman" w:hAnsi="Times New Roman" w:cs="Times New Roman"/>
          <w:sz w:val="24"/>
          <w:szCs w:val="24"/>
          <w:lang w:bidi="ar-JO"/>
        </w:rPr>
      </w:pPr>
    </w:p>
    <w:p w:rsidR="00BF40D4" w:rsidRDefault="00BF40D4" w:rsidP="00032409">
      <w:pPr>
        <w:bidi/>
        <w:spacing w:after="0" w:line="360" w:lineRule="auto"/>
        <w:rPr>
          <w:rFonts w:ascii="Times New Roman" w:hAnsi="Times New Roman" w:cs="Times New Roman"/>
          <w:sz w:val="24"/>
          <w:szCs w:val="24"/>
          <w:rtl/>
          <w:lang w:bidi="ar-JO"/>
        </w:rPr>
      </w:pPr>
    </w:p>
    <w:p w:rsidR="00BF40D4" w:rsidRPr="00163255" w:rsidRDefault="00032409" w:rsidP="00163255">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 الموقع العام لقطعة ال</w:t>
      </w:r>
      <w:r w:rsidR="00331F90">
        <w:rPr>
          <w:rFonts w:asciiTheme="majorBidi" w:hAnsiTheme="majorBidi" w:cstheme="majorBidi" w:hint="cs"/>
          <w:b/>
          <w:bCs/>
          <w:sz w:val="24"/>
          <w:szCs w:val="24"/>
          <w:rtl/>
          <w:lang w:bidi="ar-JO"/>
        </w:rPr>
        <w:t>أ</w:t>
      </w:r>
      <w:r w:rsidRPr="005A59B3">
        <w:rPr>
          <w:rFonts w:asciiTheme="majorBidi" w:hAnsiTheme="majorBidi" w:cstheme="majorBidi"/>
          <w:b/>
          <w:bCs/>
          <w:sz w:val="24"/>
          <w:szCs w:val="24"/>
          <w:rtl/>
          <w:lang w:bidi="ar-JO"/>
        </w:rPr>
        <w:t>رض.</w:t>
      </w:r>
    </w:p>
    <w:p w:rsidR="008D67F1" w:rsidRPr="005A59B3" w:rsidRDefault="005B76C1" w:rsidP="005B76C1">
      <w:pPr>
        <w:jc w:val="right"/>
        <w:rPr>
          <w:b/>
          <w:bCs/>
          <w:color w:val="365F91" w:themeColor="accent1" w:themeShade="BF"/>
          <w:sz w:val="24"/>
          <w:szCs w:val="24"/>
          <w:lang w:bidi="ar-JO"/>
        </w:rPr>
      </w:pPr>
      <w:r w:rsidRPr="005A59B3">
        <w:rPr>
          <w:rFonts w:hint="cs"/>
          <w:b/>
          <w:bCs/>
          <w:color w:val="365F91" w:themeColor="accent1" w:themeShade="BF"/>
          <w:sz w:val="24"/>
          <w:szCs w:val="24"/>
          <w:u w:val="single"/>
          <w:rtl/>
        </w:rPr>
        <w:t>2</w:t>
      </w:r>
      <w:r w:rsidR="00585338"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3</w:t>
      </w:r>
      <w:r w:rsidR="00585338" w:rsidRPr="005A59B3">
        <w:rPr>
          <w:rFonts w:hint="cs"/>
          <w:b/>
          <w:bCs/>
          <w:color w:val="365F91" w:themeColor="accent1" w:themeShade="BF"/>
          <w:sz w:val="24"/>
          <w:szCs w:val="24"/>
          <w:u w:val="single"/>
          <w:rtl/>
        </w:rPr>
        <w:t>-</w:t>
      </w:r>
      <w:r w:rsidR="00AD0ED7" w:rsidRPr="005A59B3">
        <w:rPr>
          <w:rFonts w:hint="cs"/>
          <w:b/>
          <w:bCs/>
          <w:color w:val="365F91" w:themeColor="accent1" w:themeShade="BF"/>
          <w:sz w:val="24"/>
          <w:szCs w:val="24"/>
          <w:u w:val="single"/>
          <w:rtl/>
        </w:rPr>
        <w:t>1 أهمية</w:t>
      </w:r>
      <w:r w:rsidRPr="005A59B3">
        <w:rPr>
          <w:rFonts w:hint="cs"/>
          <w:b/>
          <w:bCs/>
          <w:color w:val="365F91" w:themeColor="accent1" w:themeShade="BF"/>
          <w:sz w:val="24"/>
          <w:szCs w:val="24"/>
          <w:u w:val="single"/>
          <w:rtl/>
          <w:lang w:bidi="ar-JO"/>
        </w:rPr>
        <w:t xml:space="preserve"> </w:t>
      </w:r>
      <w:r w:rsidR="00AD0ED7" w:rsidRPr="005A59B3">
        <w:rPr>
          <w:rFonts w:hint="cs"/>
          <w:b/>
          <w:bCs/>
          <w:color w:val="365F91" w:themeColor="accent1" w:themeShade="BF"/>
          <w:sz w:val="24"/>
          <w:szCs w:val="24"/>
          <w:u w:val="single"/>
          <w:rtl/>
          <w:lang w:bidi="ar-JO"/>
        </w:rPr>
        <w:t>الموقع</w:t>
      </w:r>
      <w:r w:rsidR="00AD0ED7" w:rsidRPr="005A59B3">
        <w:rPr>
          <w:rFonts w:hint="cs"/>
          <w:b/>
          <w:bCs/>
          <w:color w:val="365F91" w:themeColor="accent1" w:themeShade="BF"/>
          <w:sz w:val="24"/>
          <w:szCs w:val="24"/>
          <w:u w:val="single"/>
          <w:rtl/>
        </w:rPr>
        <w:t>:</w:t>
      </w:r>
      <w:r w:rsidR="00AD0ED7" w:rsidRPr="005A59B3">
        <w:rPr>
          <w:rFonts w:hint="cs"/>
          <w:b/>
          <w:bCs/>
          <w:color w:val="365F91" w:themeColor="accent1" w:themeShade="BF"/>
          <w:sz w:val="24"/>
          <w:szCs w:val="24"/>
          <w:rtl/>
        </w:rPr>
        <w:t xml:space="preserve"> </w:t>
      </w:r>
      <w:r w:rsidR="00AD0ED7" w:rsidRPr="005A59B3">
        <w:rPr>
          <w:b/>
          <w:bCs/>
          <w:color w:val="365F91" w:themeColor="accent1" w:themeShade="BF"/>
          <w:sz w:val="24"/>
          <w:szCs w:val="24"/>
          <w:rtl/>
        </w:rPr>
        <w:t>-</w:t>
      </w:r>
    </w:p>
    <w:p w:rsidR="004538C3" w:rsidRDefault="00FA0743" w:rsidP="00503607">
      <w:pPr>
        <w:spacing w:line="360" w:lineRule="auto"/>
        <w:jc w:val="right"/>
        <w:rPr>
          <w:rFonts w:asciiTheme="majorBidi" w:hAnsiTheme="majorBidi" w:cstheme="majorBidi"/>
          <w:sz w:val="24"/>
          <w:szCs w:val="24"/>
        </w:rPr>
      </w:pPr>
      <w:r w:rsidRPr="00A31238">
        <w:rPr>
          <w:rFonts w:asciiTheme="majorBidi" w:hAnsiTheme="majorBidi" w:cstheme="majorBidi" w:hint="cs"/>
          <w:sz w:val="24"/>
          <w:szCs w:val="24"/>
          <w:rtl/>
        </w:rPr>
        <w:t xml:space="preserve">       </w:t>
      </w:r>
      <w:r w:rsidR="001A31D3" w:rsidRPr="00A31238">
        <w:rPr>
          <w:rFonts w:asciiTheme="majorBidi" w:hAnsiTheme="majorBidi" w:cstheme="majorBidi"/>
          <w:sz w:val="24"/>
          <w:szCs w:val="24"/>
          <w:rtl/>
        </w:rPr>
        <w:t>ت</w:t>
      </w:r>
      <w:r w:rsidR="001A31D3" w:rsidRPr="00A31238">
        <w:rPr>
          <w:rFonts w:asciiTheme="majorBidi" w:hAnsiTheme="majorBidi" w:cstheme="majorBidi" w:hint="cs"/>
          <w:sz w:val="24"/>
          <w:szCs w:val="24"/>
          <w:rtl/>
        </w:rPr>
        <w:t xml:space="preserve">متاز مدينة الخليل بموقعها الجغرافي الذي يجعلها تعتبر مركزا اقتصاديا </w:t>
      </w:r>
      <w:r w:rsidR="00503607">
        <w:rPr>
          <w:rFonts w:asciiTheme="majorBidi" w:hAnsiTheme="majorBidi" w:cstheme="majorBidi" w:hint="cs"/>
          <w:sz w:val="24"/>
          <w:szCs w:val="24"/>
          <w:rtl/>
        </w:rPr>
        <w:t>مزدهراً ، لذلك تحتاج المدينة لمنبى يلائم ازدياد حجم المركبات التي تحتاج للفحص والترخيص .</w:t>
      </w:r>
      <w:r w:rsidR="001A31D3" w:rsidRPr="00A31238">
        <w:rPr>
          <w:rFonts w:asciiTheme="majorBidi" w:hAnsiTheme="majorBidi" w:cstheme="majorBidi" w:hint="cs"/>
          <w:sz w:val="24"/>
          <w:szCs w:val="24"/>
          <w:rtl/>
        </w:rPr>
        <w:t xml:space="preserve"> </w:t>
      </w:r>
    </w:p>
    <w:p w:rsidR="00F36277" w:rsidRPr="00F36277" w:rsidRDefault="00F36277" w:rsidP="00F36277">
      <w:pPr>
        <w:pStyle w:val="ListParagraph"/>
        <w:bidi/>
        <w:spacing w:after="0" w:line="360" w:lineRule="auto"/>
        <w:ind w:left="1800"/>
        <w:rPr>
          <w:rFonts w:asciiTheme="majorBidi" w:hAnsiTheme="majorBidi" w:cstheme="majorBidi"/>
          <w:sz w:val="24"/>
          <w:szCs w:val="24"/>
          <w:rtl/>
        </w:rPr>
      </w:pPr>
    </w:p>
    <w:p w:rsidR="00FA2612" w:rsidRPr="008D2E03" w:rsidRDefault="005B76C1" w:rsidP="008D2E03">
      <w:pPr>
        <w:bidi/>
        <w:spacing w:after="0" w:line="360" w:lineRule="auto"/>
        <w:jc w:val="both"/>
        <w:rPr>
          <w:rFonts w:asciiTheme="majorBidi" w:eastAsia="Times New Roman" w:hAnsiTheme="majorBidi" w:cstheme="majorBidi"/>
          <w:color w:val="000000"/>
          <w:sz w:val="24"/>
          <w:szCs w:val="24"/>
          <w:rtl/>
        </w:rPr>
      </w:pPr>
      <w:r w:rsidRPr="005A59B3">
        <w:rPr>
          <w:rFonts w:hint="cs"/>
          <w:b/>
          <w:bCs/>
          <w:color w:val="365F91" w:themeColor="accent1" w:themeShade="BF"/>
          <w:sz w:val="24"/>
          <w:szCs w:val="24"/>
          <w:u w:val="single"/>
          <w:rtl/>
        </w:rPr>
        <w:lastRenderedPageBreak/>
        <w:t>2</w:t>
      </w:r>
      <w:r w:rsidR="00526F79" w:rsidRPr="005A59B3">
        <w:rPr>
          <w:rFonts w:hint="cs"/>
          <w:b/>
          <w:bCs/>
          <w:color w:val="365F91" w:themeColor="accent1" w:themeShade="BF"/>
          <w:sz w:val="24"/>
          <w:szCs w:val="24"/>
          <w:u w:val="single"/>
          <w:rtl/>
        </w:rPr>
        <w:t>-</w:t>
      </w:r>
      <w:r w:rsidRPr="005A59B3">
        <w:rPr>
          <w:rFonts w:hint="cs"/>
          <w:b/>
          <w:bCs/>
          <w:color w:val="365F91" w:themeColor="accent1" w:themeShade="BF"/>
          <w:sz w:val="24"/>
          <w:szCs w:val="24"/>
          <w:u w:val="single"/>
          <w:rtl/>
        </w:rPr>
        <w:t>3</w:t>
      </w:r>
      <w:r w:rsidR="00526F79" w:rsidRPr="005A59B3">
        <w:rPr>
          <w:rFonts w:hint="cs"/>
          <w:b/>
          <w:bCs/>
          <w:color w:val="365F91" w:themeColor="accent1" w:themeShade="BF"/>
          <w:sz w:val="24"/>
          <w:szCs w:val="24"/>
          <w:u w:val="single"/>
          <w:rtl/>
        </w:rPr>
        <w:t>-</w:t>
      </w:r>
      <w:r w:rsidR="00AD0ED7" w:rsidRPr="005A59B3">
        <w:rPr>
          <w:rFonts w:hint="cs"/>
          <w:b/>
          <w:bCs/>
          <w:color w:val="365F91" w:themeColor="accent1" w:themeShade="BF"/>
          <w:sz w:val="24"/>
          <w:szCs w:val="24"/>
          <w:u w:val="single"/>
          <w:rtl/>
        </w:rPr>
        <w:t>2 حركة</w:t>
      </w:r>
      <w:r w:rsidRPr="005A59B3">
        <w:rPr>
          <w:rFonts w:hint="cs"/>
          <w:b/>
          <w:bCs/>
          <w:color w:val="365F91" w:themeColor="accent1" w:themeShade="BF"/>
          <w:sz w:val="24"/>
          <w:szCs w:val="24"/>
          <w:u w:val="single"/>
          <w:rtl/>
        </w:rPr>
        <w:t xml:space="preserve"> الشمس </w:t>
      </w:r>
      <w:r w:rsidR="00AD0ED7" w:rsidRPr="005A59B3">
        <w:rPr>
          <w:rFonts w:hint="cs"/>
          <w:b/>
          <w:bCs/>
          <w:color w:val="365F91" w:themeColor="accent1" w:themeShade="BF"/>
          <w:sz w:val="24"/>
          <w:szCs w:val="24"/>
          <w:u w:val="single"/>
          <w:rtl/>
        </w:rPr>
        <w:t>والرياح:</w:t>
      </w:r>
      <w:r w:rsidR="00AD0ED7" w:rsidRPr="005A59B3">
        <w:rPr>
          <w:rFonts w:hint="cs"/>
          <w:b/>
          <w:bCs/>
          <w:color w:val="365F91" w:themeColor="accent1" w:themeShade="BF"/>
          <w:sz w:val="24"/>
          <w:szCs w:val="24"/>
          <w:rtl/>
        </w:rPr>
        <w:t xml:space="preserve"> </w:t>
      </w:r>
      <w:r w:rsidR="00AD0ED7" w:rsidRPr="005A59B3">
        <w:rPr>
          <w:b/>
          <w:bCs/>
          <w:color w:val="365F91" w:themeColor="accent1" w:themeShade="BF"/>
          <w:sz w:val="24"/>
          <w:szCs w:val="24"/>
          <w:rtl/>
        </w:rPr>
        <w:t>-</w:t>
      </w:r>
    </w:p>
    <w:p w:rsidR="007D4050" w:rsidRPr="008D2E03" w:rsidRDefault="001A31D3" w:rsidP="008D2E03">
      <w:pPr>
        <w:bidi/>
        <w:spacing w:after="0" w:line="360" w:lineRule="auto"/>
        <w:jc w:val="both"/>
        <w:rPr>
          <w:rFonts w:asciiTheme="majorBidi" w:eastAsia="Times New Roman" w:hAnsiTheme="majorBidi" w:cstheme="majorBidi"/>
          <w:color w:val="000000"/>
          <w:sz w:val="24"/>
          <w:szCs w:val="24"/>
          <w:rtl/>
        </w:rPr>
      </w:pPr>
      <w:r w:rsidRPr="008D2E03">
        <w:rPr>
          <w:rFonts w:asciiTheme="majorBidi" w:eastAsia="Times New Roman" w:hAnsiTheme="majorBidi" w:cstheme="majorBidi" w:hint="cs"/>
          <w:color w:val="000000"/>
          <w:sz w:val="24"/>
          <w:szCs w:val="24"/>
          <w:rtl/>
        </w:rPr>
        <w:t xml:space="preserve">       تعتبر مدينة الخليل من المناطق المرتفعة التي تتراكم عليها الثلوج وتن</w:t>
      </w:r>
      <w:r w:rsidR="008D2E03" w:rsidRPr="008D2E03">
        <w:rPr>
          <w:rFonts w:asciiTheme="majorBidi" w:eastAsia="Times New Roman" w:hAnsiTheme="majorBidi" w:cstheme="majorBidi" w:hint="cs"/>
          <w:color w:val="000000"/>
          <w:sz w:val="24"/>
          <w:szCs w:val="24"/>
          <w:rtl/>
        </w:rPr>
        <w:t xml:space="preserve">خفض درجة الحرارة شتاءً فهي تتعرض للرياح الشمالية الغربية الباردة والجافة ، أيضا تتمتع بتيارات هوائية دافئة صيفاً ، كما يحدث تصادم ما بين الرياح القادمة من الشرق مع تلك التي تأتي من الغرب ، </w:t>
      </w:r>
      <w:r w:rsidR="008D2E03">
        <w:rPr>
          <w:rFonts w:asciiTheme="majorBidi" w:eastAsia="Times New Roman" w:hAnsiTheme="majorBidi" w:cstheme="majorBidi" w:hint="cs"/>
          <w:color w:val="000000"/>
          <w:sz w:val="24"/>
          <w:szCs w:val="24"/>
          <w:rtl/>
        </w:rPr>
        <w:t>ف</w:t>
      </w:r>
      <w:r w:rsidR="008D2E03" w:rsidRPr="008D2E03">
        <w:rPr>
          <w:rFonts w:asciiTheme="majorBidi" w:eastAsia="Times New Roman" w:hAnsiTheme="majorBidi" w:cstheme="majorBidi" w:hint="cs"/>
          <w:color w:val="000000"/>
          <w:sz w:val="24"/>
          <w:szCs w:val="24"/>
          <w:rtl/>
        </w:rPr>
        <w:t>تصبح أكثر انسجاماً وتضفي مناخاً معتدلاً .</w:t>
      </w:r>
      <w:r w:rsidR="00526F79" w:rsidRPr="008D2E03">
        <w:rPr>
          <w:rFonts w:asciiTheme="majorBidi" w:eastAsia="Times New Roman" w:hAnsiTheme="majorBidi" w:cstheme="majorBidi" w:hint="cs"/>
          <w:color w:val="000000"/>
          <w:sz w:val="24"/>
          <w:szCs w:val="24"/>
          <w:rtl/>
        </w:rPr>
        <w:t xml:space="preserve"> </w:t>
      </w:r>
    </w:p>
    <w:p w:rsidR="00DA4610" w:rsidRDefault="00DA4610" w:rsidP="00DA4610">
      <w:pPr>
        <w:bidi/>
        <w:spacing w:after="0"/>
        <w:jc w:val="both"/>
        <w:rPr>
          <w:rFonts w:asciiTheme="majorBidi" w:eastAsia="Times New Roman" w:hAnsiTheme="majorBidi" w:cstheme="majorBidi"/>
          <w:color w:val="000000"/>
          <w:sz w:val="24"/>
          <w:szCs w:val="24"/>
          <w:rtl/>
          <w:lang w:bidi="ar-JO"/>
        </w:rPr>
      </w:pPr>
    </w:p>
    <w:p w:rsidR="008D2E03" w:rsidRDefault="008D2E03" w:rsidP="008D2E03">
      <w:pPr>
        <w:bidi/>
        <w:spacing w:after="0"/>
        <w:jc w:val="both"/>
        <w:rPr>
          <w:rFonts w:asciiTheme="majorBidi" w:eastAsia="Times New Roman" w:hAnsiTheme="majorBidi" w:cstheme="majorBidi"/>
          <w:color w:val="000000"/>
          <w:sz w:val="24"/>
          <w:szCs w:val="24"/>
          <w:rtl/>
          <w:lang w:bidi="ar-JO"/>
        </w:rPr>
      </w:pPr>
      <w:r>
        <w:rPr>
          <w:rFonts w:asciiTheme="majorBidi" w:eastAsia="Times New Roman" w:hAnsiTheme="majorBidi" w:cstheme="majorBidi" w:hint="cs"/>
          <w:color w:val="000000"/>
          <w:sz w:val="24"/>
          <w:szCs w:val="24"/>
          <w:rtl/>
          <w:lang w:bidi="ar-JO"/>
        </w:rPr>
        <w:t xml:space="preserve">      كل تصميم معماري يكون محكوماً بتأثير الشمس على المبنى واتجاهها واتجاه الرياح ، فالشمس تمتلك طاقة هائلة للتدفئة في أيام البرد ، الأمر الذي يخفف استخدام الطاقات الأخرى في الدفئة بل يقلل منها </w:t>
      </w:r>
      <w:r w:rsidR="00361262">
        <w:rPr>
          <w:rFonts w:asciiTheme="majorBidi" w:eastAsia="Times New Roman" w:hAnsiTheme="majorBidi" w:cstheme="majorBidi" w:hint="cs"/>
          <w:color w:val="000000"/>
          <w:sz w:val="24"/>
          <w:szCs w:val="24"/>
          <w:rtl/>
          <w:lang w:bidi="ar-JO"/>
        </w:rPr>
        <w:t xml:space="preserve">، وعليه فيجب مراعاة تأثير الشمس والرياح </w:t>
      </w:r>
    </w:p>
    <w:p w:rsidR="00361262" w:rsidRPr="00F54880" w:rsidRDefault="00361262" w:rsidP="00361262">
      <w:pPr>
        <w:bidi/>
        <w:spacing w:after="0"/>
        <w:jc w:val="both"/>
        <w:rPr>
          <w:rFonts w:asciiTheme="majorBidi" w:eastAsia="Times New Roman" w:hAnsiTheme="majorBidi" w:cstheme="majorBidi"/>
          <w:color w:val="000000"/>
          <w:sz w:val="24"/>
          <w:szCs w:val="24"/>
          <w:rtl/>
          <w:lang w:bidi="ar-JO"/>
        </w:rPr>
      </w:pPr>
      <w:r>
        <w:rPr>
          <w:rFonts w:asciiTheme="majorBidi" w:eastAsia="Times New Roman" w:hAnsiTheme="majorBidi" w:cstheme="majorBidi" w:hint="cs"/>
          <w:color w:val="000000"/>
          <w:sz w:val="24"/>
          <w:szCs w:val="24"/>
          <w:rtl/>
          <w:lang w:bidi="ar-JO"/>
        </w:rPr>
        <w:t>في تصميم المبنى والشروط التي تتعلق بالتهوية والاضاءة الطبيعية .</w:t>
      </w:r>
    </w:p>
    <w:p w:rsidR="00986CD7" w:rsidRDefault="00986CD7" w:rsidP="00986CD7">
      <w:pPr>
        <w:bidi/>
        <w:spacing w:line="360" w:lineRule="auto"/>
        <w:jc w:val="both"/>
        <w:rPr>
          <w:rFonts w:asciiTheme="majorBidi" w:hAnsiTheme="majorBidi" w:cstheme="majorBidi"/>
          <w:sz w:val="24"/>
          <w:szCs w:val="24"/>
        </w:rPr>
      </w:pPr>
    </w:p>
    <w:p w:rsidR="00986CD7" w:rsidRPr="00872917" w:rsidRDefault="00986CD7" w:rsidP="00986CD7">
      <w:pPr>
        <w:bidi/>
        <w:spacing w:line="360" w:lineRule="auto"/>
        <w:jc w:val="both"/>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extent cx="5419725" cy="3767751"/>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19725" cy="3767751"/>
                    </a:xfrm>
                    <a:prstGeom prst="rect">
                      <a:avLst/>
                    </a:prstGeom>
                  </pic:spPr>
                </pic:pic>
              </a:graphicData>
            </a:graphic>
          </wp:inline>
        </w:drawing>
      </w:r>
    </w:p>
    <w:p w:rsidR="004538C3" w:rsidRDefault="00FC5CBC" w:rsidP="004538C3">
      <w:pPr>
        <w:bidi/>
        <w:rPr>
          <w:rFonts w:ascii="Times New Roman" w:hAnsi="Times New Roman" w:cs="Times New Roman"/>
          <w:rtl/>
        </w:rPr>
      </w:pPr>
      <w:r>
        <w:rPr>
          <w:rFonts w:ascii="Times New Roman" w:hAnsi="Times New Roman" w:cs="Times New Roman" w:hint="cs"/>
          <w:rtl/>
        </w:rPr>
        <w:t xml:space="preserve">          </w:t>
      </w:r>
    </w:p>
    <w:p w:rsidR="00FC5CBC" w:rsidRPr="00163255" w:rsidRDefault="00FC5CBC" w:rsidP="008674CF">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2</w:t>
      </w:r>
      <w:r w:rsidRPr="005A59B3">
        <w:rPr>
          <w:rFonts w:asciiTheme="majorBidi" w:hAnsiTheme="majorBidi" w:cstheme="majorBidi"/>
          <w:b/>
          <w:bCs/>
          <w:sz w:val="24"/>
          <w:szCs w:val="24"/>
          <w:rtl/>
          <w:lang w:bidi="ar-JO"/>
        </w:rPr>
        <w:t xml:space="preserve">): </w:t>
      </w:r>
      <w:r w:rsidR="008674CF">
        <w:rPr>
          <w:rFonts w:asciiTheme="majorBidi" w:hAnsiTheme="majorBidi" w:cstheme="majorBidi" w:hint="cs"/>
          <w:b/>
          <w:bCs/>
          <w:sz w:val="24"/>
          <w:szCs w:val="24"/>
          <w:rtl/>
          <w:lang w:bidi="ar-JO"/>
        </w:rPr>
        <w:t>حركة الشمس والرياح</w:t>
      </w:r>
      <w:r w:rsidRPr="005A59B3">
        <w:rPr>
          <w:rFonts w:asciiTheme="majorBidi" w:hAnsiTheme="majorBidi" w:cstheme="majorBidi"/>
          <w:b/>
          <w:bCs/>
          <w:sz w:val="24"/>
          <w:szCs w:val="24"/>
          <w:rtl/>
          <w:lang w:bidi="ar-JO"/>
        </w:rPr>
        <w:t>.</w:t>
      </w:r>
    </w:p>
    <w:p w:rsidR="00361262" w:rsidRDefault="00361262" w:rsidP="00361262">
      <w:pPr>
        <w:bidi/>
        <w:rPr>
          <w:rFonts w:ascii="Times New Roman" w:hAnsi="Times New Roman" w:cs="Times New Roman"/>
          <w:rtl/>
          <w:lang w:bidi="ar-JO"/>
        </w:rPr>
      </w:pPr>
    </w:p>
    <w:p w:rsidR="00E326B5" w:rsidRDefault="00E326B5" w:rsidP="00E326B5">
      <w:pPr>
        <w:bidi/>
        <w:rPr>
          <w:rFonts w:ascii="Times New Roman" w:hAnsi="Times New Roman" w:cs="Times New Roman"/>
          <w:rtl/>
        </w:rPr>
      </w:pPr>
    </w:p>
    <w:p w:rsidR="002772B9" w:rsidRDefault="005B76C1" w:rsidP="002772B9">
      <w:pPr>
        <w:bidi/>
        <w:rPr>
          <w:b/>
          <w:bCs/>
          <w:color w:val="365F91" w:themeColor="accent1" w:themeShade="BF"/>
          <w:sz w:val="24"/>
          <w:szCs w:val="24"/>
          <w:rtl/>
          <w:lang w:bidi="ar-JO"/>
        </w:rPr>
      </w:pPr>
      <w:r w:rsidRPr="005A59B3">
        <w:rPr>
          <w:rFonts w:hint="cs"/>
          <w:b/>
          <w:bCs/>
          <w:color w:val="365F91" w:themeColor="accent1" w:themeShade="BF"/>
          <w:sz w:val="24"/>
          <w:szCs w:val="24"/>
          <w:u w:val="single"/>
          <w:rtl/>
          <w:lang w:bidi="ar-JO"/>
        </w:rPr>
        <w:t>2</w:t>
      </w:r>
      <w:r w:rsidR="00800699" w:rsidRPr="005A59B3">
        <w:rPr>
          <w:rFonts w:hint="cs"/>
          <w:b/>
          <w:bCs/>
          <w:color w:val="365F91" w:themeColor="accent1" w:themeShade="BF"/>
          <w:sz w:val="24"/>
          <w:szCs w:val="24"/>
          <w:u w:val="single"/>
          <w:rtl/>
          <w:lang w:bidi="ar-JO"/>
        </w:rPr>
        <w:t>-</w:t>
      </w:r>
      <w:r w:rsidRPr="005A59B3">
        <w:rPr>
          <w:rFonts w:hint="cs"/>
          <w:b/>
          <w:bCs/>
          <w:color w:val="365F91" w:themeColor="accent1" w:themeShade="BF"/>
          <w:sz w:val="24"/>
          <w:szCs w:val="24"/>
          <w:u w:val="single"/>
          <w:rtl/>
          <w:lang w:bidi="ar-JO"/>
        </w:rPr>
        <w:t>3</w:t>
      </w:r>
      <w:r w:rsidR="00800699" w:rsidRPr="005A59B3">
        <w:rPr>
          <w:rFonts w:hint="cs"/>
          <w:b/>
          <w:bCs/>
          <w:color w:val="365F91" w:themeColor="accent1" w:themeShade="BF"/>
          <w:sz w:val="24"/>
          <w:szCs w:val="24"/>
          <w:u w:val="single"/>
          <w:rtl/>
          <w:lang w:bidi="ar-JO"/>
        </w:rPr>
        <w:t xml:space="preserve">-3 </w:t>
      </w:r>
      <w:r w:rsidR="00953C11" w:rsidRPr="005A59B3">
        <w:rPr>
          <w:rFonts w:hint="cs"/>
          <w:b/>
          <w:bCs/>
          <w:color w:val="365F91" w:themeColor="accent1" w:themeShade="BF"/>
          <w:sz w:val="24"/>
          <w:szCs w:val="24"/>
          <w:u w:val="single"/>
          <w:rtl/>
        </w:rPr>
        <w:t>الرطوبة</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p>
    <w:p w:rsidR="00872917" w:rsidRPr="00E326B5" w:rsidRDefault="005B76C1" w:rsidP="002772B9">
      <w:pPr>
        <w:bidi/>
        <w:rPr>
          <w:b/>
          <w:bCs/>
          <w:color w:val="365F91" w:themeColor="accent1" w:themeShade="BF"/>
          <w:sz w:val="24"/>
          <w:szCs w:val="24"/>
          <w:lang w:bidi="ar-JO"/>
        </w:rPr>
      </w:pPr>
      <w:r>
        <w:rPr>
          <w:rFonts w:ascii="Times New Roman" w:eastAsia="Times New Roman" w:hAnsi="Times New Roman" w:cs="Times New Roman" w:hint="cs"/>
          <w:color w:val="000000"/>
          <w:sz w:val="24"/>
          <w:szCs w:val="24"/>
          <w:shd w:val="clear" w:color="auto" w:fill="FFFFFF"/>
          <w:rtl/>
          <w:lang w:bidi="ar-JO"/>
        </w:rPr>
        <w:t xml:space="preserve">    </w:t>
      </w:r>
      <w:r w:rsidR="001B1268">
        <w:rPr>
          <w:rFonts w:ascii="Times New Roman" w:eastAsia="Times New Roman" w:hAnsi="Times New Roman" w:cs="Times New Roman"/>
          <w:color w:val="000000"/>
          <w:sz w:val="24"/>
          <w:szCs w:val="24"/>
          <w:shd w:val="clear" w:color="auto" w:fill="FFFFFF"/>
          <w:rtl/>
          <w:lang w:bidi="ar-JO"/>
        </w:rPr>
        <w:br/>
      </w:r>
      <w:r>
        <w:rPr>
          <w:rFonts w:ascii="Times New Roman" w:eastAsia="Times New Roman" w:hAnsi="Times New Roman" w:cs="Times New Roman" w:hint="cs"/>
          <w:color w:val="000000"/>
          <w:sz w:val="24"/>
          <w:szCs w:val="24"/>
          <w:shd w:val="clear" w:color="auto" w:fill="FFFFFF"/>
          <w:rtl/>
          <w:lang w:bidi="ar-JO"/>
        </w:rPr>
        <w:t xml:space="preserve"> </w:t>
      </w:r>
      <w:r w:rsidR="001B1268">
        <w:rPr>
          <w:rFonts w:ascii="Times New Roman" w:eastAsia="Times New Roman" w:hAnsi="Times New Roman" w:cs="Times New Roman" w:hint="cs"/>
          <w:color w:val="000000"/>
          <w:sz w:val="24"/>
          <w:szCs w:val="24"/>
          <w:shd w:val="clear" w:color="auto" w:fill="FFFFFF"/>
          <w:rtl/>
        </w:rPr>
        <w:t xml:space="preserve">يمتاز مناخ مدينة الخليل بأنه معتدل فهو حار صيفاً وماطر شتاءً  حيث تتفاوت كمية الأمطارسنوياً ما بين (400-600) ملم </w:t>
      </w:r>
      <w:r w:rsidR="00500760">
        <w:rPr>
          <w:rFonts w:ascii="Times New Roman" w:eastAsia="Times New Roman" w:hAnsi="Times New Roman" w:cs="Times New Roman" w:hint="cs"/>
          <w:color w:val="000000"/>
          <w:sz w:val="24"/>
          <w:szCs w:val="24"/>
          <w:shd w:val="clear" w:color="auto" w:fill="FFFFFF"/>
          <w:rtl/>
        </w:rPr>
        <w:t>.</w:t>
      </w:r>
    </w:p>
    <w:p w:rsidR="00986CD7" w:rsidRPr="00E326B5" w:rsidRDefault="005B76C1" w:rsidP="00E326B5">
      <w:pPr>
        <w:spacing w:line="360" w:lineRule="auto"/>
        <w:ind w:firstLine="420"/>
        <w:jc w:val="right"/>
        <w:rPr>
          <w:rFonts w:ascii="Times New Roman" w:hAnsi="Times New Roman" w:cs="Times New Roman"/>
          <w:sz w:val="24"/>
          <w:szCs w:val="24"/>
          <w:rtl/>
          <w:lang w:bidi="ar-JO"/>
        </w:rPr>
      </w:pPr>
      <w:r w:rsidRPr="005A59B3">
        <w:rPr>
          <w:rFonts w:hint="cs"/>
          <w:b/>
          <w:bCs/>
          <w:color w:val="365F91" w:themeColor="accent1" w:themeShade="BF"/>
          <w:sz w:val="24"/>
          <w:szCs w:val="24"/>
          <w:u w:val="single"/>
          <w:rtl/>
          <w:lang w:bidi="ar-JO"/>
        </w:rPr>
        <w:lastRenderedPageBreak/>
        <w:t xml:space="preserve">2-3-4 </w:t>
      </w:r>
      <w:r w:rsidRPr="005A59B3">
        <w:rPr>
          <w:rFonts w:hint="cs"/>
          <w:b/>
          <w:bCs/>
          <w:color w:val="365F91" w:themeColor="accent1" w:themeShade="BF"/>
          <w:sz w:val="24"/>
          <w:szCs w:val="24"/>
          <w:u w:val="single"/>
          <w:rtl/>
        </w:rPr>
        <w:t xml:space="preserve">العناصر </w:t>
      </w:r>
      <w:r w:rsidR="00953C11" w:rsidRPr="005A59B3">
        <w:rPr>
          <w:rFonts w:hint="cs"/>
          <w:b/>
          <w:bCs/>
          <w:color w:val="365F91" w:themeColor="accent1" w:themeShade="BF"/>
          <w:sz w:val="24"/>
          <w:szCs w:val="24"/>
          <w:u w:val="single"/>
          <w:rtl/>
        </w:rPr>
        <w:t>المعمارية:</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r w:rsidRPr="004F4FE2">
        <w:rPr>
          <w:rFonts w:asciiTheme="majorBidi" w:hAnsiTheme="majorBidi" w:cstheme="majorBidi"/>
          <w:sz w:val="24"/>
          <w:szCs w:val="24"/>
          <w:rtl/>
          <w:lang w:bidi="ar-JO"/>
        </w:rPr>
        <w:t xml:space="preserve">  </w:t>
      </w:r>
      <w:r w:rsidR="00E326B5">
        <w:rPr>
          <w:rFonts w:asciiTheme="majorBidi" w:hAnsiTheme="majorBidi" w:cstheme="majorBidi" w:hint="cs"/>
          <w:sz w:val="24"/>
          <w:szCs w:val="24"/>
          <w:rtl/>
          <w:lang w:bidi="ar-JO"/>
        </w:rPr>
        <w:t xml:space="preserve"> </w:t>
      </w:r>
      <w:r w:rsidR="00E326B5">
        <w:rPr>
          <w:rFonts w:asciiTheme="majorBidi" w:hAnsiTheme="majorBidi" w:cstheme="majorBidi"/>
          <w:sz w:val="24"/>
          <w:szCs w:val="24"/>
          <w:rtl/>
          <w:lang w:bidi="ar-JO"/>
        </w:rPr>
        <w:br/>
      </w:r>
      <w:r w:rsidR="00E326B5">
        <w:rPr>
          <w:rFonts w:asciiTheme="majorBidi" w:hAnsiTheme="majorBidi" w:cstheme="majorBidi" w:hint="cs"/>
          <w:sz w:val="24"/>
          <w:szCs w:val="24"/>
          <w:rtl/>
          <w:lang w:bidi="ar-JO"/>
        </w:rPr>
        <w:t>تتبياين العناصر المعمارية المستخدمة في مدينة الخليل نظراً لاختلاف طبيعة التضاريس ، أيضا نشاط المدينة الاقتصادي صناعياً وتجارياً  الذي أدى إلى التنوع المعماري .</w:t>
      </w:r>
    </w:p>
    <w:p w:rsidR="00D644B9" w:rsidRPr="00585338" w:rsidRDefault="00CF1CA3" w:rsidP="00986CD7">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2-</w:t>
      </w:r>
      <w:r w:rsidR="00953C11">
        <w:rPr>
          <w:rFonts w:ascii="Times New Roman" w:hAnsi="Times New Roman" w:cs="Times New Roman" w:hint="cs"/>
          <w:b/>
          <w:bCs/>
          <w:sz w:val="28"/>
          <w:szCs w:val="28"/>
          <w:rtl/>
        </w:rPr>
        <w:t>4</w:t>
      </w:r>
      <w:r w:rsidR="00953C11" w:rsidRPr="00585338">
        <w:rPr>
          <w:rFonts w:ascii="Times New Roman" w:hAnsi="Times New Roman" w:cs="Times New Roman" w:hint="cs"/>
          <w:b/>
          <w:bCs/>
          <w:sz w:val="28"/>
          <w:szCs w:val="28"/>
          <w:rtl/>
        </w:rPr>
        <w:t xml:space="preserve"> وصف</w:t>
      </w:r>
      <w:r w:rsidR="005B76C1">
        <w:rPr>
          <w:rFonts w:ascii="Times New Roman" w:hAnsi="Times New Roman" w:cs="Times New Roman" w:hint="cs"/>
          <w:b/>
          <w:bCs/>
          <w:sz w:val="28"/>
          <w:szCs w:val="28"/>
          <w:rtl/>
        </w:rPr>
        <w:t xml:space="preserve"> طوابق المشروع</w:t>
      </w:r>
      <w:r w:rsidR="00370F2E">
        <w:rPr>
          <w:rFonts w:ascii="Times New Roman" w:hAnsi="Times New Roman" w:cs="Times New Roman" w:hint="cs"/>
          <w:b/>
          <w:bCs/>
          <w:sz w:val="28"/>
          <w:szCs w:val="28"/>
          <w:rtl/>
        </w:rPr>
        <w:t xml:space="preserve"> </w:t>
      </w:r>
    </w:p>
    <w:p w:rsidR="00843D57" w:rsidRPr="00843D57" w:rsidRDefault="00680B42" w:rsidP="00843D57">
      <w:pPr>
        <w:spacing w:line="360" w:lineRule="auto"/>
        <w:ind w:firstLine="420"/>
        <w:jc w:val="right"/>
        <w:rPr>
          <w:b/>
          <w:bCs/>
          <w:color w:val="365F91" w:themeColor="accent1" w:themeShade="BF"/>
          <w:sz w:val="24"/>
          <w:szCs w:val="24"/>
          <w:u w:val="single"/>
        </w:rPr>
      </w:pPr>
      <w:r>
        <w:rPr>
          <w:rFonts w:asciiTheme="majorBidi" w:hAnsiTheme="majorBidi" w:cstheme="majorBidi" w:hint="cs"/>
          <w:sz w:val="24"/>
          <w:szCs w:val="24"/>
          <w:rtl/>
        </w:rPr>
        <w:t xml:space="preserve">تتميز المباني بأنها ذات أشكال منتظمة وأشكال هندسية مستقيمة وملائمة للوظيفة المرجوة منها ، أما معمارياً فالتصميم يجعل هناك تنوع في العناصر الانشائية . </w:t>
      </w:r>
    </w:p>
    <w:p w:rsidR="00163255" w:rsidRPr="00843D57" w:rsidRDefault="003A5447" w:rsidP="003A5447">
      <w:pPr>
        <w:spacing w:line="360" w:lineRule="auto"/>
        <w:ind w:firstLine="420"/>
        <w:jc w:val="right"/>
        <w:rPr>
          <w:rFonts w:asciiTheme="majorBidi" w:hAnsiTheme="majorBidi" w:cstheme="majorBidi"/>
          <w:sz w:val="24"/>
          <w:szCs w:val="24"/>
          <w:rtl/>
        </w:rPr>
      </w:pPr>
      <w:r>
        <w:rPr>
          <w:rFonts w:asciiTheme="majorBidi" w:hAnsiTheme="majorBidi" w:cstheme="majorBidi" w:hint="cs"/>
          <w:sz w:val="24"/>
          <w:szCs w:val="24"/>
          <w:rtl/>
          <w:lang w:bidi="ar-JO"/>
        </w:rPr>
        <w:t>المبنى الأول :</w:t>
      </w:r>
      <w:r w:rsidR="00680B42">
        <w:rPr>
          <w:rFonts w:asciiTheme="majorBidi" w:hAnsiTheme="majorBidi" w:cstheme="majorBidi" w:hint="cs"/>
          <w:sz w:val="24"/>
          <w:szCs w:val="24"/>
          <w:rtl/>
        </w:rPr>
        <w:br/>
      </w:r>
      <w:r w:rsidR="00421C85" w:rsidRPr="005A59B3">
        <w:rPr>
          <w:rFonts w:hint="cs"/>
          <w:b/>
          <w:bCs/>
          <w:color w:val="365F91" w:themeColor="accent1" w:themeShade="BF"/>
          <w:sz w:val="24"/>
          <w:szCs w:val="24"/>
          <w:u w:val="single"/>
          <w:rtl/>
          <w:lang w:bidi="ar-JO"/>
        </w:rPr>
        <w:t>2-4-</w:t>
      </w:r>
      <w:r w:rsidR="00E2696D">
        <w:rPr>
          <w:rFonts w:hint="cs"/>
          <w:b/>
          <w:bCs/>
          <w:color w:val="365F91" w:themeColor="accent1" w:themeShade="BF"/>
          <w:sz w:val="24"/>
          <w:szCs w:val="24"/>
          <w:u w:val="single"/>
          <w:rtl/>
          <w:lang w:bidi="ar-JO"/>
        </w:rPr>
        <w:t>1</w:t>
      </w:r>
      <w:r w:rsidR="00421C85" w:rsidRPr="005A59B3">
        <w:rPr>
          <w:rFonts w:hint="cs"/>
          <w:b/>
          <w:bCs/>
          <w:color w:val="365F91" w:themeColor="accent1" w:themeShade="BF"/>
          <w:sz w:val="24"/>
          <w:szCs w:val="24"/>
          <w:u w:val="single"/>
          <w:rtl/>
          <w:lang w:bidi="ar-JO"/>
        </w:rPr>
        <w:t xml:space="preserve"> </w:t>
      </w:r>
      <w:r w:rsidR="00421C85" w:rsidRPr="005A59B3">
        <w:rPr>
          <w:rFonts w:hint="cs"/>
          <w:b/>
          <w:bCs/>
          <w:color w:val="365F91" w:themeColor="accent1" w:themeShade="BF"/>
          <w:sz w:val="24"/>
          <w:szCs w:val="24"/>
          <w:u w:val="single"/>
          <w:rtl/>
        </w:rPr>
        <w:t xml:space="preserve">طابق </w:t>
      </w:r>
      <w:r w:rsidR="00814DC2">
        <w:rPr>
          <w:rFonts w:hint="cs"/>
          <w:b/>
          <w:bCs/>
          <w:color w:val="365F91" w:themeColor="accent1" w:themeShade="BF"/>
          <w:sz w:val="24"/>
          <w:szCs w:val="24"/>
          <w:u w:val="single"/>
          <w:rtl/>
        </w:rPr>
        <w:t xml:space="preserve">التسوية </w:t>
      </w:r>
      <w:r w:rsidR="00953C11" w:rsidRPr="005A59B3">
        <w:rPr>
          <w:rFonts w:hint="cs"/>
          <w:b/>
          <w:bCs/>
          <w:color w:val="365F91" w:themeColor="accent1" w:themeShade="BF"/>
          <w:sz w:val="24"/>
          <w:szCs w:val="24"/>
          <w:u w:val="single"/>
          <w:rtl/>
        </w:rPr>
        <w:t>:</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p>
    <w:p w:rsidR="00680B42" w:rsidRDefault="00680B42" w:rsidP="00680B42">
      <w:pPr>
        <w:bidi/>
        <w:rPr>
          <w:rFonts w:asciiTheme="majorBidi" w:hAnsiTheme="majorBidi" w:cstheme="majorBidi"/>
          <w:sz w:val="24"/>
          <w:szCs w:val="24"/>
          <w:rtl/>
        </w:rPr>
      </w:pPr>
      <w:r>
        <w:rPr>
          <w:rFonts w:asciiTheme="majorBidi" w:hAnsiTheme="majorBidi" w:cstheme="majorBidi" w:hint="cs"/>
          <w:sz w:val="24"/>
          <w:szCs w:val="24"/>
          <w:rtl/>
        </w:rPr>
        <w:t>الذي تبلغ مساحته 3410 م</w:t>
      </w:r>
      <w:r>
        <w:rPr>
          <w:rFonts w:asciiTheme="majorBidi" w:hAnsiTheme="majorBidi" w:cstheme="majorBidi"/>
          <w:sz w:val="24"/>
          <w:szCs w:val="24"/>
          <w:rtl/>
        </w:rPr>
        <w:t>٢</w:t>
      </w:r>
      <w:r>
        <w:rPr>
          <w:rFonts w:asciiTheme="majorBidi" w:hAnsiTheme="majorBidi" w:cstheme="majorBidi" w:hint="cs"/>
          <w:sz w:val="24"/>
          <w:szCs w:val="24"/>
          <w:rtl/>
        </w:rPr>
        <w:t xml:space="preserve"> ويستعمل كَ موقف للسيارات ، ويحتوي على مصاعد وأدراج يتم الانتقال بها إلى داخل المبنى .</w:t>
      </w:r>
      <w:r>
        <w:rPr>
          <w:rFonts w:asciiTheme="majorBidi" w:hAnsiTheme="majorBidi" w:cstheme="majorBidi"/>
          <w:sz w:val="24"/>
          <w:szCs w:val="24"/>
          <w:rtl/>
        </w:rPr>
        <w:br/>
      </w:r>
    </w:p>
    <w:p w:rsidR="00680B42" w:rsidRDefault="00680B42" w:rsidP="00680B42">
      <w:pPr>
        <w:pStyle w:val="ListParagraph"/>
        <w:bidi/>
        <w:spacing w:line="360" w:lineRule="auto"/>
        <w:ind w:left="1440"/>
        <w:rPr>
          <w:rFonts w:asciiTheme="majorBidi" w:hAnsiTheme="majorBidi" w:cstheme="majorBidi"/>
          <w:sz w:val="24"/>
          <w:szCs w:val="24"/>
          <w:rtl/>
        </w:rPr>
      </w:pPr>
    </w:p>
    <w:p w:rsidR="00680B42" w:rsidRDefault="00680B42" w:rsidP="00680B42">
      <w:pPr>
        <w:pStyle w:val="ListParagraph"/>
        <w:bidi/>
        <w:spacing w:line="360" w:lineRule="auto"/>
        <w:ind w:left="1440"/>
        <w:rPr>
          <w:rFonts w:asciiTheme="majorBidi" w:hAnsiTheme="majorBidi" w:cstheme="majorBidi"/>
          <w:sz w:val="24"/>
          <w:szCs w:val="24"/>
          <w:rtl/>
        </w:rPr>
      </w:pPr>
    </w:p>
    <w:p w:rsidR="00421C85" w:rsidRDefault="00E326B5" w:rsidP="00E326B5">
      <w:pPr>
        <w:pStyle w:val="ListParagraph"/>
        <w:bidi/>
        <w:spacing w:line="360" w:lineRule="auto"/>
        <w:ind w:left="1440"/>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35256216" wp14:editId="7630B7BC">
            <wp:extent cx="4135208" cy="3638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ment.PNG"/>
                    <pic:cNvPicPr/>
                  </pic:nvPicPr>
                  <pic:blipFill>
                    <a:blip r:embed="rId11">
                      <a:extLst>
                        <a:ext uri="{28A0092B-C50C-407E-A947-70E740481C1C}">
                          <a14:useLocalDpi xmlns:a14="http://schemas.microsoft.com/office/drawing/2010/main" val="0"/>
                        </a:ext>
                      </a:extLst>
                    </a:blip>
                    <a:stretch>
                      <a:fillRect/>
                    </a:stretch>
                  </pic:blipFill>
                  <pic:spPr>
                    <a:xfrm>
                      <a:off x="0" y="0"/>
                      <a:ext cx="4135208" cy="3638550"/>
                    </a:xfrm>
                    <a:prstGeom prst="rect">
                      <a:avLst/>
                    </a:prstGeom>
                  </pic:spPr>
                </pic:pic>
              </a:graphicData>
            </a:graphic>
          </wp:inline>
        </w:drawing>
      </w:r>
    </w:p>
    <w:p w:rsidR="00FC5CBC" w:rsidRPr="00163255" w:rsidRDefault="00FC5CBC" w:rsidP="00FC5CBC">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w:t>
      </w:r>
      <w:r>
        <w:rPr>
          <w:rFonts w:asciiTheme="majorBidi" w:hAnsiTheme="majorBidi" w:cstheme="majorBidi"/>
          <w:b/>
          <w:bCs/>
          <w:sz w:val="24"/>
          <w:szCs w:val="24"/>
          <w:rtl/>
          <w:lang w:bidi="ar-JO"/>
        </w:rPr>
        <w:t>شكل (2-</w:t>
      </w:r>
      <w:r>
        <w:rPr>
          <w:rFonts w:asciiTheme="majorBidi" w:hAnsiTheme="majorBidi" w:cstheme="majorBidi" w:hint="cs"/>
          <w:b/>
          <w:bCs/>
          <w:sz w:val="24"/>
          <w:szCs w:val="24"/>
          <w:rtl/>
          <w:lang w:bidi="ar-JO"/>
        </w:rPr>
        <w:t>3</w:t>
      </w:r>
      <w:r>
        <w:rPr>
          <w:rFonts w:asciiTheme="majorBidi" w:hAnsiTheme="majorBidi" w:cstheme="majorBidi"/>
          <w:b/>
          <w:bCs/>
          <w:sz w:val="24"/>
          <w:szCs w:val="24"/>
          <w:rtl/>
          <w:lang w:bidi="ar-JO"/>
        </w:rPr>
        <w:t>): الم</w:t>
      </w:r>
      <w:r>
        <w:rPr>
          <w:rFonts w:asciiTheme="majorBidi" w:hAnsiTheme="majorBidi" w:cstheme="majorBidi" w:hint="cs"/>
          <w:b/>
          <w:bCs/>
          <w:sz w:val="24"/>
          <w:szCs w:val="24"/>
          <w:rtl/>
          <w:lang w:bidi="ar-JO"/>
        </w:rPr>
        <w:t>سقط الأفقي لطابق التسوية</w:t>
      </w:r>
      <w:r w:rsidRPr="005A59B3">
        <w:rPr>
          <w:rFonts w:asciiTheme="majorBidi" w:hAnsiTheme="majorBidi" w:cstheme="majorBidi"/>
          <w:b/>
          <w:bCs/>
          <w:sz w:val="24"/>
          <w:szCs w:val="24"/>
          <w:rtl/>
          <w:lang w:bidi="ar-JO"/>
        </w:rPr>
        <w:t>.</w:t>
      </w:r>
    </w:p>
    <w:p w:rsidR="00421C85" w:rsidRDefault="00421C85" w:rsidP="00421C85">
      <w:pPr>
        <w:bidi/>
        <w:rPr>
          <w:rFonts w:asciiTheme="majorBidi" w:eastAsia="Times New Roman" w:hAnsiTheme="majorBidi" w:cstheme="majorBidi"/>
          <w:color w:val="0070C0"/>
          <w:sz w:val="28"/>
          <w:szCs w:val="28"/>
          <w:lang w:bidi="ar-JO"/>
        </w:rPr>
      </w:pPr>
    </w:p>
    <w:p w:rsidR="0057497F" w:rsidRDefault="0057497F" w:rsidP="0057497F">
      <w:pPr>
        <w:bidi/>
        <w:rPr>
          <w:rFonts w:asciiTheme="majorBidi" w:eastAsia="Times New Roman" w:hAnsiTheme="majorBidi" w:cstheme="majorBidi"/>
          <w:color w:val="0070C0"/>
          <w:sz w:val="28"/>
          <w:szCs w:val="28"/>
          <w:rtl/>
        </w:rPr>
      </w:pPr>
    </w:p>
    <w:p w:rsidR="00CF1CA3" w:rsidRPr="00680B42" w:rsidRDefault="00CF1CA3" w:rsidP="003A5447">
      <w:pPr>
        <w:bidi/>
        <w:rPr>
          <w:rFonts w:asciiTheme="majorBidi" w:hAnsiTheme="majorBidi" w:cstheme="majorBidi"/>
          <w:sz w:val="24"/>
          <w:szCs w:val="24"/>
          <w:rtl/>
        </w:rPr>
      </w:pPr>
      <w:r w:rsidRPr="005A59B3">
        <w:rPr>
          <w:rFonts w:hint="cs"/>
          <w:b/>
          <w:bCs/>
          <w:color w:val="365F91" w:themeColor="accent1" w:themeShade="BF"/>
          <w:sz w:val="24"/>
          <w:szCs w:val="24"/>
          <w:u w:val="single"/>
          <w:rtl/>
          <w:lang w:bidi="ar-JO"/>
        </w:rPr>
        <w:t>2-</w:t>
      </w:r>
      <w:r w:rsidR="00FD0E61" w:rsidRPr="005A59B3">
        <w:rPr>
          <w:rFonts w:hint="cs"/>
          <w:b/>
          <w:bCs/>
          <w:color w:val="365F91" w:themeColor="accent1" w:themeShade="BF"/>
          <w:sz w:val="24"/>
          <w:szCs w:val="24"/>
          <w:u w:val="single"/>
          <w:rtl/>
          <w:lang w:bidi="ar-JO"/>
        </w:rPr>
        <w:t>4</w:t>
      </w:r>
      <w:r w:rsidR="00843D57">
        <w:rPr>
          <w:rFonts w:hint="cs"/>
          <w:b/>
          <w:bCs/>
          <w:color w:val="365F91" w:themeColor="accent1" w:themeShade="BF"/>
          <w:sz w:val="24"/>
          <w:szCs w:val="24"/>
          <w:u w:val="single"/>
          <w:rtl/>
          <w:lang w:bidi="ar-JO"/>
        </w:rPr>
        <w:t>-2</w:t>
      </w:r>
      <w:r w:rsidRPr="005A59B3">
        <w:rPr>
          <w:rFonts w:hint="cs"/>
          <w:b/>
          <w:bCs/>
          <w:color w:val="365F91" w:themeColor="accent1" w:themeShade="BF"/>
          <w:sz w:val="24"/>
          <w:szCs w:val="24"/>
          <w:u w:val="single"/>
          <w:rtl/>
          <w:lang w:bidi="ar-JO"/>
        </w:rPr>
        <w:t xml:space="preserve"> </w:t>
      </w:r>
      <w:r w:rsidRPr="005A59B3">
        <w:rPr>
          <w:rFonts w:hint="cs"/>
          <w:b/>
          <w:bCs/>
          <w:color w:val="365F91" w:themeColor="accent1" w:themeShade="BF"/>
          <w:sz w:val="24"/>
          <w:szCs w:val="24"/>
          <w:u w:val="single"/>
          <w:rtl/>
        </w:rPr>
        <w:t xml:space="preserve">الطابق </w:t>
      </w:r>
      <w:r w:rsidR="0057497F">
        <w:rPr>
          <w:b/>
          <w:bCs/>
          <w:color w:val="365F91" w:themeColor="accent1" w:themeShade="BF"/>
          <w:sz w:val="24"/>
          <w:szCs w:val="24"/>
          <w:u w:val="single"/>
        </w:rPr>
        <w:t xml:space="preserve">  </w:t>
      </w:r>
      <w:r w:rsidR="00953C11" w:rsidRPr="005A59B3">
        <w:rPr>
          <w:rFonts w:hint="cs"/>
          <w:b/>
          <w:bCs/>
          <w:color w:val="365F91" w:themeColor="accent1" w:themeShade="BF"/>
          <w:sz w:val="24"/>
          <w:szCs w:val="24"/>
          <w:u w:val="single"/>
          <w:rtl/>
        </w:rPr>
        <w:t>ال</w:t>
      </w:r>
      <w:r w:rsidR="00953C11">
        <w:rPr>
          <w:rFonts w:hint="cs"/>
          <w:b/>
          <w:bCs/>
          <w:color w:val="365F91" w:themeColor="accent1" w:themeShade="BF"/>
          <w:sz w:val="24"/>
          <w:szCs w:val="24"/>
          <w:u w:val="single"/>
          <w:rtl/>
        </w:rPr>
        <w:t>أ</w:t>
      </w:r>
      <w:r w:rsidR="00953C11" w:rsidRPr="005A59B3">
        <w:rPr>
          <w:rFonts w:hint="cs"/>
          <w:b/>
          <w:bCs/>
          <w:color w:val="365F91" w:themeColor="accent1" w:themeShade="BF"/>
          <w:sz w:val="24"/>
          <w:szCs w:val="24"/>
          <w:u w:val="single"/>
          <w:rtl/>
        </w:rPr>
        <w:t>رضي:</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p>
    <w:p w:rsidR="00680B42" w:rsidRPr="00680B42" w:rsidRDefault="00680B42" w:rsidP="00680B42">
      <w:pPr>
        <w:bidi/>
        <w:rPr>
          <w:rFonts w:asciiTheme="majorBidi" w:hAnsiTheme="majorBidi" w:cstheme="majorBidi"/>
          <w:sz w:val="24"/>
          <w:szCs w:val="24"/>
          <w:rtl/>
        </w:rPr>
      </w:pPr>
      <w:r w:rsidRPr="00680B42">
        <w:rPr>
          <w:rFonts w:asciiTheme="majorBidi" w:hAnsiTheme="majorBidi" w:cstheme="majorBidi" w:hint="cs"/>
          <w:sz w:val="24"/>
          <w:szCs w:val="24"/>
          <w:rtl/>
        </w:rPr>
        <w:t xml:space="preserve">والذي يرتفع عن منسوب سطح الأرض بمقدار 0.6 عن منسوب الأرض </w:t>
      </w:r>
      <w:r w:rsidRPr="00680B42">
        <w:rPr>
          <w:rFonts w:asciiTheme="majorBidi" w:hAnsiTheme="majorBidi" w:cstheme="majorBidi"/>
          <w:sz w:val="24"/>
          <w:szCs w:val="24"/>
          <w:rtl/>
        </w:rPr>
        <w:t>–</w:t>
      </w:r>
      <w:r w:rsidRPr="00680B42">
        <w:rPr>
          <w:rFonts w:asciiTheme="majorBidi" w:hAnsiTheme="majorBidi" w:cstheme="majorBidi" w:hint="cs"/>
          <w:sz w:val="24"/>
          <w:szCs w:val="24"/>
          <w:rtl/>
        </w:rPr>
        <w:t xml:space="preserve"> 0.0- .</w:t>
      </w:r>
    </w:p>
    <w:p w:rsidR="00680B42" w:rsidRPr="00680B42" w:rsidRDefault="00680B42" w:rsidP="00680B42">
      <w:pPr>
        <w:bidi/>
        <w:rPr>
          <w:rFonts w:asciiTheme="majorBidi" w:hAnsiTheme="majorBidi" w:cstheme="majorBidi"/>
          <w:sz w:val="24"/>
          <w:szCs w:val="24"/>
          <w:rtl/>
        </w:rPr>
      </w:pPr>
      <w:r w:rsidRPr="00680B42">
        <w:rPr>
          <w:rFonts w:asciiTheme="majorBidi" w:hAnsiTheme="majorBidi" w:cstheme="majorBidi" w:hint="cs"/>
          <w:sz w:val="24"/>
          <w:szCs w:val="24"/>
          <w:rtl/>
        </w:rPr>
        <w:t>البالغة مساحته   1250 م</w:t>
      </w:r>
      <w:r>
        <w:rPr>
          <w:rFonts w:asciiTheme="majorBidi" w:hAnsiTheme="majorBidi" w:cstheme="majorBidi" w:hint="cs"/>
          <w:sz w:val="24"/>
          <w:szCs w:val="24"/>
          <w:rtl/>
        </w:rPr>
        <w:t xml:space="preserve"> ، كما ويشكل هذا الطابق المدخل الرئيسي للمبنى و يوجد بداخله مكاتب خدماتية و وحدات صحية وغرف أخرى بالإضافة إلى المصاعد والأدراج .</w:t>
      </w:r>
    </w:p>
    <w:p w:rsidR="00680B42" w:rsidRPr="0057497F" w:rsidRDefault="0057497F" w:rsidP="0057497F">
      <w:pPr>
        <w:bidi/>
        <w:spacing w:after="0" w:line="360" w:lineRule="auto"/>
        <w:ind w:left="360" w:right="284"/>
        <w:rPr>
          <w:rFonts w:asciiTheme="majorBidi" w:hAnsiTheme="majorBidi" w:cstheme="majorBidi"/>
          <w:sz w:val="24"/>
          <w:szCs w:val="24"/>
        </w:rPr>
      </w:pPr>
      <w:r>
        <w:rPr>
          <w:rFonts w:asciiTheme="majorBidi" w:hAnsiTheme="majorBidi" w:cstheme="majorBidi" w:hint="cs"/>
          <w:sz w:val="24"/>
          <w:szCs w:val="24"/>
          <w:rtl/>
        </w:rPr>
        <w:t xml:space="preserve">                 </w:t>
      </w:r>
      <w:r w:rsidR="00680B42">
        <w:rPr>
          <w:rFonts w:ascii="Times New Roman" w:hAnsi="Times New Roman" w:cs="Times New Roman" w:hint="cs"/>
          <w:noProof/>
          <w:sz w:val="24"/>
          <w:szCs w:val="24"/>
          <w:rtl/>
        </w:rPr>
        <w:drawing>
          <wp:inline distT="0" distB="0" distL="0" distR="0">
            <wp:extent cx="4009268" cy="2286000"/>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ound.PNG"/>
                    <pic:cNvPicPr/>
                  </pic:nvPicPr>
                  <pic:blipFill>
                    <a:blip r:embed="rId12">
                      <a:extLst>
                        <a:ext uri="{28A0092B-C50C-407E-A947-70E740481C1C}">
                          <a14:useLocalDpi xmlns:a14="http://schemas.microsoft.com/office/drawing/2010/main" val="0"/>
                        </a:ext>
                      </a:extLst>
                    </a:blip>
                    <a:stretch>
                      <a:fillRect/>
                    </a:stretch>
                  </pic:blipFill>
                  <pic:spPr>
                    <a:xfrm>
                      <a:off x="0" y="0"/>
                      <a:ext cx="4011105" cy="2287047"/>
                    </a:xfrm>
                    <a:prstGeom prst="rect">
                      <a:avLst/>
                    </a:prstGeom>
                  </pic:spPr>
                </pic:pic>
              </a:graphicData>
            </a:graphic>
          </wp:inline>
        </w:drawing>
      </w:r>
    </w:p>
    <w:p w:rsidR="00E2696D" w:rsidRPr="00D73C92" w:rsidRDefault="00D73C92" w:rsidP="003A30A7">
      <w:pPr>
        <w:spacing w:line="360" w:lineRule="auto"/>
        <w:ind w:firstLine="420"/>
        <w:jc w:val="center"/>
        <w:rPr>
          <w:rFonts w:ascii="Times New Roman" w:hAnsi="Times New Roman" w:cs="Times New Roman"/>
          <w:b/>
          <w:bCs/>
          <w:sz w:val="24"/>
          <w:szCs w:val="24"/>
          <w:lang w:bidi="ar-JO"/>
        </w:rPr>
      </w:pPr>
      <w:r w:rsidRPr="00D73C92">
        <w:rPr>
          <w:rFonts w:ascii="Times New Roman" w:hAnsi="Times New Roman" w:cs="Times New Roman" w:hint="cs"/>
          <w:b/>
          <w:bCs/>
          <w:sz w:val="24"/>
          <w:szCs w:val="24"/>
          <w:rtl/>
          <w:lang w:bidi="ar-JO"/>
        </w:rPr>
        <w:t>الشكل (2-</w:t>
      </w:r>
      <w:r w:rsidR="001D52C2">
        <w:rPr>
          <w:rFonts w:ascii="Times New Roman" w:hAnsi="Times New Roman" w:cs="Times New Roman" w:hint="cs"/>
          <w:b/>
          <w:bCs/>
          <w:sz w:val="24"/>
          <w:szCs w:val="24"/>
          <w:rtl/>
          <w:lang w:bidi="ar-JO"/>
        </w:rPr>
        <w:t>4</w:t>
      </w:r>
      <w:r w:rsidRPr="00D73C92">
        <w:rPr>
          <w:rFonts w:ascii="Times New Roman" w:hAnsi="Times New Roman" w:cs="Times New Roman" w:hint="cs"/>
          <w:b/>
          <w:bCs/>
          <w:sz w:val="24"/>
          <w:szCs w:val="24"/>
          <w:rtl/>
          <w:lang w:bidi="ar-JO"/>
        </w:rPr>
        <w:t>): مسقط الطابق الأرضي</w:t>
      </w:r>
      <w:r>
        <w:rPr>
          <w:rFonts w:ascii="Times New Roman" w:hAnsi="Times New Roman" w:cs="Times New Roman" w:hint="cs"/>
          <w:b/>
          <w:bCs/>
          <w:sz w:val="24"/>
          <w:szCs w:val="24"/>
          <w:rtl/>
          <w:lang w:bidi="ar-JO"/>
        </w:rPr>
        <w:t>.</w:t>
      </w:r>
    </w:p>
    <w:p w:rsidR="002901B9" w:rsidRPr="005A59B3" w:rsidRDefault="002901B9" w:rsidP="003A5447">
      <w:pPr>
        <w:spacing w:line="360" w:lineRule="auto"/>
        <w:ind w:firstLine="420"/>
        <w:jc w:val="right"/>
        <w:rPr>
          <w:b/>
          <w:bCs/>
          <w:color w:val="365F91" w:themeColor="accent1" w:themeShade="BF"/>
          <w:sz w:val="24"/>
          <w:szCs w:val="24"/>
          <w:lang w:bidi="ar-JO"/>
        </w:rPr>
      </w:pPr>
      <w:r w:rsidRPr="005A59B3">
        <w:rPr>
          <w:rFonts w:hint="cs"/>
          <w:b/>
          <w:bCs/>
          <w:color w:val="365F91" w:themeColor="accent1" w:themeShade="BF"/>
          <w:sz w:val="24"/>
          <w:szCs w:val="24"/>
          <w:u w:val="single"/>
          <w:rtl/>
          <w:lang w:bidi="ar-JO"/>
        </w:rPr>
        <w:t>2</w:t>
      </w:r>
      <w:r w:rsidR="00D73C92" w:rsidRPr="005A59B3">
        <w:rPr>
          <w:rFonts w:hint="cs"/>
          <w:b/>
          <w:bCs/>
          <w:color w:val="365F91" w:themeColor="accent1" w:themeShade="BF"/>
          <w:sz w:val="24"/>
          <w:szCs w:val="24"/>
          <w:u w:val="single"/>
          <w:rtl/>
          <w:lang w:bidi="ar-JO"/>
        </w:rPr>
        <w:t>-4</w:t>
      </w:r>
      <w:r w:rsidR="00843D57">
        <w:rPr>
          <w:rFonts w:hint="cs"/>
          <w:b/>
          <w:bCs/>
          <w:color w:val="365F91" w:themeColor="accent1" w:themeShade="BF"/>
          <w:sz w:val="24"/>
          <w:szCs w:val="24"/>
          <w:u w:val="single"/>
          <w:rtl/>
          <w:lang w:bidi="ar-JO"/>
        </w:rPr>
        <w:t>-3</w:t>
      </w:r>
      <w:r w:rsidR="00D73C92" w:rsidRPr="005A59B3">
        <w:rPr>
          <w:rFonts w:hint="cs"/>
          <w:b/>
          <w:bCs/>
          <w:color w:val="365F91" w:themeColor="accent1" w:themeShade="BF"/>
          <w:sz w:val="24"/>
          <w:szCs w:val="24"/>
          <w:u w:val="single"/>
          <w:rtl/>
          <w:lang w:bidi="ar-JO"/>
        </w:rPr>
        <w:t xml:space="preserve"> </w:t>
      </w:r>
      <w:r w:rsidR="00D73C92" w:rsidRPr="005A59B3">
        <w:rPr>
          <w:rFonts w:hint="cs"/>
          <w:b/>
          <w:bCs/>
          <w:color w:val="365F91" w:themeColor="accent1" w:themeShade="BF"/>
          <w:sz w:val="24"/>
          <w:szCs w:val="24"/>
          <w:u w:val="single"/>
          <w:rtl/>
        </w:rPr>
        <w:t xml:space="preserve">الطابق </w:t>
      </w:r>
      <w:r w:rsidR="00953C11" w:rsidRPr="005A59B3">
        <w:rPr>
          <w:rFonts w:hint="cs"/>
          <w:b/>
          <w:bCs/>
          <w:color w:val="365F91" w:themeColor="accent1" w:themeShade="BF"/>
          <w:sz w:val="24"/>
          <w:szCs w:val="24"/>
          <w:u w:val="single"/>
          <w:rtl/>
        </w:rPr>
        <w:t>ال</w:t>
      </w:r>
      <w:r w:rsidR="00953C11">
        <w:rPr>
          <w:rFonts w:hint="cs"/>
          <w:b/>
          <w:bCs/>
          <w:color w:val="365F91" w:themeColor="accent1" w:themeShade="BF"/>
          <w:sz w:val="24"/>
          <w:szCs w:val="24"/>
          <w:u w:val="single"/>
          <w:rtl/>
        </w:rPr>
        <w:t>أ</w:t>
      </w:r>
      <w:r w:rsidR="00953C11" w:rsidRPr="005A59B3">
        <w:rPr>
          <w:rFonts w:hint="cs"/>
          <w:b/>
          <w:bCs/>
          <w:color w:val="365F91" w:themeColor="accent1" w:themeShade="BF"/>
          <w:sz w:val="24"/>
          <w:szCs w:val="24"/>
          <w:u w:val="single"/>
          <w:rtl/>
        </w:rPr>
        <w:t>ول:</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p>
    <w:p w:rsidR="002901B9" w:rsidRPr="007F364B" w:rsidRDefault="00680B42" w:rsidP="00680B42">
      <w:pPr>
        <w:spacing w:line="360" w:lineRule="auto"/>
        <w:ind w:left="720"/>
        <w:contextualSpacing/>
        <w:jc w:val="right"/>
        <w:rPr>
          <w:b/>
          <w:bCs/>
          <w:color w:val="365F91" w:themeColor="accent1" w:themeShade="BF"/>
          <w:rtl/>
          <w:lang w:bidi="ar-JO"/>
        </w:rPr>
      </w:pPr>
      <w:r>
        <w:rPr>
          <w:rFonts w:asciiTheme="majorBidi" w:hAnsiTheme="majorBidi" w:cstheme="majorBidi" w:hint="cs"/>
          <w:sz w:val="24"/>
          <w:szCs w:val="24"/>
          <w:rtl/>
        </w:rPr>
        <w:t>يبلغ ارتفاعه 4.00 ومساحته 1330 م</w:t>
      </w:r>
      <w:r>
        <w:rPr>
          <w:rFonts w:asciiTheme="majorBidi" w:hAnsiTheme="majorBidi" w:cstheme="majorBidi"/>
          <w:sz w:val="24"/>
          <w:szCs w:val="24"/>
          <w:rtl/>
        </w:rPr>
        <w:t>٢</w:t>
      </w:r>
      <w:r>
        <w:rPr>
          <w:rFonts w:asciiTheme="majorBidi" w:hAnsiTheme="majorBidi" w:cstheme="majorBidi" w:hint="cs"/>
          <w:sz w:val="24"/>
          <w:szCs w:val="24"/>
          <w:rtl/>
        </w:rPr>
        <w:t xml:space="preserve"> .</w:t>
      </w:r>
      <w:r>
        <w:rPr>
          <w:rFonts w:asciiTheme="majorBidi" w:hAnsiTheme="majorBidi" w:cstheme="majorBidi"/>
          <w:sz w:val="24"/>
          <w:szCs w:val="24"/>
          <w:rtl/>
        </w:rPr>
        <w:br/>
      </w:r>
      <w:r>
        <w:rPr>
          <w:rFonts w:asciiTheme="majorBidi" w:hAnsiTheme="majorBidi" w:cstheme="majorBidi" w:hint="cs"/>
          <w:sz w:val="24"/>
          <w:szCs w:val="24"/>
          <w:rtl/>
        </w:rPr>
        <w:t xml:space="preserve">هذا الطابق يشبه في تصميمه الطابق الأرضي والذي يحتوي على مكاتب خدماتية و وحدات صحية </w:t>
      </w:r>
      <w:r>
        <w:rPr>
          <w:rFonts w:asciiTheme="majorBidi" w:hAnsiTheme="majorBidi" w:cstheme="majorBidi"/>
          <w:sz w:val="24"/>
          <w:szCs w:val="24"/>
          <w:rtl/>
        </w:rPr>
        <w:br/>
      </w:r>
      <w:r>
        <w:rPr>
          <w:rFonts w:asciiTheme="majorBidi" w:hAnsiTheme="majorBidi" w:cstheme="majorBidi" w:hint="cs"/>
          <w:sz w:val="24"/>
          <w:szCs w:val="24"/>
          <w:rtl/>
        </w:rPr>
        <w:t>أيضا يحتوي على المصاعد والأدراج .</w:t>
      </w:r>
    </w:p>
    <w:p w:rsidR="002901B9" w:rsidRDefault="00680B42" w:rsidP="00D73C92">
      <w:pPr>
        <w:spacing w:line="360" w:lineRule="auto"/>
        <w:ind w:firstLine="420"/>
        <w:jc w:val="right"/>
        <w:rPr>
          <w:b/>
          <w:bCs/>
          <w:color w:val="365F91" w:themeColor="accent1" w:themeShade="BF"/>
          <w:rtl/>
          <w:lang w:bidi="ar-JO"/>
        </w:rPr>
      </w:pPr>
      <w:r>
        <w:rPr>
          <w:b/>
          <w:bCs/>
          <w:noProof/>
          <w:color w:val="365F91" w:themeColor="accent1" w:themeShade="BF"/>
          <w:rtl/>
        </w:rPr>
        <w:drawing>
          <wp:inline distT="0" distB="0" distL="0" distR="0">
            <wp:extent cx="3848100" cy="2138483"/>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52238" cy="2140783"/>
                    </a:xfrm>
                    <a:prstGeom prst="rect">
                      <a:avLst/>
                    </a:prstGeom>
                  </pic:spPr>
                </pic:pic>
              </a:graphicData>
            </a:graphic>
          </wp:inline>
        </w:drawing>
      </w:r>
    </w:p>
    <w:p w:rsidR="005B76C1" w:rsidRDefault="002901B9" w:rsidP="001D52C2">
      <w:pPr>
        <w:spacing w:line="360" w:lineRule="auto"/>
        <w:ind w:firstLine="420"/>
        <w:jc w:val="center"/>
        <w:rPr>
          <w:rFonts w:ascii="Times New Roman" w:hAnsi="Times New Roman" w:cs="Times New Roman"/>
          <w:b/>
          <w:bCs/>
          <w:sz w:val="24"/>
          <w:szCs w:val="24"/>
          <w:lang w:bidi="ar-JO"/>
        </w:rPr>
      </w:pPr>
      <w:r w:rsidRPr="002901B9">
        <w:rPr>
          <w:rFonts w:ascii="Times New Roman" w:hAnsi="Times New Roman" w:cs="Times New Roman" w:hint="cs"/>
          <w:b/>
          <w:bCs/>
          <w:sz w:val="24"/>
          <w:szCs w:val="24"/>
          <w:rtl/>
          <w:lang w:bidi="ar-JO"/>
        </w:rPr>
        <w:t>الشكل (2-</w:t>
      </w:r>
      <w:r w:rsidR="001D52C2">
        <w:rPr>
          <w:rFonts w:ascii="Times New Roman" w:hAnsi="Times New Roman" w:cs="Times New Roman" w:hint="cs"/>
          <w:b/>
          <w:bCs/>
          <w:sz w:val="24"/>
          <w:szCs w:val="24"/>
          <w:rtl/>
          <w:lang w:bidi="ar-JO"/>
        </w:rPr>
        <w:t>5</w:t>
      </w:r>
      <w:r w:rsidRPr="002901B9">
        <w:rPr>
          <w:rFonts w:ascii="Times New Roman" w:hAnsi="Times New Roman" w:cs="Times New Roman" w:hint="cs"/>
          <w:b/>
          <w:bCs/>
          <w:sz w:val="24"/>
          <w:szCs w:val="24"/>
          <w:rtl/>
          <w:lang w:bidi="ar-JO"/>
        </w:rPr>
        <w:t>): مسقط الطابق ال</w:t>
      </w:r>
      <w:r w:rsidR="006A43D2">
        <w:rPr>
          <w:rFonts w:ascii="Times New Roman" w:hAnsi="Times New Roman" w:cs="Times New Roman" w:hint="cs"/>
          <w:b/>
          <w:bCs/>
          <w:sz w:val="24"/>
          <w:szCs w:val="24"/>
          <w:rtl/>
          <w:lang w:bidi="ar-JO"/>
        </w:rPr>
        <w:t>أ</w:t>
      </w:r>
      <w:r w:rsidRPr="002901B9">
        <w:rPr>
          <w:rFonts w:ascii="Times New Roman" w:hAnsi="Times New Roman" w:cs="Times New Roman" w:hint="cs"/>
          <w:b/>
          <w:bCs/>
          <w:sz w:val="24"/>
          <w:szCs w:val="24"/>
          <w:rtl/>
          <w:lang w:bidi="ar-JO"/>
        </w:rPr>
        <w:t>ول.</w:t>
      </w:r>
    </w:p>
    <w:p w:rsidR="0057497F" w:rsidRDefault="0057497F" w:rsidP="001D52C2">
      <w:pPr>
        <w:spacing w:line="360" w:lineRule="auto"/>
        <w:ind w:firstLine="420"/>
        <w:jc w:val="center"/>
        <w:rPr>
          <w:rFonts w:ascii="Times New Roman" w:hAnsi="Times New Roman" w:cs="Times New Roman"/>
          <w:b/>
          <w:bCs/>
          <w:sz w:val="24"/>
          <w:szCs w:val="24"/>
          <w:rtl/>
        </w:rPr>
      </w:pPr>
    </w:p>
    <w:p w:rsidR="00282A17" w:rsidRPr="005A59B3" w:rsidRDefault="003A5447" w:rsidP="003A5447">
      <w:pPr>
        <w:spacing w:line="360" w:lineRule="auto"/>
        <w:ind w:firstLine="420"/>
        <w:jc w:val="right"/>
        <w:rPr>
          <w:b/>
          <w:bCs/>
          <w:color w:val="365F91" w:themeColor="accent1" w:themeShade="BF"/>
          <w:sz w:val="24"/>
          <w:szCs w:val="24"/>
          <w:lang w:bidi="ar-JO"/>
        </w:rPr>
      </w:pPr>
      <w:r>
        <w:rPr>
          <w:rFonts w:hint="cs"/>
          <w:b/>
          <w:bCs/>
          <w:color w:val="365F91" w:themeColor="accent1" w:themeShade="BF"/>
          <w:sz w:val="24"/>
          <w:szCs w:val="24"/>
          <w:u w:val="single"/>
          <w:rtl/>
          <w:lang w:bidi="ar-JO"/>
        </w:rPr>
        <w:t>2-4</w:t>
      </w:r>
      <w:r w:rsidR="00843D57">
        <w:rPr>
          <w:rFonts w:hint="cs"/>
          <w:b/>
          <w:bCs/>
          <w:color w:val="365F91" w:themeColor="accent1" w:themeShade="BF"/>
          <w:sz w:val="24"/>
          <w:szCs w:val="24"/>
          <w:u w:val="single"/>
          <w:rtl/>
          <w:lang w:bidi="ar-JO"/>
        </w:rPr>
        <w:t>-4</w:t>
      </w:r>
      <w:r w:rsidR="00282A17" w:rsidRPr="005A59B3">
        <w:rPr>
          <w:rFonts w:hint="cs"/>
          <w:b/>
          <w:bCs/>
          <w:color w:val="365F91" w:themeColor="accent1" w:themeShade="BF"/>
          <w:sz w:val="24"/>
          <w:szCs w:val="24"/>
          <w:u w:val="single"/>
          <w:rtl/>
          <w:lang w:bidi="ar-JO"/>
        </w:rPr>
        <w:t xml:space="preserve"> </w:t>
      </w:r>
      <w:r w:rsidR="00282A17" w:rsidRPr="005A59B3">
        <w:rPr>
          <w:rFonts w:hint="cs"/>
          <w:b/>
          <w:bCs/>
          <w:color w:val="365F91" w:themeColor="accent1" w:themeShade="BF"/>
          <w:sz w:val="24"/>
          <w:szCs w:val="24"/>
          <w:u w:val="single"/>
          <w:rtl/>
        </w:rPr>
        <w:t xml:space="preserve">الطابق </w:t>
      </w:r>
      <w:r w:rsidR="00953C11" w:rsidRPr="005A59B3">
        <w:rPr>
          <w:rFonts w:hint="cs"/>
          <w:b/>
          <w:bCs/>
          <w:color w:val="365F91" w:themeColor="accent1" w:themeShade="BF"/>
          <w:sz w:val="24"/>
          <w:szCs w:val="24"/>
          <w:u w:val="single"/>
          <w:rtl/>
        </w:rPr>
        <w:t>ال</w:t>
      </w:r>
      <w:r w:rsidR="00953C11">
        <w:rPr>
          <w:rFonts w:hint="cs"/>
          <w:b/>
          <w:bCs/>
          <w:color w:val="365F91" w:themeColor="accent1" w:themeShade="BF"/>
          <w:sz w:val="24"/>
          <w:szCs w:val="24"/>
          <w:u w:val="single"/>
          <w:rtl/>
        </w:rPr>
        <w:t>ثاني</w:t>
      </w:r>
      <w:r w:rsidR="00953C11" w:rsidRPr="005A59B3">
        <w:rPr>
          <w:rFonts w:hint="cs"/>
          <w:b/>
          <w:bCs/>
          <w:color w:val="365F91" w:themeColor="accent1" w:themeShade="BF"/>
          <w:sz w:val="24"/>
          <w:szCs w:val="24"/>
          <w:u w:val="single"/>
          <w:rtl/>
        </w:rPr>
        <w:t>:</w:t>
      </w:r>
      <w:r w:rsidR="00953C11" w:rsidRPr="005A59B3">
        <w:rPr>
          <w:rFonts w:hint="cs"/>
          <w:b/>
          <w:bCs/>
          <w:color w:val="365F91" w:themeColor="accent1" w:themeShade="BF"/>
          <w:sz w:val="24"/>
          <w:szCs w:val="24"/>
          <w:rtl/>
          <w:lang w:bidi="ar-JO"/>
        </w:rPr>
        <w:t xml:space="preserve"> </w:t>
      </w:r>
      <w:r w:rsidR="00953C11" w:rsidRPr="005A59B3">
        <w:rPr>
          <w:b/>
          <w:bCs/>
          <w:color w:val="365F91" w:themeColor="accent1" w:themeShade="BF"/>
          <w:sz w:val="24"/>
          <w:szCs w:val="24"/>
          <w:rtl/>
          <w:lang w:bidi="ar-JO"/>
        </w:rPr>
        <w:t>-</w:t>
      </w:r>
    </w:p>
    <w:p w:rsidR="00E0365D" w:rsidRDefault="00842B47" w:rsidP="007F364B">
      <w:pPr>
        <w:bidi/>
        <w:rPr>
          <w:rFonts w:asciiTheme="majorBidi" w:hAnsiTheme="majorBidi" w:cstheme="majorBidi"/>
          <w:sz w:val="24"/>
          <w:szCs w:val="24"/>
          <w:rtl/>
        </w:rPr>
      </w:pPr>
      <w:r>
        <w:rPr>
          <w:rFonts w:asciiTheme="majorBidi" w:hAnsiTheme="majorBidi" w:cstheme="majorBidi" w:hint="cs"/>
          <w:sz w:val="24"/>
          <w:szCs w:val="24"/>
          <w:rtl/>
        </w:rPr>
        <w:t xml:space="preserve">والذي يرتفع بمقدار 7.40 + </w:t>
      </w:r>
      <w:r w:rsidR="00E0365D">
        <w:rPr>
          <w:rFonts w:asciiTheme="majorBidi" w:hAnsiTheme="majorBidi" w:cstheme="majorBidi" w:hint="cs"/>
          <w:sz w:val="24"/>
          <w:szCs w:val="24"/>
          <w:rtl/>
        </w:rPr>
        <w:t>، وتبلغ مساحته 520 م</w:t>
      </w:r>
      <w:r w:rsidR="00E0365D">
        <w:rPr>
          <w:rFonts w:asciiTheme="majorBidi" w:hAnsiTheme="majorBidi" w:cstheme="majorBidi"/>
          <w:sz w:val="24"/>
          <w:szCs w:val="24"/>
          <w:rtl/>
        </w:rPr>
        <w:t>٢</w:t>
      </w:r>
      <w:r w:rsidR="00E0365D">
        <w:rPr>
          <w:rFonts w:asciiTheme="majorBidi" w:hAnsiTheme="majorBidi" w:cstheme="majorBidi"/>
          <w:sz w:val="24"/>
          <w:szCs w:val="24"/>
          <w:rtl/>
        </w:rPr>
        <w:br/>
      </w:r>
      <w:r w:rsidR="00E0365D">
        <w:rPr>
          <w:rFonts w:asciiTheme="majorBidi" w:hAnsiTheme="majorBidi" w:cstheme="majorBidi" w:hint="cs"/>
          <w:sz w:val="24"/>
          <w:szCs w:val="24"/>
          <w:rtl/>
        </w:rPr>
        <w:t>فهو بذلك يشكل الرووف الذي يحتوي على مكاتب خدماتية ومكتب أرشيف للملفات الخاصة بدائرة  السير ومخزن .</w:t>
      </w:r>
    </w:p>
    <w:p w:rsidR="00E0365D" w:rsidRPr="007F364B" w:rsidRDefault="00E0365D" w:rsidP="00E0365D">
      <w:pPr>
        <w:bidi/>
        <w:rPr>
          <w:rFonts w:asciiTheme="majorBidi" w:hAnsiTheme="majorBidi" w:cstheme="majorBidi"/>
          <w:sz w:val="24"/>
          <w:szCs w:val="24"/>
        </w:rPr>
      </w:pPr>
      <w:r>
        <w:rPr>
          <w:rFonts w:asciiTheme="majorBidi" w:hAnsiTheme="majorBidi" w:cstheme="majorBidi" w:hint="cs"/>
          <w:sz w:val="24"/>
          <w:szCs w:val="24"/>
          <w:rtl/>
        </w:rPr>
        <w:t>كما أن المص</w:t>
      </w:r>
      <w:r w:rsidR="006C052D">
        <w:rPr>
          <w:rFonts w:asciiTheme="majorBidi" w:hAnsiTheme="majorBidi" w:cstheme="majorBidi" w:hint="cs"/>
          <w:sz w:val="24"/>
          <w:szCs w:val="24"/>
          <w:rtl/>
        </w:rPr>
        <w:t>اعد والأدراج تصل إلى نهايتها في</w:t>
      </w:r>
      <w:r>
        <w:rPr>
          <w:rFonts w:asciiTheme="majorBidi" w:hAnsiTheme="majorBidi" w:cstheme="majorBidi" w:hint="cs"/>
          <w:sz w:val="24"/>
          <w:szCs w:val="24"/>
          <w:rtl/>
        </w:rPr>
        <w:t xml:space="preserve"> هذا الطابق .</w:t>
      </w:r>
    </w:p>
    <w:p w:rsidR="002772B9" w:rsidRDefault="002772B9" w:rsidP="00E326B5">
      <w:pPr>
        <w:spacing w:line="360" w:lineRule="auto"/>
        <w:ind w:firstLine="420"/>
        <w:jc w:val="right"/>
        <w:rPr>
          <w:rFonts w:asciiTheme="majorBidi" w:hAnsiTheme="majorBidi" w:cstheme="majorBidi"/>
          <w:rtl/>
          <w:lang w:bidi="ar-JO"/>
        </w:rPr>
      </w:pPr>
    </w:p>
    <w:p w:rsidR="00680B42" w:rsidRPr="00E326B5" w:rsidRDefault="00680B42" w:rsidP="00E326B5">
      <w:pPr>
        <w:spacing w:line="360" w:lineRule="auto"/>
        <w:ind w:firstLine="420"/>
        <w:jc w:val="right"/>
        <w:rPr>
          <w:rFonts w:asciiTheme="majorBidi" w:hAnsiTheme="majorBidi" w:cstheme="majorBidi"/>
          <w:rtl/>
          <w:lang w:bidi="ar-JO"/>
        </w:rPr>
      </w:pPr>
      <w:r>
        <w:rPr>
          <w:rFonts w:asciiTheme="majorBidi" w:hAnsiTheme="majorBidi" w:cstheme="majorBidi"/>
          <w:noProof/>
        </w:rPr>
        <w:drawing>
          <wp:inline distT="0" distB="0" distL="0" distR="0" wp14:anchorId="0B0DB881" wp14:editId="286BF3D2">
            <wp:extent cx="3914775" cy="2070313"/>
            <wp:effectExtent l="0" t="0" r="0" b="635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on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15233" cy="2070555"/>
                    </a:xfrm>
                    <a:prstGeom prst="rect">
                      <a:avLst/>
                    </a:prstGeom>
                  </pic:spPr>
                </pic:pic>
              </a:graphicData>
            </a:graphic>
          </wp:inline>
        </w:drawing>
      </w:r>
    </w:p>
    <w:p w:rsidR="00FC5CBC" w:rsidRPr="00163255" w:rsidRDefault="00FC5CBC" w:rsidP="00B46FF4">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6</w:t>
      </w:r>
      <w:r w:rsidRPr="005A59B3">
        <w:rPr>
          <w:rFonts w:asciiTheme="majorBidi" w:hAnsiTheme="majorBidi" w:cstheme="majorBidi"/>
          <w:b/>
          <w:bCs/>
          <w:sz w:val="24"/>
          <w:szCs w:val="24"/>
          <w:rtl/>
          <w:lang w:bidi="ar-JO"/>
        </w:rPr>
        <w:t xml:space="preserve">): </w:t>
      </w:r>
      <w:r w:rsidR="00B46FF4">
        <w:rPr>
          <w:rFonts w:asciiTheme="majorBidi" w:hAnsiTheme="majorBidi" w:cstheme="majorBidi" w:hint="cs"/>
          <w:b/>
          <w:bCs/>
          <w:sz w:val="24"/>
          <w:szCs w:val="24"/>
          <w:rtl/>
          <w:lang w:bidi="ar-JO"/>
        </w:rPr>
        <w:t>مسقط الطابق الثاني</w:t>
      </w:r>
      <w:r w:rsidRPr="005A59B3">
        <w:rPr>
          <w:rFonts w:asciiTheme="majorBidi" w:hAnsiTheme="majorBidi" w:cstheme="majorBidi"/>
          <w:b/>
          <w:bCs/>
          <w:sz w:val="24"/>
          <w:szCs w:val="24"/>
          <w:rtl/>
          <w:lang w:bidi="ar-JO"/>
        </w:rPr>
        <w:t>.</w:t>
      </w:r>
    </w:p>
    <w:p w:rsidR="009633CA" w:rsidRPr="002772B9" w:rsidRDefault="00FC5CBC" w:rsidP="003A5447">
      <w:pPr>
        <w:spacing w:line="360" w:lineRule="auto"/>
        <w:ind w:firstLine="420"/>
        <w:jc w:val="right"/>
        <w:rPr>
          <w:rFonts w:ascii="Times New Roman" w:hAnsi="Times New Roman" w:cs="Times New Roman"/>
          <w:sz w:val="24"/>
          <w:szCs w:val="24"/>
          <w:rtl/>
        </w:rPr>
      </w:pPr>
      <w:r>
        <w:rPr>
          <w:rFonts w:ascii="Times New Roman" w:hAnsi="Times New Roman" w:cs="Times New Roman"/>
          <w:sz w:val="24"/>
          <w:szCs w:val="24"/>
          <w:rtl/>
        </w:rPr>
        <w:br/>
      </w:r>
      <w:r w:rsidR="00843D57" w:rsidRPr="003A5447">
        <w:rPr>
          <w:rFonts w:ascii="Times New Roman" w:hAnsi="Times New Roman" w:cs="Times New Roman" w:hint="cs"/>
          <w:sz w:val="24"/>
          <w:szCs w:val="24"/>
          <w:rtl/>
        </w:rPr>
        <w:t>المبنى الثاني</w:t>
      </w:r>
      <w:r w:rsidR="009633CA">
        <w:rPr>
          <w:rFonts w:ascii="Times New Roman" w:hAnsi="Times New Roman" w:cs="Times New Roman" w:hint="cs"/>
          <w:sz w:val="24"/>
          <w:szCs w:val="24"/>
          <w:rtl/>
        </w:rPr>
        <w:t xml:space="preserve"> :</w:t>
      </w:r>
      <w:r w:rsidR="002772B9">
        <w:rPr>
          <w:rFonts w:ascii="Times New Roman" w:hAnsi="Times New Roman" w:cs="Times New Roman" w:hint="cs"/>
          <w:sz w:val="24"/>
          <w:szCs w:val="24"/>
          <w:rtl/>
        </w:rPr>
        <w:t xml:space="preserve"> والذي يتكون من مبنى انشائي لفحص المركبات ، إضافة إلى جمالونين </w:t>
      </w:r>
      <w:r w:rsidR="002772B9">
        <w:rPr>
          <w:rFonts w:ascii="Times New Roman" w:hAnsi="Times New Roman" w:cs="Times New Roman"/>
          <w:sz w:val="24"/>
          <w:szCs w:val="24"/>
          <w:rtl/>
        </w:rPr>
        <w:br/>
      </w:r>
      <w:r w:rsidR="002772B9">
        <w:rPr>
          <w:rFonts w:ascii="Times New Roman" w:hAnsi="Times New Roman" w:cs="Times New Roman" w:hint="cs"/>
          <w:sz w:val="24"/>
          <w:szCs w:val="24"/>
          <w:rtl/>
        </w:rPr>
        <w:t>الأول ل</w:t>
      </w:r>
      <w:r w:rsidR="006B2B41">
        <w:rPr>
          <w:rFonts w:ascii="Times New Roman" w:hAnsi="Times New Roman" w:cs="Times New Roman" w:hint="cs"/>
          <w:sz w:val="24"/>
          <w:szCs w:val="24"/>
          <w:rtl/>
        </w:rPr>
        <w:t>فحص ا</w:t>
      </w:r>
      <w:r w:rsidR="002772B9">
        <w:rPr>
          <w:rFonts w:ascii="Times New Roman" w:hAnsi="Times New Roman" w:cs="Times New Roman" w:hint="cs"/>
          <w:sz w:val="24"/>
          <w:szCs w:val="24"/>
          <w:rtl/>
        </w:rPr>
        <w:t>لمركبات الصغيرة ومساحته 325 م</w:t>
      </w:r>
      <w:r w:rsidR="002772B9">
        <w:rPr>
          <w:rFonts w:ascii="Times New Roman" w:hAnsi="Times New Roman" w:cs="Times New Roman"/>
          <w:sz w:val="24"/>
          <w:szCs w:val="24"/>
          <w:rtl/>
        </w:rPr>
        <w:t>٢</w:t>
      </w:r>
      <w:r w:rsidR="002772B9">
        <w:rPr>
          <w:rFonts w:ascii="Times New Roman" w:hAnsi="Times New Roman" w:cs="Times New Roman" w:hint="cs"/>
          <w:sz w:val="24"/>
          <w:szCs w:val="24"/>
          <w:rtl/>
        </w:rPr>
        <w:t xml:space="preserve">  والجمالون الثاني البالغة مساحته 52</w:t>
      </w:r>
      <w:r w:rsidR="006B2B41">
        <w:rPr>
          <w:rFonts w:ascii="Times New Roman" w:hAnsi="Times New Roman" w:cs="Times New Roman" w:hint="cs"/>
          <w:sz w:val="24"/>
          <w:szCs w:val="24"/>
          <w:rtl/>
        </w:rPr>
        <w:t>م</w:t>
      </w:r>
      <w:r w:rsidR="006B2B41">
        <w:rPr>
          <w:rFonts w:ascii="Times New Roman" w:hAnsi="Times New Roman" w:cs="Times New Roman"/>
          <w:sz w:val="24"/>
          <w:szCs w:val="24"/>
          <w:rtl/>
        </w:rPr>
        <w:t>٢</w:t>
      </w:r>
      <w:r w:rsidR="006B2B41">
        <w:rPr>
          <w:rFonts w:ascii="Times New Roman" w:hAnsi="Times New Roman" w:cs="Times New Roman" w:hint="cs"/>
          <w:sz w:val="24"/>
          <w:szCs w:val="24"/>
          <w:rtl/>
        </w:rPr>
        <w:t xml:space="preserve"> والذي يستخدم لفحص الشاحنات الكبيرة .</w:t>
      </w:r>
      <w:r w:rsidR="009633CA">
        <w:rPr>
          <w:rFonts w:ascii="Times New Roman" w:hAnsi="Times New Roman" w:cs="Times New Roman"/>
          <w:sz w:val="24"/>
          <w:szCs w:val="24"/>
          <w:rtl/>
        </w:rPr>
        <w:br/>
      </w:r>
      <w:r w:rsidR="009633CA" w:rsidRPr="005A59B3">
        <w:rPr>
          <w:rFonts w:hint="cs"/>
          <w:b/>
          <w:bCs/>
          <w:color w:val="365F91" w:themeColor="accent1" w:themeShade="BF"/>
          <w:sz w:val="24"/>
          <w:szCs w:val="24"/>
          <w:u w:val="single"/>
          <w:rtl/>
          <w:lang w:bidi="ar-JO"/>
        </w:rPr>
        <w:t>2-4-</w:t>
      </w:r>
      <w:r w:rsidR="003A5447">
        <w:rPr>
          <w:rFonts w:hint="cs"/>
          <w:b/>
          <w:bCs/>
          <w:color w:val="365F91" w:themeColor="accent1" w:themeShade="BF"/>
          <w:sz w:val="24"/>
          <w:szCs w:val="24"/>
          <w:u w:val="single"/>
          <w:rtl/>
          <w:lang w:bidi="ar-JO"/>
        </w:rPr>
        <w:t>5</w:t>
      </w:r>
      <w:r w:rsidR="009633CA" w:rsidRPr="005A59B3">
        <w:rPr>
          <w:rFonts w:hint="cs"/>
          <w:b/>
          <w:bCs/>
          <w:color w:val="365F91" w:themeColor="accent1" w:themeShade="BF"/>
          <w:sz w:val="24"/>
          <w:szCs w:val="24"/>
          <w:u w:val="single"/>
          <w:rtl/>
          <w:lang w:bidi="ar-JO"/>
        </w:rPr>
        <w:t xml:space="preserve"> </w:t>
      </w:r>
      <w:r w:rsidR="009633CA" w:rsidRPr="005A59B3">
        <w:rPr>
          <w:rFonts w:hint="cs"/>
          <w:b/>
          <w:bCs/>
          <w:color w:val="365F91" w:themeColor="accent1" w:themeShade="BF"/>
          <w:sz w:val="24"/>
          <w:szCs w:val="24"/>
          <w:u w:val="single"/>
          <w:rtl/>
        </w:rPr>
        <w:t>الطابق ال</w:t>
      </w:r>
      <w:r w:rsidR="009633CA">
        <w:rPr>
          <w:rFonts w:hint="cs"/>
          <w:b/>
          <w:bCs/>
          <w:color w:val="365F91" w:themeColor="accent1" w:themeShade="BF"/>
          <w:sz w:val="24"/>
          <w:szCs w:val="24"/>
          <w:u w:val="single"/>
          <w:rtl/>
        </w:rPr>
        <w:t>أرضي</w:t>
      </w:r>
      <w:r w:rsidR="009633CA" w:rsidRPr="005A59B3">
        <w:rPr>
          <w:rFonts w:hint="cs"/>
          <w:b/>
          <w:bCs/>
          <w:color w:val="365F91" w:themeColor="accent1" w:themeShade="BF"/>
          <w:sz w:val="24"/>
          <w:szCs w:val="24"/>
          <w:u w:val="single"/>
          <w:rtl/>
        </w:rPr>
        <w:t>:</w:t>
      </w:r>
      <w:r w:rsidR="009633CA" w:rsidRPr="005A59B3">
        <w:rPr>
          <w:rFonts w:hint="cs"/>
          <w:b/>
          <w:bCs/>
          <w:color w:val="365F91" w:themeColor="accent1" w:themeShade="BF"/>
          <w:sz w:val="24"/>
          <w:szCs w:val="24"/>
          <w:rtl/>
          <w:lang w:bidi="ar-JO"/>
        </w:rPr>
        <w:t xml:space="preserve"> </w:t>
      </w:r>
      <w:r w:rsidR="009633CA" w:rsidRPr="005A59B3">
        <w:rPr>
          <w:b/>
          <w:bCs/>
          <w:color w:val="365F91" w:themeColor="accent1" w:themeShade="BF"/>
          <w:sz w:val="24"/>
          <w:szCs w:val="24"/>
          <w:rtl/>
          <w:lang w:bidi="ar-JO"/>
        </w:rPr>
        <w:t>-</w:t>
      </w:r>
    </w:p>
    <w:p w:rsidR="004C784C" w:rsidRPr="004C784C" w:rsidRDefault="006B2B41" w:rsidP="006B2B41">
      <w:pPr>
        <w:spacing w:line="360" w:lineRule="auto"/>
        <w:ind w:firstLine="420"/>
        <w:jc w:val="right"/>
        <w:rPr>
          <w:rFonts w:ascii="Times New Roman" w:hAnsi="Times New Roman" w:cs="Times New Roman"/>
          <w:sz w:val="24"/>
          <w:szCs w:val="24"/>
          <w:rtl/>
        </w:rPr>
      </w:pPr>
      <w:r>
        <w:rPr>
          <w:rFonts w:ascii="Times New Roman" w:hAnsi="Times New Roman" w:cs="Times New Roman" w:hint="cs"/>
          <w:sz w:val="24"/>
          <w:szCs w:val="24"/>
          <w:rtl/>
        </w:rPr>
        <w:t>البالغة مساحته 726 م</w:t>
      </w:r>
      <w:r w:rsidR="004C784C" w:rsidRPr="004C784C">
        <w:rPr>
          <w:rFonts w:ascii="Times New Roman" w:hAnsi="Times New Roman" w:cs="Times New Roman"/>
          <w:sz w:val="24"/>
          <w:szCs w:val="24"/>
          <w:rtl/>
        </w:rPr>
        <w:t>٢</w:t>
      </w:r>
      <w:r>
        <w:rPr>
          <w:rFonts w:ascii="Times New Roman" w:hAnsi="Times New Roman" w:cs="Times New Roman" w:hint="cs"/>
          <w:sz w:val="24"/>
          <w:szCs w:val="24"/>
          <w:rtl/>
        </w:rPr>
        <w:br/>
        <w:t>يحتوي على قاعة استعلامات إضافة إلى وحدات صحية و مصعد ودرج  ، حيث يرتبط مع الجمالون الأول من اليمين لفحص السيارات الصغيرة وبالجهة الأخرى يوجد الجمالون الثاني .</w:t>
      </w:r>
    </w:p>
    <w:p w:rsidR="00DD4794" w:rsidRDefault="009633CA" w:rsidP="00DD4794">
      <w:pPr>
        <w:bidi/>
        <w:spacing w:after="0" w:line="360" w:lineRule="auto"/>
        <w:jc w:val="center"/>
        <w:rPr>
          <w:rFonts w:asciiTheme="majorBidi" w:hAnsiTheme="majorBidi" w:cstheme="majorBidi"/>
          <w:b/>
          <w:bCs/>
          <w:sz w:val="24"/>
          <w:szCs w:val="24"/>
          <w:rtl/>
          <w:lang w:bidi="ar-JO"/>
        </w:rPr>
      </w:pPr>
      <w:r>
        <w:rPr>
          <w:b/>
          <w:bCs/>
          <w:noProof/>
          <w:color w:val="365F91" w:themeColor="accent1" w:themeShade="BF"/>
          <w:sz w:val="24"/>
          <w:szCs w:val="24"/>
        </w:rPr>
        <w:lastRenderedPageBreak/>
        <w:drawing>
          <wp:inline distT="0" distB="0" distL="0" distR="0" wp14:anchorId="60121C63" wp14:editId="31D7EFE3">
            <wp:extent cx="3333750" cy="1905000"/>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ارضي.PNG"/>
                    <pic:cNvPicPr/>
                  </pic:nvPicPr>
                  <pic:blipFill>
                    <a:blip r:embed="rId15">
                      <a:extLst>
                        <a:ext uri="{28A0092B-C50C-407E-A947-70E740481C1C}">
                          <a14:useLocalDpi xmlns:a14="http://schemas.microsoft.com/office/drawing/2010/main" val="0"/>
                        </a:ext>
                      </a:extLst>
                    </a:blip>
                    <a:stretch>
                      <a:fillRect/>
                    </a:stretch>
                  </pic:blipFill>
                  <pic:spPr>
                    <a:xfrm>
                      <a:off x="0" y="0"/>
                      <a:ext cx="3336756" cy="1906718"/>
                    </a:xfrm>
                    <a:prstGeom prst="rect">
                      <a:avLst/>
                    </a:prstGeom>
                  </pic:spPr>
                </pic:pic>
              </a:graphicData>
            </a:graphic>
          </wp:inline>
        </w:drawing>
      </w:r>
    </w:p>
    <w:p w:rsidR="006B2B41" w:rsidRPr="00DD4794" w:rsidRDefault="00B46FF4" w:rsidP="00DD4794">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7</w:t>
      </w:r>
      <w:r w:rsidRPr="005A59B3">
        <w:rPr>
          <w:rFonts w:asciiTheme="majorBidi" w:hAnsiTheme="majorBidi" w:cstheme="majorBidi"/>
          <w:b/>
          <w:bCs/>
          <w:sz w:val="24"/>
          <w:szCs w:val="24"/>
          <w:rtl/>
          <w:lang w:bidi="ar-JO"/>
        </w:rPr>
        <w:t xml:space="preserve">): </w:t>
      </w:r>
      <w:r>
        <w:rPr>
          <w:rFonts w:asciiTheme="majorBidi" w:hAnsiTheme="majorBidi" w:cstheme="majorBidi" w:hint="cs"/>
          <w:b/>
          <w:bCs/>
          <w:sz w:val="24"/>
          <w:szCs w:val="24"/>
          <w:rtl/>
          <w:lang w:bidi="ar-JO"/>
        </w:rPr>
        <w:t xml:space="preserve">مسقط الطابق الأرضي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الثاني -</w:t>
      </w:r>
      <w:r w:rsidRPr="005A59B3">
        <w:rPr>
          <w:rFonts w:asciiTheme="majorBidi" w:hAnsiTheme="majorBidi" w:cstheme="majorBidi"/>
          <w:b/>
          <w:bCs/>
          <w:sz w:val="24"/>
          <w:szCs w:val="24"/>
          <w:rtl/>
          <w:lang w:bidi="ar-JO"/>
        </w:rPr>
        <w:t>.</w:t>
      </w:r>
    </w:p>
    <w:p w:rsidR="008165FF" w:rsidRPr="00697BCC" w:rsidRDefault="008165FF" w:rsidP="003A5447">
      <w:pPr>
        <w:spacing w:line="360" w:lineRule="auto"/>
        <w:ind w:firstLine="420"/>
        <w:jc w:val="right"/>
        <w:rPr>
          <w:b/>
          <w:bCs/>
          <w:color w:val="365F91" w:themeColor="accent1" w:themeShade="BF"/>
          <w:sz w:val="24"/>
          <w:szCs w:val="24"/>
          <w:u w:val="single"/>
          <w:rtl/>
        </w:rPr>
      </w:pPr>
      <w:r w:rsidRPr="005A59B3">
        <w:rPr>
          <w:rFonts w:hint="cs"/>
          <w:b/>
          <w:bCs/>
          <w:color w:val="365F91" w:themeColor="accent1" w:themeShade="BF"/>
          <w:sz w:val="24"/>
          <w:szCs w:val="24"/>
          <w:u w:val="single"/>
          <w:rtl/>
          <w:lang w:bidi="ar-JO"/>
        </w:rPr>
        <w:t>2-4-</w:t>
      </w:r>
      <w:r w:rsidR="003A5447">
        <w:rPr>
          <w:rFonts w:hint="cs"/>
          <w:b/>
          <w:bCs/>
          <w:color w:val="365F91" w:themeColor="accent1" w:themeShade="BF"/>
          <w:sz w:val="24"/>
          <w:szCs w:val="24"/>
          <w:u w:val="single"/>
          <w:rtl/>
          <w:lang w:bidi="ar-JO"/>
        </w:rPr>
        <w:t>6</w:t>
      </w:r>
      <w:r w:rsidRPr="005A59B3">
        <w:rPr>
          <w:rFonts w:hint="cs"/>
          <w:b/>
          <w:bCs/>
          <w:color w:val="365F91" w:themeColor="accent1" w:themeShade="BF"/>
          <w:sz w:val="24"/>
          <w:szCs w:val="24"/>
          <w:u w:val="single"/>
          <w:rtl/>
          <w:lang w:bidi="ar-JO"/>
        </w:rPr>
        <w:t xml:space="preserve"> </w:t>
      </w:r>
      <w:r w:rsidRPr="005A59B3">
        <w:rPr>
          <w:rFonts w:hint="cs"/>
          <w:b/>
          <w:bCs/>
          <w:color w:val="365F91" w:themeColor="accent1" w:themeShade="BF"/>
          <w:sz w:val="24"/>
          <w:szCs w:val="24"/>
          <w:u w:val="single"/>
          <w:rtl/>
        </w:rPr>
        <w:t>الطابق ال</w:t>
      </w:r>
      <w:r>
        <w:rPr>
          <w:rFonts w:hint="cs"/>
          <w:b/>
          <w:bCs/>
          <w:color w:val="365F91" w:themeColor="accent1" w:themeShade="BF"/>
          <w:sz w:val="24"/>
          <w:szCs w:val="24"/>
          <w:u w:val="single"/>
          <w:rtl/>
        </w:rPr>
        <w:t>أول</w:t>
      </w:r>
      <w:r w:rsidRPr="005A59B3">
        <w:rPr>
          <w:rFonts w:hint="cs"/>
          <w:b/>
          <w:bCs/>
          <w:color w:val="365F91" w:themeColor="accent1" w:themeShade="BF"/>
          <w:sz w:val="24"/>
          <w:szCs w:val="24"/>
          <w:u w:val="single"/>
          <w:rtl/>
        </w:rPr>
        <w:t>:</w:t>
      </w:r>
      <w:r w:rsidR="006B2B41">
        <w:rPr>
          <w:rFonts w:ascii="Times New Roman" w:hAnsi="Times New Roman" w:cs="Times New Roman"/>
          <w:sz w:val="24"/>
          <w:szCs w:val="24"/>
          <w:rtl/>
        </w:rPr>
        <w:br/>
      </w:r>
      <w:r w:rsidR="004C784C" w:rsidRPr="004C784C">
        <w:rPr>
          <w:rFonts w:ascii="Times New Roman" w:hAnsi="Times New Roman" w:cs="Times New Roman" w:hint="cs"/>
          <w:sz w:val="24"/>
          <w:szCs w:val="24"/>
          <w:rtl/>
        </w:rPr>
        <w:t>والذي يرتفع بمقدار 3.40 وتبلغ مساحته 710م</w:t>
      </w:r>
      <w:r w:rsidR="006B2B41">
        <w:rPr>
          <w:rFonts w:ascii="Times New Roman" w:hAnsi="Times New Roman" w:cs="Times New Roman"/>
          <w:sz w:val="24"/>
          <w:szCs w:val="24"/>
          <w:rtl/>
        </w:rPr>
        <w:br/>
      </w:r>
      <w:r w:rsidR="006B2B41">
        <w:rPr>
          <w:rFonts w:ascii="Times New Roman" w:hAnsi="Times New Roman" w:cs="Times New Roman" w:hint="cs"/>
          <w:sz w:val="24"/>
          <w:szCs w:val="24"/>
          <w:rtl/>
        </w:rPr>
        <w:t>يحتوي هذا المبنى على مكاتب خدماتية بالإضافة إلى المكاتب الإدارية لم</w:t>
      </w:r>
      <w:r w:rsidR="006D49A0">
        <w:rPr>
          <w:rFonts w:ascii="Times New Roman" w:hAnsi="Times New Roman" w:cs="Times New Roman" w:hint="cs"/>
          <w:sz w:val="24"/>
          <w:szCs w:val="24"/>
          <w:rtl/>
        </w:rPr>
        <w:t>بنى الدينامومتر , أيضا غرف سيرفرات خاصة</w:t>
      </w:r>
      <w:r w:rsidR="00697BCC">
        <w:rPr>
          <w:rFonts w:ascii="Times New Roman" w:hAnsi="Times New Roman" w:cs="Times New Roman" w:hint="cs"/>
          <w:sz w:val="24"/>
          <w:szCs w:val="24"/>
          <w:rtl/>
        </w:rPr>
        <w:t xml:space="preserve"> </w:t>
      </w:r>
      <w:r w:rsidR="006D49A0">
        <w:rPr>
          <w:rFonts w:ascii="Times New Roman" w:hAnsi="Times New Roman" w:cs="Times New Roman" w:hint="cs"/>
          <w:sz w:val="24"/>
          <w:szCs w:val="24"/>
          <w:rtl/>
        </w:rPr>
        <w:t xml:space="preserve">بالمبنى كما يصل المصعد </w:t>
      </w:r>
      <w:r w:rsidR="00697BCC">
        <w:rPr>
          <w:rFonts w:ascii="Times New Roman" w:hAnsi="Times New Roman" w:cs="Times New Roman" w:hint="cs"/>
          <w:sz w:val="24"/>
          <w:szCs w:val="24"/>
          <w:rtl/>
        </w:rPr>
        <w:t>والدرج إلى نهايته في هذا الطابق</w:t>
      </w:r>
      <w:r>
        <w:rPr>
          <w:b/>
          <w:bCs/>
          <w:color w:val="365F91" w:themeColor="accent1" w:themeShade="BF"/>
          <w:sz w:val="24"/>
          <w:szCs w:val="24"/>
          <w:u w:val="single"/>
          <w:rtl/>
        </w:rPr>
        <w:br/>
      </w:r>
      <w:r>
        <w:rPr>
          <w:rFonts w:ascii="Times New Roman" w:hAnsi="Times New Roman" w:cs="Times New Roman" w:hint="cs"/>
          <w:noProof/>
          <w:sz w:val="24"/>
          <w:szCs w:val="24"/>
          <w:rtl/>
        </w:rPr>
        <w:drawing>
          <wp:inline distT="0" distB="0" distL="0" distR="0" wp14:anchorId="68C7B776" wp14:editId="50D6207A">
            <wp:extent cx="3562349" cy="1838325"/>
            <wp:effectExtent l="0" t="0" r="635"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أول.PNG"/>
                    <pic:cNvPicPr/>
                  </pic:nvPicPr>
                  <pic:blipFill>
                    <a:blip r:embed="rId16">
                      <a:extLst>
                        <a:ext uri="{28A0092B-C50C-407E-A947-70E740481C1C}">
                          <a14:useLocalDpi xmlns:a14="http://schemas.microsoft.com/office/drawing/2010/main" val="0"/>
                        </a:ext>
                      </a:extLst>
                    </a:blip>
                    <a:stretch>
                      <a:fillRect/>
                    </a:stretch>
                  </pic:blipFill>
                  <pic:spPr>
                    <a:xfrm>
                      <a:off x="0" y="0"/>
                      <a:ext cx="3574756" cy="1844728"/>
                    </a:xfrm>
                    <a:prstGeom prst="rect">
                      <a:avLst/>
                    </a:prstGeom>
                  </pic:spPr>
                </pic:pic>
              </a:graphicData>
            </a:graphic>
          </wp:inline>
        </w:drawing>
      </w:r>
    </w:p>
    <w:p w:rsidR="00B46FF4" w:rsidRPr="00163255" w:rsidRDefault="00B46FF4" w:rsidP="00B46FF4">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8</w:t>
      </w:r>
      <w:r w:rsidRPr="005A59B3">
        <w:rPr>
          <w:rFonts w:asciiTheme="majorBidi" w:hAnsiTheme="majorBidi" w:cstheme="majorBidi"/>
          <w:b/>
          <w:bCs/>
          <w:sz w:val="24"/>
          <w:szCs w:val="24"/>
          <w:rtl/>
          <w:lang w:bidi="ar-JO"/>
        </w:rPr>
        <w:t xml:space="preserve">): </w:t>
      </w:r>
      <w:r>
        <w:rPr>
          <w:rFonts w:asciiTheme="majorBidi" w:hAnsiTheme="majorBidi" w:cstheme="majorBidi" w:hint="cs"/>
          <w:b/>
          <w:bCs/>
          <w:sz w:val="24"/>
          <w:szCs w:val="24"/>
          <w:rtl/>
          <w:lang w:bidi="ar-JO"/>
        </w:rPr>
        <w:t xml:space="preserve">مسقط الطابق الأول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الثاني - </w:t>
      </w:r>
      <w:r w:rsidRPr="005A59B3">
        <w:rPr>
          <w:rFonts w:asciiTheme="majorBidi" w:hAnsiTheme="majorBidi" w:cstheme="majorBidi"/>
          <w:b/>
          <w:bCs/>
          <w:sz w:val="24"/>
          <w:szCs w:val="24"/>
          <w:rtl/>
          <w:lang w:bidi="ar-JO"/>
        </w:rPr>
        <w:t>.</w:t>
      </w:r>
    </w:p>
    <w:p w:rsidR="006B2B41" w:rsidRPr="006B2B41" w:rsidRDefault="006B2B41" w:rsidP="006B2B41">
      <w:pPr>
        <w:spacing w:line="360" w:lineRule="auto"/>
        <w:ind w:firstLine="420"/>
        <w:jc w:val="right"/>
        <w:rPr>
          <w:rFonts w:ascii="Times New Roman" w:hAnsi="Times New Roman" w:cs="Times New Roman"/>
          <w:sz w:val="24"/>
          <w:szCs w:val="24"/>
          <w:rtl/>
          <w:lang w:bidi="ar-JO"/>
        </w:rPr>
      </w:pPr>
    </w:p>
    <w:p w:rsidR="009633CA" w:rsidRDefault="009633CA" w:rsidP="00357AF8">
      <w:pPr>
        <w:spacing w:line="360" w:lineRule="auto"/>
        <w:ind w:firstLine="420"/>
        <w:jc w:val="right"/>
        <w:rPr>
          <w:rFonts w:ascii="Times New Roman" w:hAnsi="Times New Roman" w:cs="Times New Roman"/>
          <w:sz w:val="24"/>
          <w:szCs w:val="24"/>
        </w:rPr>
      </w:pPr>
    </w:p>
    <w:p w:rsidR="000B545A" w:rsidRPr="00585338" w:rsidRDefault="00D73C92" w:rsidP="00D73C92">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 xml:space="preserve">2-5 </w:t>
      </w:r>
      <w:r w:rsidR="008342FF">
        <w:rPr>
          <w:rFonts w:ascii="Times New Roman" w:hAnsi="Times New Roman" w:cs="Times New Roman" w:hint="cs"/>
          <w:b/>
          <w:bCs/>
          <w:sz w:val="28"/>
          <w:szCs w:val="28"/>
          <w:rtl/>
        </w:rPr>
        <w:t xml:space="preserve">وصف </w:t>
      </w:r>
      <w:r>
        <w:rPr>
          <w:rFonts w:ascii="Times New Roman" w:hAnsi="Times New Roman" w:cs="Times New Roman" w:hint="cs"/>
          <w:b/>
          <w:bCs/>
          <w:sz w:val="28"/>
          <w:szCs w:val="28"/>
          <w:rtl/>
        </w:rPr>
        <w:t>واجهات</w:t>
      </w:r>
      <w:r w:rsidR="008342FF">
        <w:rPr>
          <w:rFonts w:ascii="Times New Roman" w:hAnsi="Times New Roman" w:cs="Times New Roman" w:hint="cs"/>
          <w:b/>
          <w:bCs/>
          <w:sz w:val="28"/>
          <w:szCs w:val="28"/>
          <w:rtl/>
        </w:rPr>
        <w:t xml:space="preserve"> المشروع</w:t>
      </w:r>
    </w:p>
    <w:p w:rsidR="006D49A0" w:rsidRDefault="006D49A0" w:rsidP="000E7CFA">
      <w:pPr>
        <w:bidi/>
        <w:spacing w:after="100" w:afterAutospacing="1" w:line="240" w:lineRule="auto"/>
        <w:ind w:left="567" w:firstLine="567"/>
        <w:jc w:val="both"/>
        <w:rPr>
          <w:rFonts w:asciiTheme="majorBidi" w:hAnsiTheme="majorBidi" w:cstheme="majorBidi"/>
          <w:sz w:val="24"/>
          <w:szCs w:val="24"/>
          <w:rtl/>
        </w:rPr>
      </w:pPr>
      <w:r>
        <w:rPr>
          <w:rFonts w:asciiTheme="majorBidi" w:hAnsiTheme="majorBidi" w:cstheme="majorBidi" w:hint="cs"/>
          <w:sz w:val="24"/>
          <w:szCs w:val="24"/>
          <w:rtl/>
        </w:rPr>
        <w:br/>
      </w:r>
      <w:r w:rsidRPr="006D49A0">
        <w:rPr>
          <w:rFonts w:asciiTheme="majorBidi" w:hAnsiTheme="majorBidi" w:cstheme="majorBidi"/>
          <w:sz w:val="24"/>
          <w:szCs w:val="24"/>
          <w:rtl/>
        </w:rPr>
        <w:t>إنَّ اهتمام أي مهندس معماري بالواجهات يكون كبيرا ً</w:t>
      </w:r>
      <w:r>
        <w:rPr>
          <w:rFonts w:asciiTheme="majorBidi" w:hAnsiTheme="majorBidi" w:cstheme="majorBidi" w:hint="cs"/>
          <w:sz w:val="24"/>
          <w:szCs w:val="24"/>
          <w:rtl/>
        </w:rPr>
        <w:t xml:space="preserve"> ، </w:t>
      </w:r>
      <w:r w:rsidRPr="006D49A0">
        <w:rPr>
          <w:rFonts w:asciiTheme="majorBidi" w:hAnsiTheme="majorBidi" w:cstheme="majorBidi"/>
          <w:sz w:val="24"/>
          <w:szCs w:val="24"/>
          <w:rtl/>
        </w:rPr>
        <w:t>حيث أنَّ الواجهات يجب أن يكون منظرها العام منسجم مع طبيعة المبنى واستخداماته، لذا على المهندس مراعاة كل تفصيله من تفاصيل الواجهة من حيث المواد المستخدمة فيها، توزيع الفتحات، تفاوت المناسيب والتراجعات، وغيرها من العوامل التي تبرز جمال تصميم الواجهة.</w:t>
      </w:r>
      <w:r w:rsidR="001A350D">
        <w:rPr>
          <w:rFonts w:asciiTheme="majorBidi" w:hAnsiTheme="majorBidi" w:cstheme="majorBidi" w:hint="cs"/>
          <w:sz w:val="24"/>
          <w:szCs w:val="24"/>
          <w:rtl/>
        </w:rPr>
        <w:t xml:space="preserve"> </w:t>
      </w:r>
    </w:p>
    <w:p w:rsidR="00697BCC" w:rsidRDefault="00697BCC" w:rsidP="00697BCC">
      <w:pPr>
        <w:bidi/>
        <w:spacing w:after="100" w:afterAutospacing="1" w:line="240" w:lineRule="auto"/>
        <w:ind w:left="567" w:firstLine="567"/>
        <w:jc w:val="both"/>
        <w:rPr>
          <w:rFonts w:asciiTheme="majorBidi" w:hAnsiTheme="majorBidi" w:cstheme="majorBidi"/>
          <w:sz w:val="24"/>
          <w:szCs w:val="24"/>
          <w:rtl/>
        </w:rPr>
      </w:pPr>
    </w:p>
    <w:p w:rsidR="00697BCC" w:rsidRDefault="00697BCC" w:rsidP="00697BCC">
      <w:pPr>
        <w:bidi/>
        <w:spacing w:after="100" w:afterAutospacing="1" w:line="240" w:lineRule="auto"/>
        <w:ind w:left="567" w:firstLine="567"/>
        <w:jc w:val="both"/>
        <w:rPr>
          <w:rFonts w:asciiTheme="majorBidi" w:hAnsiTheme="majorBidi" w:cstheme="majorBidi"/>
          <w:sz w:val="24"/>
          <w:szCs w:val="24"/>
          <w:rtl/>
        </w:rPr>
      </w:pPr>
    </w:p>
    <w:p w:rsidR="00697BCC" w:rsidRDefault="00697BCC" w:rsidP="00697BCC">
      <w:pPr>
        <w:bidi/>
        <w:spacing w:after="100" w:afterAutospacing="1" w:line="240" w:lineRule="auto"/>
        <w:ind w:left="567" w:firstLine="567"/>
        <w:jc w:val="both"/>
        <w:rPr>
          <w:rFonts w:asciiTheme="majorBidi" w:hAnsiTheme="majorBidi" w:cstheme="majorBidi"/>
          <w:sz w:val="24"/>
          <w:szCs w:val="24"/>
          <w:rtl/>
        </w:rPr>
      </w:pPr>
    </w:p>
    <w:p w:rsidR="00697BCC" w:rsidRDefault="00697BCC" w:rsidP="00697BCC">
      <w:pPr>
        <w:bidi/>
        <w:spacing w:after="100" w:afterAutospacing="1" w:line="240" w:lineRule="auto"/>
        <w:ind w:left="567" w:firstLine="567"/>
        <w:jc w:val="both"/>
        <w:rPr>
          <w:rFonts w:asciiTheme="majorBidi" w:hAnsiTheme="majorBidi" w:cstheme="majorBidi"/>
          <w:sz w:val="24"/>
          <w:szCs w:val="24"/>
          <w:rtl/>
        </w:rPr>
      </w:pPr>
    </w:p>
    <w:p w:rsidR="00697BCC" w:rsidRPr="003A5447" w:rsidRDefault="00697BCC" w:rsidP="003A5447">
      <w:pPr>
        <w:bidi/>
        <w:spacing w:after="100" w:afterAutospacing="1" w:line="240" w:lineRule="auto"/>
        <w:ind w:left="567" w:firstLine="567"/>
        <w:jc w:val="both"/>
        <w:rPr>
          <w:rFonts w:asciiTheme="majorBidi" w:hAnsiTheme="majorBidi" w:cstheme="majorBidi"/>
          <w:sz w:val="24"/>
          <w:szCs w:val="24"/>
          <w:rtl/>
        </w:rPr>
      </w:pPr>
      <w:r w:rsidRPr="003A5447">
        <w:rPr>
          <w:rFonts w:asciiTheme="majorBidi" w:hAnsiTheme="majorBidi" w:cstheme="majorBidi" w:hint="cs"/>
          <w:sz w:val="24"/>
          <w:szCs w:val="24"/>
          <w:rtl/>
        </w:rPr>
        <w:t xml:space="preserve">واجهات المبنى الأول </w:t>
      </w:r>
      <w:r w:rsidR="00A33A64" w:rsidRPr="003A5447">
        <w:rPr>
          <w:rFonts w:asciiTheme="majorBidi" w:hAnsiTheme="majorBidi" w:cstheme="majorBidi" w:hint="cs"/>
          <w:sz w:val="24"/>
          <w:szCs w:val="24"/>
          <w:rtl/>
        </w:rPr>
        <w:t>:</w:t>
      </w:r>
    </w:p>
    <w:p w:rsidR="0062077D" w:rsidRDefault="00413A8B" w:rsidP="003A5447">
      <w:pPr>
        <w:bidi/>
        <w:spacing w:after="100" w:afterAutospacing="1" w:line="240" w:lineRule="auto"/>
        <w:ind w:left="567" w:firstLine="567"/>
        <w:jc w:val="both"/>
        <w:rPr>
          <w:rFonts w:asciiTheme="majorBidi" w:hAnsiTheme="majorBidi" w:cstheme="majorBidi"/>
          <w:sz w:val="24"/>
          <w:szCs w:val="24"/>
          <w:rtl/>
        </w:rPr>
      </w:pPr>
      <w:r>
        <w:rPr>
          <w:rFonts w:asciiTheme="majorBidi" w:hAnsiTheme="majorBidi" w:cstheme="majorBidi" w:hint="cs"/>
          <w:b/>
          <w:bCs/>
          <w:sz w:val="24"/>
          <w:szCs w:val="24"/>
          <w:u w:val="single"/>
          <w:rtl/>
        </w:rPr>
        <w:t>2-5-1</w:t>
      </w:r>
      <w:r w:rsidR="00A33A64" w:rsidRPr="00A33A64">
        <w:rPr>
          <w:rFonts w:asciiTheme="majorBidi" w:hAnsiTheme="majorBidi" w:cstheme="majorBidi" w:hint="cs"/>
          <w:b/>
          <w:bCs/>
          <w:sz w:val="24"/>
          <w:szCs w:val="24"/>
          <w:u w:val="single"/>
          <w:rtl/>
        </w:rPr>
        <w:t>الواجهة الشمالية</w:t>
      </w:r>
      <w:r w:rsidR="00A33A64">
        <w:rPr>
          <w:rFonts w:asciiTheme="majorBidi" w:hAnsiTheme="majorBidi" w:cstheme="majorBidi" w:hint="cs"/>
          <w:sz w:val="24"/>
          <w:szCs w:val="24"/>
          <w:rtl/>
        </w:rPr>
        <w:t xml:space="preserve"> :</w:t>
      </w:r>
    </w:p>
    <w:p w:rsidR="000E7CFA" w:rsidRPr="000E7CFA" w:rsidRDefault="000E7CFA" w:rsidP="000E7CFA">
      <w:pPr>
        <w:keepNext/>
        <w:keepLines/>
        <w:bidi/>
        <w:spacing w:before="200" w:after="0" w:line="360" w:lineRule="auto"/>
        <w:jc w:val="lowKashida"/>
        <w:outlineLvl w:val="1"/>
        <w:rPr>
          <w:rFonts w:asciiTheme="majorBidi" w:hAnsiTheme="majorBidi" w:cstheme="majorBidi"/>
          <w:sz w:val="24"/>
          <w:szCs w:val="24"/>
          <w:rtl/>
        </w:rPr>
      </w:pPr>
      <w:r w:rsidRPr="000E7CFA">
        <w:rPr>
          <w:rFonts w:asciiTheme="majorBidi" w:hAnsiTheme="majorBidi" w:cstheme="majorBidi" w:hint="cs"/>
          <w:sz w:val="24"/>
          <w:szCs w:val="24"/>
          <w:rtl/>
        </w:rPr>
        <w:t xml:space="preserve">بدايةً يظهر في هذه الواجهة التراجعات واختلاف المناسيب ، بالإضافة إلى مجموعة من العناصر تظهر فيها  بشكل متناغم ومتناسق لتبرز الجمال المعماري . </w:t>
      </w:r>
    </w:p>
    <w:p w:rsidR="000E7CFA" w:rsidRDefault="000E7CFA" w:rsidP="000E7CFA">
      <w:pPr>
        <w:bidi/>
        <w:spacing w:after="100" w:afterAutospacing="1" w:line="240" w:lineRule="auto"/>
        <w:ind w:left="567" w:firstLine="567"/>
        <w:jc w:val="both"/>
        <w:rPr>
          <w:rFonts w:asciiTheme="majorBidi" w:hAnsiTheme="majorBidi" w:cstheme="majorBidi"/>
          <w:sz w:val="24"/>
          <w:szCs w:val="24"/>
          <w:rtl/>
        </w:rPr>
      </w:pPr>
    </w:p>
    <w:p w:rsidR="00127A89" w:rsidRDefault="004150CD" w:rsidP="0062077D">
      <w:pPr>
        <w:bidi/>
        <w:spacing w:after="100" w:afterAutospacing="1" w:line="240" w:lineRule="auto"/>
        <w:ind w:left="567" w:firstLine="567"/>
        <w:jc w:val="both"/>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14:anchorId="677E8619" wp14:editId="7BEB4D5D">
            <wp:extent cx="5943600" cy="1932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1932940"/>
                    </a:xfrm>
                    <a:prstGeom prst="rect">
                      <a:avLst/>
                    </a:prstGeom>
                  </pic:spPr>
                </pic:pic>
              </a:graphicData>
            </a:graphic>
          </wp:inline>
        </w:drawing>
      </w:r>
    </w:p>
    <w:p w:rsidR="00AB4498" w:rsidRPr="00163255" w:rsidRDefault="00AB4498" w:rsidP="00AB4498">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9</w:t>
      </w:r>
      <w:r w:rsidRPr="005A59B3">
        <w:rPr>
          <w:rFonts w:asciiTheme="majorBidi" w:hAnsiTheme="majorBidi" w:cstheme="majorBidi"/>
          <w:b/>
          <w:bCs/>
          <w:sz w:val="24"/>
          <w:szCs w:val="24"/>
          <w:rtl/>
          <w:lang w:bidi="ar-JO"/>
        </w:rPr>
        <w:t xml:space="preserve">): </w:t>
      </w:r>
      <w:r>
        <w:rPr>
          <w:rFonts w:asciiTheme="majorBidi" w:hAnsiTheme="majorBidi" w:cstheme="majorBidi" w:hint="cs"/>
          <w:b/>
          <w:bCs/>
          <w:sz w:val="24"/>
          <w:szCs w:val="24"/>
          <w:rtl/>
          <w:lang w:bidi="ar-JO"/>
        </w:rPr>
        <w:t xml:space="preserve">الواجهة الشمالية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الأول- </w:t>
      </w:r>
      <w:r w:rsidRPr="005A59B3">
        <w:rPr>
          <w:rFonts w:asciiTheme="majorBidi" w:hAnsiTheme="majorBidi" w:cstheme="majorBidi"/>
          <w:b/>
          <w:bCs/>
          <w:sz w:val="24"/>
          <w:szCs w:val="24"/>
          <w:rtl/>
          <w:lang w:bidi="ar-JO"/>
        </w:rPr>
        <w:t>.</w:t>
      </w:r>
    </w:p>
    <w:p w:rsidR="00127A89" w:rsidRPr="00413A8B" w:rsidRDefault="00127A89" w:rsidP="001A350D">
      <w:pPr>
        <w:bidi/>
        <w:spacing w:after="100" w:afterAutospacing="1" w:line="240" w:lineRule="auto"/>
        <w:ind w:left="567" w:firstLine="567"/>
        <w:jc w:val="both"/>
        <w:rPr>
          <w:rFonts w:asciiTheme="majorBidi" w:hAnsiTheme="majorBidi" w:cstheme="majorBidi"/>
          <w:b/>
          <w:bCs/>
          <w:sz w:val="24"/>
          <w:szCs w:val="24"/>
          <w:u w:val="single"/>
          <w:rtl/>
        </w:rPr>
      </w:pPr>
      <w:r>
        <w:rPr>
          <w:rFonts w:asciiTheme="majorBidi" w:hAnsiTheme="majorBidi" w:cstheme="majorBidi" w:hint="cs"/>
          <w:sz w:val="24"/>
          <w:szCs w:val="24"/>
          <w:rtl/>
        </w:rPr>
        <w:br/>
      </w:r>
    </w:p>
    <w:p w:rsidR="0062077D" w:rsidRDefault="00413A8B" w:rsidP="003A5447">
      <w:pPr>
        <w:bidi/>
        <w:spacing w:after="100" w:afterAutospacing="1" w:line="240" w:lineRule="auto"/>
        <w:ind w:left="567" w:firstLine="567"/>
        <w:jc w:val="both"/>
        <w:rPr>
          <w:rFonts w:asciiTheme="majorBidi" w:hAnsiTheme="majorBidi" w:cstheme="majorBidi"/>
          <w:noProof/>
          <w:sz w:val="24"/>
          <w:szCs w:val="24"/>
          <w:rtl/>
        </w:rPr>
      </w:pPr>
      <w:r w:rsidRPr="00413A8B">
        <w:rPr>
          <w:rFonts w:asciiTheme="majorBidi" w:hAnsiTheme="majorBidi" w:cstheme="majorBidi" w:hint="cs"/>
          <w:b/>
          <w:bCs/>
          <w:sz w:val="24"/>
          <w:szCs w:val="24"/>
          <w:u w:val="single"/>
          <w:rtl/>
        </w:rPr>
        <w:t>2-5-2</w:t>
      </w:r>
      <w:r w:rsidR="0062077D" w:rsidRPr="0062077D">
        <w:rPr>
          <w:rFonts w:asciiTheme="majorBidi" w:hAnsiTheme="majorBidi" w:cstheme="majorBidi" w:hint="cs"/>
          <w:b/>
          <w:bCs/>
          <w:sz w:val="24"/>
          <w:szCs w:val="24"/>
          <w:u w:val="single"/>
          <w:rtl/>
        </w:rPr>
        <w:t>الواجهة الجنوبية</w:t>
      </w:r>
      <w:r w:rsidR="0062077D">
        <w:rPr>
          <w:rFonts w:asciiTheme="majorBidi" w:hAnsiTheme="majorBidi" w:cstheme="majorBidi" w:hint="cs"/>
          <w:noProof/>
          <w:sz w:val="24"/>
          <w:szCs w:val="24"/>
          <w:rtl/>
        </w:rPr>
        <w:t xml:space="preserve"> :</w:t>
      </w:r>
    </w:p>
    <w:p w:rsidR="000E7CFA" w:rsidRPr="00EE3107" w:rsidRDefault="000E7CFA" w:rsidP="00EE3107">
      <w:pPr>
        <w:bidi/>
        <w:spacing w:after="100" w:afterAutospacing="1" w:line="240" w:lineRule="auto"/>
        <w:ind w:left="567" w:firstLine="567"/>
        <w:jc w:val="both"/>
        <w:rPr>
          <w:rFonts w:ascii="Arial" w:eastAsia="Times New Roman" w:hAnsi="Arial" w:cs="Arial"/>
          <w:color w:val="4F81BD" w:themeColor="accent1"/>
          <w:sz w:val="32"/>
          <w:szCs w:val="32"/>
          <w:rtl/>
          <w:lang w:bidi="ar-JO"/>
        </w:rPr>
      </w:pPr>
      <w:r>
        <w:rPr>
          <w:rFonts w:asciiTheme="majorBidi" w:hAnsiTheme="majorBidi" w:cstheme="majorBidi" w:hint="cs"/>
          <w:noProof/>
          <w:sz w:val="24"/>
          <w:szCs w:val="24"/>
          <w:rtl/>
        </w:rPr>
        <w:t xml:space="preserve">حيث يظهر فيها المدخل الرئيسي للمبنى وجمالية توزيع الكتل المعمارية بالإضافة إلى أنها </w:t>
      </w:r>
      <w:r w:rsidRPr="000E7CFA">
        <w:rPr>
          <w:rFonts w:asciiTheme="majorBidi" w:hAnsiTheme="majorBidi" w:cstheme="majorBidi" w:hint="cs"/>
          <w:noProof/>
          <w:sz w:val="24"/>
          <w:szCs w:val="24"/>
          <w:rtl/>
        </w:rPr>
        <w:t>تعد الواجهة الرئيسية في المبنى ويظهر هنا الجمال المعماري و التنسيق في ترتيب الواجهات , بالإضافة لوجود مداخل.</w:t>
      </w:r>
    </w:p>
    <w:p w:rsidR="0062077D" w:rsidRDefault="0062077D" w:rsidP="0062077D">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drawing>
          <wp:inline distT="0" distB="0" distL="0" distR="0">
            <wp:extent cx="5943600" cy="15582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1558290"/>
                    </a:xfrm>
                    <a:prstGeom prst="rect">
                      <a:avLst/>
                    </a:prstGeom>
                  </pic:spPr>
                </pic:pic>
              </a:graphicData>
            </a:graphic>
          </wp:inline>
        </w:drawing>
      </w:r>
    </w:p>
    <w:p w:rsidR="00DD2F86" w:rsidRPr="00163255" w:rsidRDefault="00DD2F86" w:rsidP="00DD2F86">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10</w:t>
      </w:r>
      <w:r w:rsidRPr="005A59B3">
        <w:rPr>
          <w:rFonts w:asciiTheme="majorBidi" w:hAnsiTheme="majorBidi" w:cstheme="majorBidi"/>
          <w:b/>
          <w:bCs/>
          <w:sz w:val="24"/>
          <w:szCs w:val="24"/>
          <w:rtl/>
          <w:lang w:bidi="ar-JO"/>
        </w:rPr>
        <w:t xml:space="preserve">): </w:t>
      </w:r>
      <w:r>
        <w:rPr>
          <w:rFonts w:asciiTheme="majorBidi" w:hAnsiTheme="majorBidi" w:cstheme="majorBidi" w:hint="cs"/>
          <w:b/>
          <w:bCs/>
          <w:sz w:val="24"/>
          <w:szCs w:val="24"/>
          <w:rtl/>
          <w:lang w:bidi="ar-JO"/>
        </w:rPr>
        <w:t xml:space="preserve">الواجهة الجنوبية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الأول -</w:t>
      </w:r>
      <w:r w:rsidRPr="005A59B3">
        <w:rPr>
          <w:rFonts w:asciiTheme="majorBidi" w:hAnsiTheme="majorBidi" w:cstheme="majorBidi"/>
          <w:b/>
          <w:bCs/>
          <w:sz w:val="24"/>
          <w:szCs w:val="24"/>
          <w:rtl/>
          <w:lang w:bidi="ar-JO"/>
        </w:rPr>
        <w:t>.</w:t>
      </w:r>
    </w:p>
    <w:p w:rsidR="00697BCC" w:rsidRDefault="00697BCC" w:rsidP="00697BCC">
      <w:pPr>
        <w:bidi/>
        <w:spacing w:after="100" w:afterAutospacing="1" w:line="240" w:lineRule="auto"/>
        <w:ind w:left="567" w:firstLine="567"/>
        <w:jc w:val="both"/>
        <w:rPr>
          <w:rFonts w:asciiTheme="majorBidi" w:hAnsiTheme="majorBidi" w:cstheme="majorBidi"/>
          <w:noProof/>
          <w:sz w:val="24"/>
          <w:szCs w:val="24"/>
          <w:rtl/>
          <w:lang w:bidi="ar-JO"/>
        </w:rPr>
      </w:pPr>
    </w:p>
    <w:p w:rsidR="0062077D" w:rsidRPr="00413A8B" w:rsidRDefault="0062077D" w:rsidP="003A5447">
      <w:pPr>
        <w:bidi/>
        <w:spacing w:after="100" w:afterAutospacing="1" w:line="240" w:lineRule="auto"/>
        <w:ind w:left="567" w:firstLine="567"/>
        <w:jc w:val="both"/>
        <w:rPr>
          <w:rFonts w:asciiTheme="majorBidi" w:hAnsiTheme="majorBidi" w:cstheme="majorBidi"/>
          <w:b/>
          <w:bCs/>
          <w:noProof/>
          <w:sz w:val="24"/>
          <w:szCs w:val="24"/>
          <w:u w:val="single"/>
          <w:rtl/>
        </w:rPr>
      </w:pPr>
      <w:r w:rsidRPr="00413A8B">
        <w:rPr>
          <w:rFonts w:asciiTheme="majorBidi" w:hAnsiTheme="majorBidi" w:cstheme="majorBidi" w:hint="cs"/>
          <w:b/>
          <w:bCs/>
          <w:noProof/>
          <w:sz w:val="24"/>
          <w:szCs w:val="24"/>
          <w:u w:val="single"/>
          <w:rtl/>
        </w:rPr>
        <w:t>2</w:t>
      </w:r>
      <w:r w:rsidR="00413A8B" w:rsidRPr="00413A8B">
        <w:rPr>
          <w:rFonts w:asciiTheme="majorBidi" w:hAnsiTheme="majorBidi" w:cstheme="majorBidi" w:hint="cs"/>
          <w:b/>
          <w:bCs/>
          <w:noProof/>
          <w:sz w:val="24"/>
          <w:szCs w:val="24"/>
          <w:u w:val="single"/>
          <w:rtl/>
        </w:rPr>
        <w:t>-5-3</w:t>
      </w:r>
      <w:r w:rsidRPr="0062077D">
        <w:rPr>
          <w:rFonts w:asciiTheme="majorBidi" w:hAnsiTheme="majorBidi" w:cstheme="majorBidi" w:hint="cs"/>
          <w:b/>
          <w:bCs/>
          <w:noProof/>
          <w:sz w:val="24"/>
          <w:szCs w:val="24"/>
          <w:u w:val="single"/>
          <w:rtl/>
        </w:rPr>
        <w:t>الواجهة الشرقية</w:t>
      </w:r>
      <w:r w:rsidRPr="00413A8B">
        <w:rPr>
          <w:rFonts w:asciiTheme="majorBidi" w:hAnsiTheme="majorBidi" w:cstheme="majorBidi" w:hint="cs"/>
          <w:b/>
          <w:bCs/>
          <w:noProof/>
          <w:sz w:val="24"/>
          <w:szCs w:val="24"/>
          <w:u w:val="single"/>
          <w:rtl/>
        </w:rPr>
        <w:t xml:space="preserve"> :</w:t>
      </w:r>
    </w:p>
    <w:p w:rsidR="006D02F4" w:rsidRDefault="002101BB" w:rsidP="00470F79">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t xml:space="preserve">وهي الواجهة التي يظهر فيها المدخل الرئيسي للكراج ، إضافة إلى الجمال المعماري ومستوى الأرض المختلف بشكل أوضح .ونجد هنا الإبداع المعماري ظاهراً من الكتل ذات التراجعات الظاهرة والتي أضافت بدورها طابعاً جمالياً وحيوياً للواجهة . </w:t>
      </w:r>
    </w:p>
    <w:p w:rsidR="00697BCC" w:rsidRDefault="0062077D" w:rsidP="00AE5E26">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drawing>
          <wp:inline distT="0" distB="0" distL="0" distR="0" wp14:anchorId="0BC0614C" wp14:editId="6E616624">
            <wp:extent cx="5943600" cy="13785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1378585"/>
                    </a:xfrm>
                    <a:prstGeom prst="rect">
                      <a:avLst/>
                    </a:prstGeom>
                  </pic:spPr>
                </pic:pic>
              </a:graphicData>
            </a:graphic>
          </wp:inline>
        </w:drawing>
      </w:r>
    </w:p>
    <w:p w:rsidR="00DD2F86" w:rsidRPr="00163255" w:rsidRDefault="00DD2F86" w:rsidP="00DD2F86">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11</w:t>
      </w:r>
      <w:r>
        <w:rPr>
          <w:rFonts w:asciiTheme="majorBidi" w:hAnsiTheme="majorBidi" w:cstheme="majorBidi"/>
          <w:b/>
          <w:bCs/>
          <w:sz w:val="24"/>
          <w:szCs w:val="24"/>
          <w:rtl/>
          <w:lang w:bidi="ar-JO"/>
        </w:rPr>
        <w:t>): ال</w:t>
      </w:r>
      <w:r>
        <w:rPr>
          <w:rFonts w:asciiTheme="majorBidi" w:hAnsiTheme="majorBidi" w:cstheme="majorBidi" w:hint="cs"/>
          <w:b/>
          <w:bCs/>
          <w:sz w:val="24"/>
          <w:szCs w:val="24"/>
          <w:rtl/>
          <w:lang w:bidi="ar-JO"/>
        </w:rPr>
        <w:t xml:space="preserve">واجهة الشرقية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الأول -</w:t>
      </w:r>
      <w:r w:rsidRPr="005A59B3">
        <w:rPr>
          <w:rFonts w:asciiTheme="majorBidi" w:hAnsiTheme="majorBidi" w:cstheme="majorBidi"/>
          <w:b/>
          <w:bCs/>
          <w:sz w:val="24"/>
          <w:szCs w:val="24"/>
          <w:rtl/>
          <w:lang w:bidi="ar-JO"/>
        </w:rPr>
        <w:t>.</w:t>
      </w:r>
    </w:p>
    <w:p w:rsidR="00697BCC" w:rsidRDefault="00697BCC" w:rsidP="00DD2F86">
      <w:pPr>
        <w:spacing w:after="100" w:afterAutospacing="1" w:line="240" w:lineRule="auto"/>
        <w:ind w:left="567" w:firstLine="567"/>
        <w:jc w:val="both"/>
        <w:rPr>
          <w:rFonts w:asciiTheme="majorBidi" w:hAnsiTheme="majorBidi" w:cstheme="majorBidi"/>
          <w:noProof/>
          <w:sz w:val="24"/>
          <w:szCs w:val="24"/>
          <w:rtl/>
          <w:lang w:bidi="ar-JO"/>
        </w:rPr>
      </w:pPr>
    </w:p>
    <w:p w:rsidR="00697BCC" w:rsidRDefault="00697BCC" w:rsidP="00697BCC">
      <w:pPr>
        <w:bidi/>
        <w:spacing w:after="100" w:afterAutospacing="1" w:line="240" w:lineRule="auto"/>
        <w:ind w:left="567" w:firstLine="567"/>
        <w:jc w:val="both"/>
        <w:rPr>
          <w:rFonts w:asciiTheme="majorBidi" w:hAnsiTheme="majorBidi" w:cstheme="majorBidi"/>
          <w:noProof/>
          <w:sz w:val="24"/>
          <w:szCs w:val="24"/>
          <w:rtl/>
        </w:rPr>
      </w:pPr>
    </w:p>
    <w:p w:rsidR="0062077D" w:rsidRPr="00413A8B" w:rsidRDefault="00413A8B" w:rsidP="003A5447">
      <w:pPr>
        <w:bidi/>
        <w:spacing w:after="100" w:afterAutospacing="1" w:line="240" w:lineRule="auto"/>
        <w:ind w:left="567" w:firstLine="567"/>
        <w:jc w:val="both"/>
        <w:rPr>
          <w:rFonts w:asciiTheme="majorBidi" w:hAnsiTheme="majorBidi" w:cstheme="majorBidi"/>
          <w:b/>
          <w:bCs/>
          <w:noProof/>
          <w:sz w:val="24"/>
          <w:szCs w:val="24"/>
          <w:u w:val="single"/>
          <w:rtl/>
        </w:rPr>
      </w:pPr>
      <w:r w:rsidRPr="00413A8B">
        <w:rPr>
          <w:rFonts w:asciiTheme="majorBidi" w:hAnsiTheme="majorBidi" w:cstheme="majorBidi" w:hint="cs"/>
          <w:b/>
          <w:bCs/>
          <w:noProof/>
          <w:sz w:val="24"/>
          <w:szCs w:val="24"/>
          <w:u w:val="single"/>
          <w:rtl/>
        </w:rPr>
        <w:t>2-5-4</w:t>
      </w:r>
      <w:r w:rsidR="0062077D" w:rsidRPr="00413A8B">
        <w:rPr>
          <w:rFonts w:asciiTheme="majorBidi" w:hAnsiTheme="majorBidi" w:cstheme="majorBidi" w:hint="cs"/>
          <w:b/>
          <w:bCs/>
          <w:noProof/>
          <w:sz w:val="24"/>
          <w:szCs w:val="24"/>
          <w:u w:val="single"/>
          <w:rtl/>
        </w:rPr>
        <w:t>الواجهة الغ</w:t>
      </w:r>
      <w:r w:rsidR="0062077D" w:rsidRPr="0062077D">
        <w:rPr>
          <w:rFonts w:asciiTheme="majorBidi" w:hAnsiTheme="majorBidi" w:cstheme="majorBidi" w:hint="cs"/>
          <w:b/>
          <w:bCs/>
          <w:noProof/>
          <w:sz w:val="24"/>
          <w:szCs w:val="24"/>
          <w:u w:val="single"/>
          <w:rtl/>
        </w:rPr>
        <w:t>ربية</w:t>
      </w:r>
      <w:r w:rsidR="0062077D" w:rsidRPr="00413A8B">
        <w:rPr>
          <w:rFonts w:asciiTheme="majorBidi" w:hAnsiTheme="majorBidi" w:cstheme="majorBidi" w:hint="cs"/>
          <w:b/>
          <w:bCs/>
          <w:noProof/>
          <w:sz w:val="24"/>
          <w:szCs w:val="24"/>
          <w:u w:val="single"/>
          <w:rtl/>
        </w:rPr>
        <w:t xml:space="preserve"> :</w:t>
      </w:r>
    </w:p>
    <w:p w:rsidR="0051442D" w:rsidRPr="00304FC3" w:rsidRDefault="0051442D" w:rsidP="0051442D">
      <w:pPr>
        <w:bidi/>
        <w:spacing w:after="100" w:afterAutospacing="1" w:line="240" w:lineRule="auto"/>
        <w:ind w:left="567" w:firstLine="567"/>
        <w:jc w:val="both"/>
        <w:rPr>
          <w:rFonts w:ascii="Simplified Arabic" w:eastAsia="Times New Roman" w:hAnsi="Simplified Arabic" w:cs="Simplified Arabic"/>
          <w:color w:val="000000" w:themeColor="text1"/>
          <w:sz w:val="28"/>
          <w:szCs w:val="28"/>
          <w:rtl/>
          <w:lang w:bidi="ar-JO"/>
        </w:rPr>
      </w:pPr>
      <w:r w:rsidRPr="0051442D">
        <w:rPr>
          <w:rFonts w:asciiTheme="majorBidi" w:hAnsiTheme="majorBidi" w:cstheme="majorBidi"/>
          <w:noProof/>
          <w:sz w:val="24"/>
          <w:szCs w:val="24"/>
          <w:rtl/>
        </w:rPr>
        <w:t xml:space="preserve">تبرز هذه الواجهه </w:t>
      </w:r>
      <w:r w:rsidRPr="0051442D">
        <w:rPr>
          <w:rFonts w:asciiTheme="majorBidi" w:hAnsiTheme="majorBidi" w:cstheme="majorBidi" w:hint="cs"/>
          <w:noProof/>
          <w:sz w:val="24"/>
          <w:szCs w:val="24"/>
          <w:rtl/>
        </w:rPr>
        <w:t>التداخ</w:t>
      </w:r>
      <w:r w:rsidRPr="0051442D">
        <w:rPr>
          <w:rFonts w:asciiTheme="majorBidi" w:hAnsiTheme="majorBidi" w:cstheme="majorBidi" w:hint="eastAsia"/>
          <w:noProof/>
          <w:sz w:val="24"/>
          <w:szCs w:val="24"/>
          <w:rtl/>
        </w:rPr>
        <w:t>ل</w:t>
      </w:r>
      <w:r w:rsidRPr="0051442D">
        <w:rPr>
          <w:rFonts w:asciiTheme="majorBidi" w:hAnsiTheme="majorBidi" w:cstheme="majorBidi"/>
          <w:noProof/>
          <w:sz w:val="24"/>
          <w:szCs w:val="24"/>
          <w:rtl/>
        </w:rPr>
        <w:t xml:space="preserve"> و التغير في نوع المواد </w:t>
      </w:r>
      <w:r w:rsidRPr="0051442D">
        <w:rPr>
          <w:rFonts w:asciiTheme="majorBidi" w:hAnsiTheme="majorBidi" w:cstheme="majorBidi" w:hint="cs"/>
          <w:noProof/>
          <w:sz w:val="24"/>
          <w:szCs w:val="24"/>
          <w:rtl/>
        </w:rPr>
        <w:t>المستخدمة</w:t>
      </w:r>
      <w:r w:rsidRPr="0051442D">
        <w:rPr>
          <w:rFonts w:asciiTheme="majorBidi" w:hAnsiTheme="majorBidi" w:cstheme="majorBidi"/>
          <w:noProof/>
          <w:sz w:val="24"/>
          <w:szCs w:val="24"/>
          <w:rtl/>
        </w:rPr>
        <w:t xml:space="preserve"> كما يظهر التنوع بين استخدام </w:t>
      </w:r>
      <w:r w:rsidRPr="0051442D">
        <w:rPr>
          <w:rFonts w:asciiTheme="majorBidi" w:hAnsiTheme="majorBidi" w:cstheme="majorBidi" w:hint="cs"/>
          <w:noProof/>
          <w:sz w:val="24"/>
          <w:szCs w:val="24"/>
          <w:rtl/>
        </w:rPr>
        <w:t>الحجارة</w:t>
      </w:r>
      <w:r w:rsidRPr="0051442D">
        <w:rPr>
          <w:rFonts w:asciiTheme="majorBidi" w:hAnsiTheme="majorBidi" w:cstheme="majorBidi"/>
          <w:noProof/>
          <w:sz w:val="24"/>
          <w:szCs w:val="24"/>
          <w:rtl/>
        </w:rPr>
        <w:t xml:space="preserve"> و الزجاج</w:t>
      </w:r>
      <w:r>
        <w:rPr>
          <w:rFonts w:ascii="Simplified Arabic" w:eastAsia="Times New Roman" w:hAnsi="Simplified Arabic" w:cs="Simplified Arabic" w:hint="cs"/>
          <w:color w:val="000000" w:themeColor="text1"/>
          <w:sz w:val="28"/>
          <w:szCs w:val="28"/>
          <w:rtl/>
          <w:lang w:bidi="ar-JO"/>
        </w:rPr>
        <w:t>.</w:t>
      </w:r>
    </w:p>
    <w:p w:rsidR="0051442D" w:rsidRDefault="0051442D" w:rsidP="0051442D">
      <w:pPr>
        <w:bidi/>
        <w:spacing w:after="100" w:afterAutospacing="1" w:line="240" w:lineRule="auto"/>
        <w:ind w:left="567" w:firstLine="567"/>
        <w:jc w:val="both"/>
        <w:rPr>
          <w:rFonts w:asciiTheme="majorBidi" w:hAnsiTheme="majorBidi" w:cstheme="majorBidi"/>
          <w:noProof/>
          <w:sz w:val="24"/>
          <w:szCs w:val="24"/>
          <w:rtl/>
          <w:lang w:bidi="ar-JO"/>
        </w:rPr>
      </w:pPr>
    </w:p>
    <w:p w:rsidR="0062077D" w:rsidRDefault="0062077D" w:rsidP="0062077D">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drawing>
          <wp:inline distT="0" distB="0" distL="0" distR="0">
            <wp:extent cx="5943600" cy="1378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1378585"/>
                    </a:xfrm>
                    <a:prstGeom prst="rect">
                      <a:avLst/>
                    </a:prstGeom>
                  </pic:spPr>
                </pic:pic>
              </a:graphicData>
            </a:graphic>
          </wp:inline>
        </w:drawing>
      </w:r>
    </w:p>
    <w:p w:rsidR="00DD2F86" w:rsidRPr="00163255" w:rsidRDefault="00DD2F86" w:rsidP="00DD2F86">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Pr>
          <w:rFonts w:asciiTheme="majorBidi" w:hAnsiTheme="majorBidi" w:cstheme="majorBidi" w:hint="cs"/>
          <w:b/>
          <w:bCs/>
          <w:sz w:val="24"/>
          <w:szCs w:val="24"/>
          <w:rtl/>
          <w:lang w:bidi="ar-JO"/>
        </w:rPr>
        <w:t>2</w:t>
      </w:r>
      <w:r w:rsidRPr="005A59B3">
        <w:rPr>
          <w:rFonts w:asciiTheme="majorBidi" w:hAnsiTheme="majorBidi" w:cstheme="majorBidi"/>
          <w:b/>
          <w:bCs/>
          <w:sz w:val="24"/>
          <w:szCs w:val="24"/>
          <w:rtl/>
          <w:lang w:bidi="ar-JO"/>
        </w:rPr>
        <w:t xml:space="preserve">): </w:t>
      </w:r>
      <w:r>
        <w:rPr>
          <w:rFonts w:asciiTheme="majorBidi" w:hAnsiTheme="majorBidi" w:cstheme="majorBidi" w:hint="cs"/>
          <w:b/>
          <w:bCs/>
          <w:sz w:val="24"/>
          <w:szCs w:val="24"/>
          <w:rtl/>
          <w:lang w:bidi="ar-JO"/>
        </w:rPr>
        <w:t xml:space="preserve">الواجهة الغربية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الأول - </w:t>
      </w:r>
    </w:p>
    <w:p w:rsidR="00697BCC" w:rsidRDefault="00697BCC" w:rsidP="00697BCC">
      <w:pPr>
        <w:bidi/>
        <w:spacing w:after="100" w:afterAutospacing="1" w:line="240" w:lineRule="auto"/>
        <w:ind w:left="567" w:firstLine="567"/>
        <w:jc w:val="both"/>
        <w:rPr>
          <w:rFonts w:asciiTheme="majorBidi" w:hAnsiTheme="majorBidi" w:cstheme="majorBidi"/>
          <w:noProof/>
          <w:sz w:val="24"/>
          <w:szCs w:val="24"/>
          <w:rtl/>
          <w:lang w:bidi="ar-JO"/>
        </w:rPr>
      </w:pPr>
    </w:p>
    <w:p w:rsidR="00413A8B" w:rsidRDefault="00413A8B" w:rsidP="0062077D">
      <w:pPr>
        <w:bidi/>
        <w:spacing w:after="100" w:afterAutospacing="1" w:line="240" w:lineRule="auto"/>
        <w:ind w:left="567" w:firstLine="567"/>
        <w:jc w:val="both"/>
        <w:rPr>
          <w:rFonts w:asciiTheme="majorBidi" w:hAnsiTheme="majorBidi" w:cstheme="majorBidi"/>
          <w:noProof/>
          <w:sz w:val="24"/>
          <w:szCs w:val="24"/>
          <w:rtl/>
        </w:rPr>
      </w:pPr>
    </w:p>
    <w:p w:rsidR="00413A8B" w:rsidRDefault="00413A8B" w:rsidP="00413A8B">
      <w:pPr>
        <w:bidi/>
        <w:spacing w:after="100" w:afterAutospacing="1" w:line="240" w:lineRule="auto"/>
        <w:ind w:left="567" w:firstLine="567"/>
        <w:jc w:val="both"/>
        <w:rPr>
          <w:rFonts w:asciiTheme="majorBidi" w:hAnsiTheme="majorBidi" w:cstheme="majorBidi"/>
          <w:noProof/>
          <w:sz w:val="24"/>
          <w:szCs w:val="24"/>
          <w:rtl/>
        </w:rPr>
      </w:pPr>
    </w:p>
    <w:p w:rsidR="00413A8B" w:rsidRDefault="00413A8B" w:rsidP="00413A8B">
      <w:pPr>
        <w:bidi/>
        <w:spacing w:after="100" w:afterAutospacing="1" w:line="240" w:lineRule="auto"/>
        <w:ind w:left="567" w:firstLine="567"/>
        <w:jc w:val="both"/>
        <w:rPr>
          <w:rFonts w:asciiTheme="majorBidi" w:hAnsiTheme="majorBidi" w:cstheme="majorBidi"/>
          <w:noProof/>
          <w:sz w:val="24"/>
          <w:szCs w:val="24"/>
          <w:rtl/>
        </w:rPr>
      </w:pPr>
    </w:p>
    <w:p w:rsidR="00413A8B" w:rsidRDefault="00413A8B" w:rsidP="00413A8B">
      <w:pPr>
        <w:bidi/>
        <w:spacing w:after="100" w:afterAutospacing="1" w:line="240" w:lineRule="auto"/>
        <w:ind w:left="567" w:firstLine="567"/>
        <w:jc w:val="both"/>
        <w:rPr>
          <w:rFonts w:asciiTheme="majorBidi" w:hAnsiTheme="majorBidi" w:cstheme="majorBidi"/>
          <w:noProof/>
          <w:sz w:val="24"/>
          <w:szCs w:val="24"/>
          <w:rtl/>
        </w:rPr>
      </w:pPr>
    </w:p>
    <w:p w:rsidR="0062077D" w:rsidRPr="00413A8B" w:rsidRDefault="0062077D" w:rsidP="003A5447">
      <w:pPr>
        <w:bidi/>
        <w:spacing w:after="100" w:afterAutospacing="1" w:line="240" w:lineRule="auto"/>
        <w:ind w:left="567" w:firstLine="567"/>
        <w:jc w:val="both"/>
        <w:rPr>
          <w:rFonts w:asciiTheme="majorBidi" w:hAnsiTheme="majorBidi" w:cstheme="majorBidi"/>
          <w:b/>
          <w:bCs/>
          <w:noProof/>
          <w:sz w:val="24"/>
          <w:szCs w:val="24"/>
          <w:u w:val="single"/>
          <w:rtl/>
        </w:rPr>
      </w:pPr>
      <w:r w:rsidRPr="003A5447">
        <w:rPr>
          <w:rFonts w:asciiTheme="majorBidi" w:hAnsiTheme="majorBidi" w:cstheme="majorBidi" w:hint="cs"/>
          <w:noProof/>
          <w:sz w:val="24"/>
          <w:szCs w:val="24"/>
          <w:rtl/>
        </w:rPr>
        <w:t>واجهات المبنى الثاني :</w:t>
      </w:r>
    </w:p>
    <w:p w:rsidR="0062077D" w:rsidRDefault="00413A8B" w:rsidP="003A5447">
      <w:pPr>
        <w:bidi/>
        <w:spacing w:after="100" w:afterAutospacing="1" w:line="240" w:lineRule="auto"/>
        <w:ind w:left="567" w:firstLine="567"/>
        <w:jc w:val="both"/>
        <w:rPr>
          <w:rFonts w:asciiTheme="majorBidi" w:hAnsiTheme="majorBidi" w:cstheme="majorBidi"/>
          <w:b/>
          <w:bCs/>
          <w:noProof/>
          <w:sz w:val="24"/>
          <w:szCs w:val="24"/>
          <w:u w:val="single"/>
          <w:rtl/>
        </w:rPr>
      </w:pPr>
      <w:r>
        <w:rPr>
          <w:rFonts w:asciiTheme="majorBidi" w:hAnsiTheme="majorBidi" w:cstheme="majorBidi" w:hint="cs"/>
          <w:b/>
          <w:bCs/>
          <w:noProof/>
          <w:sz w:val="24"/>
          <w:szCs w:val="24"/>
          <w:u w:val="single"/>
          <w:rtl/>
        </w:rPr>
        <w:t>2-5-</w:t>
      </w:r>
      <w:r w:rsidR="003A5447">
        <w:rPr>
          <w:rFonts w:asciiTheme="majorBidi" w:hAnsiTheme="majorBidi" w:cstheme="majorBidi" w:hint="cs"/>
          <w:b/>
          <w:bCs/>
          <w:noProof/>
          <w:sz w:val="24"/>
          <w:szCs w:val="24"/>
          <w:u w:val="single"/>
          <w:rtl/>
        </w:rPr>
        <w:t>5</w:t>
      </w:r>
      <w:r w:rsidR="00706632" w:rsidRPr="00706632">
        <w:rPr>
          <w:rFonts w:asciiTheme="majorBidi" w:hAnsiTheme="majorBidi" w:cstheme="majorBidi" w:hint="cs"/>
          <w:b/>
          <w:bCs/>
          <w:noProof/>
          <w:sz w:val="24"/>
          <w:szCs w:val="24"/>
          <w:u w:val="single"/>
          <w:rtl/>
        </w:rPr>
        <w:t>الواجهة الشمالية</w:t>
      </w:r>
      <w:r w:rsidR="00706632" w:rsidRPr="00413A8B">
        <w:rPr>
          <w:rFonts w:asciiTheme="majorBidi" w:hAnsiTheme="majorBidi" w:cstheme="majorBidi" w:hint="cs"/>
          <w:b/>
          <w:bCs/>
          <w:noProof/>
          <w:sz w:val="24"/>
          <w:szCs w:val="24"/>
          <w:u w:val="single"/>
          <w:rtl/>
        </w:rPr>
        <w:t xml:space="preserve"> :</w:t>
      </w:r>
    </w:p>
    <w:p w:rsidR="005A7EF2" w:rsidRDefault="005A7EF2" w:rsidP="005A7EF2">
      <w:pPr>
        <w:bidi/>
        <w:spacing w:after="100" w:afterAutospacing="1" w:line="240" w:lineRule="auto"/>
        <w:ind w:left="567" w:firstLine="567"/>
        <w:jc w:val="both"/>
        <w:rPr>
          <w:rFonts w:asciiTheme="majorBidi" w:hAnsiTheme="majorBidi" w:cstheme="majorBidi"/>
          <w:b/>
          <w:bCs/>
          <w:noProof/>
          <w:sz w:val="24"/>
          <w:szCs w:val="24"/>
          <w:u w:val="single"/>
          <w:rtl/>
        </w:rPr>
      </w:pPr>
    </w:p>
    <w:p w:rsidR="00562E1B" w:rsidRPr="00413A8B" w:rsidRDefault="00562E1B" w:rsidP="00562E1B">
      <w:pPr>
        <w:bidi/>
        <w:spacing w:after="100" w:afterAutospacing="1" w:line="240" w:lineRule="auto"/>
        <w:ind w:left="567" w:firstLine="567"/>
        <w:jc w:val="both"/>
        <w:rPr>
          <w:rFonts w:asciiTheme="majorBidi" w:hAnsiTheme="majorBidi" w:cstheme="majorBidi"/>
          <w:b/>
          <w:bCs/>
          <w:noProof/>
          <w:sz w:val="24"/>
          <w:szCs w:val="24"/>
          <w:u w:val="single"/>
          <w:rtl/>
        </w:rPr>
      </w:pPr>
      <w:r w:rsidRPr="00562E1B">
        <w:rPr>
          <w:rFonts w:asciiTheme="majorBidi" w:hAnsiTheme="majorBidi" w:cstheme="majorBidi" w:hint="cs"/>
          <w:noProof/>
          <w:sz w:val="24"/>
          <w:szCs w:val="24"/>
          <w:rtl/>
        </w:rPr>
        <w:t>يظهر في هذه الواجهة البروزات الجانبية للمبنى ، كما تبرز المظاهر الجمالية .</w:t>
      </w:r>
    </w:p>
    <w:p w:rsidR="00706632" w:rsidRDefault="00706632" w:rsidP="00706632">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drawing>
          <wp:inline distT="0" distB="0" distL="0" distR="0">
            <wp:extent cx="5943600" cy="19329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1932940"/>
                    </a:xfrm>
                    <a:prstGeom prst="rect">
                      <a:avLst/>
                    </a:prstGeom>
                  </pic:spPr>
                </pic:pic>
              </a:graphicData>
            </a:graphic>
          </wp:inline>
        </w:drawing>
      </w:r>
    </w:p>
    <w:p w:rsidR="00DD2F86" w:rsidRPr="00163255" w:rsidRDefault="00DD2F86" w:rsidP="00DD2F86">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Pr>
          <w:rFonts w:asciiTheme="majorBidi" w:hAnsiTheme="majorBidi" w:cstheme="majorBidi" w:hint="cs"/>
          <w:b/>
          <w:bCs/>
          <w:sz w:val="24"/>
          <w:szCs w:val="24"/>
          <w:rtl/>
          <w:lang w:bidi="ar-JO"/>
        </w:rPr>
        <w:t>3</w:t>
      </w:r>
      <w:r>
        <w:rPr>
          <w:rFonts w:asciiTheme="majorBidi" w:hAnsiTheme="majorBidi" w:cstheme="majorBidi"/>
          <w:b/>
          <w:bCs/>
          <w:sz w:val="24"/>
          <w:szCs w:val="24"/>
          <w:rtl/>
          <w:lang w:bidi="ar-JO"/>
        </w:rPr>
        <w:t>): ال</w:t>
      </w:r>
      <w:r>
        <w:rPr>
          <w:rFonts w:asciiTheme="majorBidi" w:hAnsiTheme="majorBidi" w:cstheme="majorBidi" w:hint="cs"/>
          <w:b/>
          <w:bCs/>
          <w:sz w:val="24"/>
          <w:szCs w:val="24"/>
          <w:rtl/>
          <w:lang w:bidi="ar-JO"/>
        </w:rPr>
        <w:t xml:space="preserve">واجهة الشمالية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الثاني- </w:t>
      </w:r>
      <w:r w:rsidRPr="005A59B3">
        <w:rPr>
          <w:rFonts w:asciiTheme="majorBidi" w:hAnsiTheme="majorBidi" w:cstheme="majorBidi"/>
          <w:b/>
          <w:bCs/>
          <w:sz w:val="24"/>
          <w:szCs w:val="24"/>
          <w:rtl/>
          <w:lang w:bidi="ar-JO"/>
        </w:rPr>
        <w:t>.</w:t>
      </w:r>
    </w:p>
    <w:p w:rsidR="00D414AE" w:rsidRDefault="00D414AE" w:rsidP="00D414AE">
      <w:pPr>
        <w:bidi/>
        <w:spacing w:after="100" w:afterAutospacing="1" w:line="240" w:lineRule="auto"/>
        <w:ind w:left="567" w:firstLine="567"/>
        <w:jc w:val="both"/>
        <w:rPr>
          <w:rFonts w:asciiTheme="majorBidi" w:hAnsiTheme="majorBidi" w:cstheme="majorBidi"/>
          <w:noProof/>
          <w:sz w:val="24"/>
          <w:szCs w:val="24"/>
          <w:rtl/>
          <w:lang w:bidi="ar-JO"/>
        </w:rPr>
      </w:pPr>
    </w:p>
    <w:p w:rsidR="00D414AE" w:rsidRDefault="00D414AE" w:rsidP="00D414AE">
      <w:pPr>
        <w:bidi/>
        <w:spacing w:after="100" w:afterAutospacing="1" w:line="240" w:lineRule="auto"/>
        <w:ind w:left="567" w:firstLine="567"/>
        <w:jc w:val="both"/>
        <w:rPr>
          <w:rFonts w:asciiTheme="majorBidi" w:hAnsiTheme="majorBidi" w:cstheme="majorBidi"/>
          <w:noProof/>
          <w:sz w:val="24"/>
          <w:szCs w:val="24"/>
          <w:rtl/>
        </w:rPr>
      </w:pPr>
    </w:p>
    <w:p w:rsidR="00D414AE" w:rsidRDefault="00413A8B" w:rsidP="003A5447">
      <w:pPr>
        <w:bidi/>
        <w:spacing w:after="100" w:afterAutospacing="1" w:line="240" w:lineRule="auto"/>
        <w:ind w:left="567" w:firstLine="567"/>
        <w:jc w:val="both"/>
        <w:rPr>
          <w:rFonts w:asciiTheme="majorBidi" w:hAnsiTheme="majorBidi" w:cstheme="majorBidi"/>
          <w:b/>
          <w:bCs/>
          <w:noProof/>
          <w:sz w:val="24"/>
          <w:szCs w:val="24"/>
          <w:u w:val="single"/>
          <w:rtl/>
        </w:rPr>
      </w:pPr>
      <w:r w:rsidRPr="00413A8B">
        <w:rPr>
          <w:rFonts w:asciiTheme="majorBidi" w:hAnsiTheme="majorBidi" w:cstheme="majorBidi" w:hint="cs"/>
          <w:b/>
          <w:bCs/>
          <w:noProof/>
          <w:sz w:val="24"/>
          <w:szCs w:val="24"/>
          <w:u w:val="single"/>
          <w:rtl/>
        </w:rPr>
        <w:t>2-5-</w:t>
      </w:r>
      <w:r w:rsidR="003A5447">
        <w:rPr>
          <w:rFonts w:asciiTheme="majorBidi" w:hAnsiTheme="majorBidi" w:cstheme="majorBidi" w:hint="cs"/>
          <w:b/>
          <w:bCs/>
          <w:noProof/>
          <w:sz w:val="24"/>
          <w:szCs w:val="24"/>
          <w:u w:val="single"/>
          <w:rtl/>
        </w:rPr>
        <w:t>6</w:t>
      </w:r>
      <w:r w:rsidR="00D414AE" w:rsidRPr="00D414AE">
        <w:rPr>
          <w:rFonts w:asciiTheme="majorBidi" w:hAnsiTheme="majorBidi" w:cstheme="majorBidi" w:hint="cs"/>
          <w:b/>
          <w:bCs/>
          <w:noProof/>
          <w:sz w:val="24"/>
          <w:szCs w:val="24"/>
          <w:u w:val="single"/>
          <w:rtl/>
        </w:rPr>
        <w:t>الواجهة الجنوبية</w:t>
      </w:r>
      <w:r w:rsidR="00D414AE" w:rsidRPr="00413A8B">
        <w:rPr>
          <w:rFonts w:asciiTheme="majorBidi" w:hAnsiTheme="majorBidi" w:cstheme="majorBidi" w:hint="cs"/>
          <w:b/>
          <w:bCs/>
          <w:noProof/>
          <w:sz w:val="24"/>
          <w:szCs w:val="24"/>
          <w:u w:val="single"/>
          <w:rtl/>
        </w:rPr>
        <w:t xml:space="preserve"> :</w:t>
      </w:r>
    </w:p>
    <w:p w:rsidR="00562E1B" w:rsidRPr="00562E1B" w:rsidRDefault="00562E1B" w:rsidP="00562E1B">
      <w:pPr>
        <w:bidi/>
        <w:spacing w:after="100" w:afterAutospacing="1" w:line="240" w:lineRule="auto"/>
        <w:ind w:left="567" w:firstLine="567"/>
        <w:jc w:val="both"/>
        <w:rPr>
          <w:rFonts w:asciiTheme="majorBidi" w:hAnsiTheme="majorBidi" w:cstheme="majorBidi"/>
          <w:noProof/>
          <w:sz w:val="24"/>
          <w:szCs w:val="24"/>
          <w:rtl/>
        </w:rPr>
      </w:pPr>
      <w:r w:rsidRPr="00562E1B">
        <w:rPr>
          <w:rFonts w:asciiTheme="majorBidi" w:hAnsiTheme="majorBidi" w:cstheme="majorBidi" w:hint="cs"/>
          <w:noProof/>
          <w:sz w:val="24"/>
          <w:szCs w:val="24"/>
          <w:rtl/>
        </w:rPr>
        <w:t>تظهر التراجعات بشكل واضح ، كما يبين المدخل الرئيسي الخاص بالمبنى بالإضافة إلى مدخل الجمالون .</w:t>
      </w:r>
    </w:p>
    <w:p w:rsidR="00D414AE" w:rsidRDefault="00D414AE" w:rsidP="00D414AE">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drawing>
          <wp:inline distT="0" distB="0" distL="0" distR="0">
            <wp:extent cx="5943600" cy="19329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1932940"/>
                    </a:xfrm>
                    <a:prstGeom prst="rect">
                      <a:avLst/>
                    </a:prstGeom>
                  </pic:spPr>
                </pic:pic>
              </a:graphicData>
            </a:graphic>
          </wp:inline>
        </w:drawing>
      </w:r>
    </w:p>
    <w:p w:rsidR="00DD2F86" w:rsidRPr="00163255" w:rsidRDefault="00DD2F86" w:rsidP="00DD2F86">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Pr>
          <w:rFonts w:asciiTheme="majorBidi" w:hAnsiTheme="majorBidi" w:cstheme="majorBidi" w:hint="cs"/>
          <w:b/>
          <w:bCs/>
          <w:sz w:val="24"/>
          <w:szCs w:val="24"/>
          <w:rtl/>
          <w:lang w:bidi="ar-JO"/>
        </w:rPr>
        <w:t>4</w:t>
      </w:r>
      <w:r>
        <w:rPr>
          <w:rFonts w:asciiTheme="majorBidi" w:hAnsiTheme="majorBidi" w:cstheme="majorBidi"/>
          <w:b/>
          <w:bCs/>
          <w:sz w:val="24"/>
          <w:szCs w:val="24"/>
          <w:rtl/>
          <w:lang w:bidi="ar-JO"/>
        </w:rPr>
        <w:t>): ال</w:t>
      </w:r>
      <w:r>
        <w:rPr>
          <w:rFonts w:asciiTheme="majorBidi" w:hAnsiTheme="majorBidi" w:cstheme="majorBidi" w:hint="cs"/>
          <w:b/>
          <w:bCs/>
          <w:sz w:val="24"/>
          <w:szCs w:val="24"/>
          <w:rtl/>
          <w:lang w:bidi="ar-JO"/>
        </w:rPr>
        <w:t xml:space="preserve">واجهة الجنوبية </w:t>
      </w:r>
      <w:r>
        <w:rPr>
          <w:rFonts w:asciiTheme="majorBidi" w:hAnsiTheme="majorBidi" w:cstheme="majorBidi"/>
          <w:b/>
          <w:bCs/>
          <w:sz w:val="24"/>
          <w:szCs w:val="24"/>
          <w:rtl/>
          <w:lang w:bidi="ar-JO"/>
        </w:rPr>
        <w:t>–</w:t>
      </w:r>
      <w:r>
        <w:rPr>
          <w:rFonts w:asciiTheme="majorBidi" w:hAnsiTheme="majorBidi" w:cstheme="majorBidi" w:hint="cs"/>
          <w:b/>
          <w:bCs/>
          <w:sz w:val="24"/>
          <w:szCs w:val="24"/>
          <w:rtl/>
          <w:lang w:bidi="ar-JO"/>
        </w:rPr>
        <w:t xml:space="preserve"> المبنى الثاني- </w:t>
      </w:r>
      <w:r w:rsidRPr="005A59B3">
        <w:rPr>
          <w:rFonts w:asciiTheme="majorBidi" w:hAnsiTheme="majorBidi" w:cstheme="majorBidi"/>
          <w:b/>
          <w:bCs/>
          <w:sz w:val="24"/>
          <w:szCs w:val="24"/>
          <w:rtl/>
          <w:lang w:bidi="ar-JO"/>
        </w:rPr>
        <w:t>.</w:t>
      </w:r>
    </w:p>
    <w:p w:rsidR="00DD2F86" w:rsidRDefault="00DD2F86" w:rsidP="00DD2F86">
      <w:pPr>
        <w:bidi/>
        <w:spacing w:after="100" w:afterAutospacing="1" w:line="240" w:lineRule="auto"/>
        <w:ind w:left="567" w:firstLine="567"/>
        <w:jc w:val="both"/>
        <w:rPr>
          <w:rFonts w:asciiTheme="majorBidi" w:hAnsiTheme="majorBidi" w:cstheme="majorBidi"/>
          <w:noProof/>
          <w:sz w:val="24"/>
          <w:szCs w:val="24"/>
          <w:rtl/>
          <w:lang w:bidi="ar-JO"/>
        </w:rPr>
      </w:pPr>
    </w:p>
    <w:p w:rsidR="00413A8B" w:rsidRDefault="00413A8B" w:rsidP="00413A8B">
      <w:pPr>
        <w:bidi/>
        <w:spacing w:after="100" w:afterAutospacing="1" w:line="240" w:lineRule="auto"/>
        <w:ind w:left="567" w:firstLine="567"/>
        <w:jc w:val="both"/>
        <w:rPr>
          <w:rFonts w:asciiTheme="majorBidi" w:hAnsiTheme="majorBidi" w:cstheme="majorBidi"/>
          <w:noProof/>
          <w:sz w:val="24"/>
          <w:szCs w:val="24"/>
          <w:rtl/>
          <w:lang w:bidi="ar-JO"/>
        </w:rPr>
      </w:pPr>
    </w:p>
    <w:p w:rsidR="00413A8B" w:rsidRDefault="00413A8B" w:rsidP="00413A8B">
      <w:pPr>
        <w:bidi/>
        <w:spacing w:after="100" w:afterAutospacing="1" w:line="240" w:lineRule="auto"/>
        <w:ind w:left="567" w:firstLine="567"/>
        <w:jc w:val="both"/>
        <w:rPr>
          <w:rFonts w:asciiTheme="majorBidi" w:hAnsiTheme="majorBidi" w:cstheme="majorBidi"/>
          <w:noProof/>
          <w:sz w:val="24"/>
          <w:szCs w:val="24"/>
          <w:rtl/>
          <w:lang w:bidi="ar-JO"/>
        </w:rPr>
      </w:pPr>
    </w:p>
    <w:p w:rsidR="00562E1B" w:rsidRDefault="00413A8B" w:rsidP="003A5447">
      <w:pPr>
        <w:bidi/>
        <w:spacing w:after="100" w:afterAutospacing="1" w:line="240" w:lineRule="auto"/>
        <w:ind w:left="567" w:firstLine="567"/>
        <w:jc w:val="both"/>
        <w:rPr>
          <w:rFonts w:asciiTheme="majorBidi" w:hAnsiTheme="majorBidi" w:cstheme="majorBidi"/>
          <w:noProof/>
          <w:sz w:val="24"/>
          <w:szCs w:val="24"/>
          <w:rtl/>
        </w:rPr>
      </w:pPr>
      <w:r w:rsidRPr="00413A8B">
        <w:rPr>
          <w:rFonts w:asciiTheme="majorBidi" w:hAnsiTheme="majorBidi" w:cstheme="majorBidi" w:hint="cs"/>
          <w:b/>
          <w:bCs/>
          <w:noProof/>
          <w:sz w:val="24"/>
          <w:szCs w:val="24"/>
          <w:u w:val="single"/>
          <w:rtl/>
        </w:rPr>
        <w:t>2-5-</w:t>
      </w:r>
      <w:r w:rsidR="003A5447">
        <w:rPr>
          <w:rFonts w:asciiTheme="majorBidi" w:hAnsiTheme="majorBidi" w:cstheme="majorBidi" w:hint="cs"/>
          <w:b/>
          <w:bCs/>
          <w:noProof/>
          <w:sz w:val="24"/>
          <w:szCs w:val="24"/>
          <w:u w:val="single"/>
          <w:rtl/>
        </w:rPr>
        <w:t>7</w:t>
      </w:r>
      <w:r w:rsidR="00D414AE" w:rsidRPr="00D414AE">
        <w:rPr>
          <w:rFonts w:asciiTheme="majorBidi" w:hAnsiTheme="majorBidi" w:cstheme="majorBidi" w:hint="cs"/>
          <w:b/>
          <w:bCs/>
          <w:noProof/>
          <w:sz w:val="24"/>
          <w:szCs w:val="24"/>
          <w:u w:val="single"/>
          <w:rtl/>
        </w:rPr>
        <w:t>الواجهة الغربية</w:t>
      </w:r>
      <w:r w:rsidR="00D414AE">
        <w:rPr>
          <w:rFonts w:asciiTheme="majorBidi" w:hAnsiTheme="majorBidi" w:cstheme="majorBidi" w:hint="cs"/>
          <w:noProof/>
          <w:sz w:val="24"/>
          <w:szCs w:val="24"/>
          <w:rtl/>
        </w:rPr>
        <w:t xml:space="preserve"> : </w:t>
      </w:r>
    </w:p>
    <w:p w:rsidR="00562E1B" w:rsidRDefault="00562E1B" w:rsidP="00562E1B">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t>يظهر في هذه الواجهة الجمال المعماري ، كما تعطي هذه الواجهة رؤية عامة للمبنى مع الجمالونات المحيطة به.</w:t>
      </w:r>
    </w:p>
    <w:p w:rsidR="00DD2F86" w:rsidRPr="00AE4C3C" w:rsidRDefault="00D414AE" w:rsidP="00AE4C3C">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noProof/>
          <w:sz w:val="24"/>
          <w:szCs w:val="24"/>
          <w:rtl/>
        </w:rPr>
        <w:drawing>
          <wp:inline distT="0" distB="0" distL="0" distR="0" wp14:anchorId="7CF5E2A5" wp14:editId="0004CCE1">
            <wp:extent cx="5943600" cy="15405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540510"/>
                    </a:xfrm>
                    <a:prstGeom prst="rect">
                      <a:avLst/>
                    </a:prstGeom>
                  </pic:spPr>
                </pic:pic>
              </a:graphicData>
            </a:graphic>
          </wp:inline>
        </w:drawing>
      </w:r>
      <w:r w:rsidR="00AE4C3C">
        <w:rPr>
          <w:rFonts w:asciiTheme="majorBidi" w:hAnsiTheme="majorBidi" w:cstheme="majorBidi" w:hint="cs"/>
          <w:noProof/>
          <w:sz w:val="24"/>
          <w:szCs w:val="24"/>
          <w:rtl/>
        </w:rPr>
        <w:t xml:space="preserve">                                        </w:t>
      </w:r>
      <w:r w:rsidR="00DD2F86" w:rsidRPr="005A59B3">
        <w:rPr>
          <w:rFonts w:asciiTheme="majorBidi" w:hAnsiTheme="majorBidi" w:cstheme="majorBidi"/>
          <w:b/>
          <w:bCs/>
          <w:sz w:val="24"/>
          <w:szCs w:val="24"/>
          <w:rtl/>
          <w:lang w:bidi="ar-JO"/>
        </w:rPr>
        <w:t>الشكل (2-</w:t>
      </w:r>
      <w:r w:rsidR="00DD2F86">
        <w:rPr>
          <w:rFonts w:asciiTheme="majorBidi" w:hAnsiTheme="majorBidi" w:cstheme="majorBidi"/>
          <w:b/>
          <w:bCs/>
          <w:sz w:val="24"/>
          <w:szCs w:val="24"/>
          <w:lang w:bidi="ar-JO"/>
        </w:rPr>
        <w:t>5</w:t>
      </w:r>
      <w:r w:rsidR="00DD2F86">
        <w:rPr>
          <w:rFonts w:asciiTheme="majorBidi" w:hAnsiTheme="majorBidi" w:cstheme="majorBidi"/>
          <w:b/>
          <w:bCs/>
          <w:sz w:val="24"/>
          <w:szCs w:val="24"/>
          <w:rtl/>
          <w:lang w:bidi="ar-JO"/>
        </w:rPr>
        <w:t>1): ال</w:t>
      </w:r>
      <w:r w:rsidR="00DD2F86">
        <w:rPr>
          <w:rFonts w:asciiTheme="majorBidi" w:hAnsiTheme="majorBidi" w:cstheme="majorBidi" w:hint="cs"/>
          <w:b/>
          <w:bCs/>
          <w:sz w:val="24"/>
          <w:szCs w:val="24"/>
          <w:rtl/>
          <w:lang w:bidi="ar-JO"/>
        </w:rPr>
        <w:t xml:space="preserve">واجهة الغربية- المبنى الثاني - </w:t>
      </w:r>
      <w:r w:rsidR="00DD2F86" w:rsidRPr="005A59B3">
        <w:rPr>
          <w:rFonts w:asciiTheme="majorBidi" w:hAnsiTheme="majorBidi" w:cstheme="majorBidi"/>
          <w:b/>
          <w:bCs/>
          <w:sz w:val="24"/>
          <w:szCs w:val="24"/>
          <w:rtl/>
          <w:lang w:bidi="ar-JO"/>
        </w:rPr>
        <w:t>.</w:t>
      </w:r>
    </w:p>
    <w:p w:rsidR="00DD2F86" w:rsidRDefault="00DD2F86" w:rsidP="00DD2F86">
      <w:pPr>
        <w:bidi/>
        <w:spacing w:after="100" w:afterAutospacing="1" w:line="240" w:lineRule="auto"/>
        <w:ind w:left="567" w:firstLine="567"/>
        <w:jc w:val="both"/>
        <w:rPr>
          <w:rFonts w:asciiTheme="majorBidi" w:hAnsiTheme="majorBidi" w:cstheme="majorBidi"/>
          <w:noProof/>
          <w:sz w:val="24"/>
          <w:szCs w:val="24"/>
          <w:rtl/>
          <w:lang w:bidi="ar-JO"/>
        </w:rPr>
      </w:pPr>
    </w:p>
    <w:p w:rsidR="00D414AE" w:rsidRDefault="00413A8B" w:rsidP="003A5447">
      <w:pPr>
        <w:bidi/>
        <w:spacing w:after="100" w:afterAutospacing="1" w:line="240" w:lineRule="auto"/>
        <w:ind w:left="567" w:firstLine="567"/>
        <w:jc w:val="both"/>
        <w:rPr>
          <w:rFonts w:asciiTheme="majorBidi" w:hAnsiTheme="majorBidi" w:cstheme="majorBidi"/>
          <w:noProof/>
          <w:sz w:val="24"/>
          <w:szCs w:val="24"/>
          <w:rtl/>
        </w:rPr>
      </w:pPr>
      <w:r w:rsidRPr="00413A8B">
        <w:rPr>
          <w:rFonts w:asciiTheme="majorBidi" w:hAnsiTheme="majorBidi" w:cstheme="majorBidi" w:hint="cs"/>
          <w:b/>
          <w:bCs/>
          <w:noProof/>
          <w:sz w:val="24"/>
          <w:szCs w:val="24"/>
          <w:u w:val="single"/>
          <w:rtl/>
        </w:rPr>
        <w:t>2-5-</w:t>
      </w:r>
      <w:r w:rsidR="003A5447">
        <w:rPr>
          <w:rFonts w:asciiTheme="majorBidi" w:hAnsiTheme="majorBidi" w:cstheme="majorBidi" w:hint="cs"/>
          <w:b/>
          <w:bCs/>
          <w:noProof/>
          <w:sz w:val="24"/>
          <w:szCs w:val="24"/>
          <w:u w:val="single"/>
          <w:rtl/>
        </w:rPr>
        <w:t>8</w:t>
      </w:r>
      <w:r w:rsidR="00D414AE" w:rsidRPr="00D414AE">
        <w:rPr>
          <w:rFonts w:asciiTheme="majorBidi" w:hAnsiTheme="majorBidi" w:cstheme="majorBidi" w:hint="cs"/>
          <w:b/>
          <w:bCs/>
          <w:noProof/>
          <w:sz w:val="24"/>
          <w:szCs w:val="24"/>
          <w:u w:val="single"/>
          <w:rtl/>
        </w:rPr>
        <w:t>الواجهة الشرقية</w:t>
      </w:r>
      <w:r w:rsidR="00D414AE">
        <w:rPr>
          <w:rFonts w:asciiTheme="majorBidi" w:hAnsiTheme="majorBidi" w:cstheme="majorBidi" w:hint="cs"/>
          <w:noProof/>
          <w:sz w:val="24"/>
          <w:szCs w:val="24"/>
          <w:rtl/>
        </w:rPr>
        <w:t xml:space="preserve"> : </w:t>
      </w:r>
    </w:p>
    <w:p w:rsidR="00562E1B" w:rsidRDefault="00562E1B" w:rsidP="00562E1B">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t xml:space="preserve">تعتبر هذه الواجهة هي الرئيسية والتي تعكس المدخل الرئيسي لكل من الجمالونات والمبنى المرتبط بهما </w:t>
      </w:r>
    </w:p>
    <w:p w:rsidR="00562E1B" w:rsidRDefault="00562E1B" w:rsidP="00562E1B">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t>وتمتاز بالتناسق المعماري والتراجعات التي تظهر الجمال المعماري أيضا .</w:t>
      </w:r>
    </w:p>
    <w:p w:rsidR="006210DD" w:rsidRDefault="00D414AE" w:rsidP="00D414AE">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noProof/>
          <w:sz w:val="24"/>
          <w:szCs w:val="24"/>
          <w:rtl/>
        </w:rPr>
        <w:drawing>
          <wp:inline distT="0" distB="0" distL="0" distR="0">
            <wp:extent cx="5943600" cy="154051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1540510"/>
                    </a:xfrm>
                    <a:prstGeom prst="rect">
                      <a:avLst/>
                    </a:prstGeom>
                  </pic:spPr>
                </pic:pic>
              </a:graphicData>
            </a:graphic>
          </wp:inline>
        </w:drawing>
      </w:r>
    </w:p>
    <w:p w:rsidR="00DD2F86" w:rsidRPr="00163255" w:rsidRDefault="00DD2F86" w:rsidP="00DD2F86">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sidR="00753AED">
        <w:rPr>
          <w:rFonts w:asciiTheme="majorBidi" w:hAnsiTheme="majorBidi" w:cstheme="majorBidi" w:hint="cs"/>
          <w:b/>
          <w:bCs/>
          <w:sz w:val="24"/>
          <w:szCs w:val="24"/>
          <w:rtl/>
          <w:lang w:bidi="ar-JO"/>
        </w:rPr>
        <w:t>6</w:t>
      </w:r>
      <w:r w:rsidR="00753AED">
        <w:rPr>
          <w:rFonts w:asciiTheme="majorBidi" w:hAnsiTheme="majorBidi" w:cstheme="majorBidi"/>
          <w:b/>
          <w:bCs/>
          <w:sz w:val="24"/>
          <w:szCs w:val="24"/>
          <w:rtl/>
          <w:lang w:bidi="ar-JO"/>
        </w:rPr>
        <w:t>): ال</w:t>
      </w:r>
      <w:r w:rsidR="00753AED">
        <w:rPr>
          <w:rFonts w:asciiTheme="majorBidi" w:hAnsiTheme="majorBidi" w:cstheme="majorBidi" w:hint="cs"/>
          <w:b/>
          <w:bCs/>
          <w:sz w:val="24"/>
          <w:szCs w:val="24"/>
          <w:rtl/>
          <w:lang w:bidi="ar-JO"/>
        </w:rPr>
        <w:t xml:space="preserve">واجهة الشرقية </w:t>
      </w:r>
      <w:r w:rsidR="00753AED">
        <w:rPr>
          <w:rFonts w:asciiTheme="majorBidi" w:hAnsiTheme="majorBidi" w:cstheme="majorBidi"/>
          <w:b/>
          <w:bCs/>
          <w:sz w:val="24"/>
          <w:szCs w:val="24"/>
          <w:rtl/>
          <w:lang w:bidi="ar-JO"/>
        </w:rPr>
        <w:t>–</w:t>
      </w:r>
      <w:r w:rsidR="00753AED">
        <w:rPr>
          <w:rFonts w:asciiTheme="majorBidi" w:hAnsiTheme="majorBidi" w:cstheme="majorBidi" w:hint="cs"/>
          <w:b/>
          <w:bCs/>
          <w:sz w:val="24"/>
          <w:szCs w:val="24"/>
          <w:rtl/>
          <w:lang w:bidi="ar-JO"/>
        </w:rPr>
        <w:t xml:space="preserve"> المبنى الثاني - </w:t>
      </w:r>
      <w:r w:rsidRPr="005A59B3">
        <w:rPr>
          <w:rFonts w:asciiTheme="majorBidi" w:hAnsiTheme="majorBidi" w:cstheme="majorBidi"/>
          <w:b/>
          <w:bCs/>
          <w:sz w:val="24"/>
          <w:szCs w:val="24"/>
          <w:rtl/>
          <w:lang w:bidi="ar-JO"/>
        </w:rPr>
        <w:t>.</w:t>
      </w:r>
    </w:p>
    <w:p w:rsidR="006210DD" w:rsidRDefault="006210DD" w:rsidP="006210DD">
      <w:pPr>
        <w:bidi/>
        <w:spacing w:after="100" w:afterAutospacing="1" w:line="240" w:lineRule="auto"/>
        <w:ind w:left="567" w:firstLine="567"/>
        <w:jc w:val="both"/>
        <w:rPr>
          <w:rFonts w:asciiTheme="majorBidi" w:hAnsiTheme="majorBidi" w:cstheme="majorBidi"/>
          <w:noProof/>
          <w:sz w:val="24"/>
          <w:szCs w:val="24"/>
          <w:rtl/>
          <w:lang w:bidi="ar-JO"/>
        </w:rPr>
      </w:pPr>
    </w:p>
    <w:p w:rsidR="006210DD" w:rsidRDefault="006210DD" w:rsidP="006210DD">
      <w:pPr>
        <w:bidi/>
        <w:spacing w:after="100" w:afterAutospacing="1" w:line="240" w:lineRule="auto"/>
        <w:ind w:left="567" w:firstLine="567"/>
        <w:jc w:val="both"/>
        <w:rPr>
          <w:rFonts w:asciiTheme="majorBidi" w:hAnsiTheme="majorBidi" w:cstheme="majorBidi"/>
          <w:noProof/>
          <w:sz w:val="24"/>
          <w:szCs w:val="24"/>
          <w:rtl/>
        </w:rPr>
      </w:pPr>
    </w:p>
    <w:p w:rsidR="00EE3107" w:rsidRDefault="00EE3107" w:rsidP="006210DD">
      <w:pPr>
        <w:bidi/>
        <w:spacing w:after="100" w:afterAutospacing="1" w:line="240" w:lineRule="auto"/>
        <w:ind w:left="567" w:firstLine="567"/>
        <w:jc w:val="both"/>
        <w:rPr>
          <w:rFonts w:asciiTheme="majorBidi" w:hAnsiTheme="majorBidi" w:cstheme="majorBidi"/>
          <w:noProof/>
          <w:sz w:val="24"/>
          <w:szCs w:val="24"/>
          <w:rtl/>
        </w:rPr>
      </w:pPr>
    </w:p>
    <w:p w:rsidR="00D414AE" w:rsidRPr="006D49A0" w:rsidRDefault="006210DD" w:rsidP="00EE3107">
      <w:pPr>
        <w:bidi/>
        <w:spacing w:after="100" w:afterAutospacing="1" w:line="240" w:lineRule="auto"/>
        <w:ind w:left="567" w:firstLine="567"/>
        <w:jc w:val="both"/>
        <w:rPr>
          <w:rFonts w:asciiTheme="majorBidi" w:hAnsiTheme="majorBidi" w:cstheme="majorBidi"/>
          <w:noProof/>
          <w:sz w:val="24"/>
          <w:szCs w:val="24"/>
          <w:rtl/>
        </w:rPr>
      </w:pPr>
      <w:r>
        <w:rPr>
          <w:rFonts w:asciiTheme="majorBidi" w:hAnsiTheme="majorBidi" w:cstheme="majorBidi" w:hint="cs"/>
          <w:noProof/>
          <w:sz w:val="24"/>
          <w:szCs w:val="24"/>
          <w:rtl/>
        </w:rPr>
        <w:t xml:space="preserve">  </w:t>
      </w:r>
    </w:p>
    <w:p w:rsidR="00E61320" w:rsidRPr="00FC3412" w:rsidRDefault="00FC3412" w:rsidP="006D49A0">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2</w:t>
      </w:r>
      <w:r w:rsidR="00EF02C5">
        <w:rPr>
          <w:rFonts w:ascii="Times New Roman" w:hAnsi="Times New Roman" w:cs="Times New Roman" w:hint="cs"/>
          <w:b/>
          <w:bCs/>
          <w:sz w:val="28"/>
          <w:szCs w:val="28"/>
          <w:rtl/>
        </w:rPr>
        <w:t>-</w:t>
      </w:r>
      <w:r>
        <w:rPr>
          <w:rFonts w:ascii="Times New Roman" w:hAnsi="Times New Roman" w:cs="Times New Roman" w:hint="cs"/>
          <w:b/>
          <w:bCs/>
          <w:sz w:val="28"/>
          <w:szCs w:val="28"/>
          <w:rtl/>
        </w:rPr>
        <w:t>6</w:t>
      </w:r>
      <w:r w:rsidR="00EF02C5">
        <w:rPr>
          <w:rFonts w:ascii="Times New Roman" w:hAnsi="Times New Roman" w:cs="Times New Roman" w:hint="cs"/>
          <w:b/>
          <w:bCs/>
          <w:sz w:val="28"/>
          <w:szCs w:val="28"/>
          <w:rtl/>
        </w:rPr>
        <w:t xml:space="preserve"> </w:t>
      </w:r>
      <w:r>
        <w:rPr>
          <w:rFonts w:ascii="Times New Roman" w:hAnsi="Times New Roman" w:cs="Times New Roman" w:hint="cs"/>
          <w:b/>
          <w:bCs/>
          <w:sz w:val="28"/>
          <w:szCs w:val="28"/>
          <w:rtl/>
        </w:rPr>
        <w:t>وصف الحركة</w:t>
      </w:r>
      <w:r w:rsidR="00EF02C5">
        <w:rPr>
          <w:rFonts w:ascii="Times New Roman" w:hAnsi="Times New Roman" w:cs="Times New Roman" w:hint="cs"/>
          <w:b/>
          <w:bCs/>
          <w:sz w:val="28"/>
          <w:szCs w:val="28"/>
          <w:rtl/>
        </w:rPr>
        <w:t xml:space="preserve"> </w:t>
      </w:r>
    </w:p>
    <w:p w:rsidR="003B3801" w:rsidRDefault="00FC3412" w:rsidP="001A350D">
      <w:pPr>
        <w:bidi/>
        <w:rPr>
          <w:rFonts w:asciiTheme="majorBidi" w:hAnsiTheme="majorBidi" w:cstheme="majorBidi"/>
          <w:sz w:val="24"/>
          <w:szCs w:val="24"/>
          <w:rtl/>
        </w:rPr>
      </w:pPr>
      <w:r w:rsidRPr="00FC3412">
        <w:rPr>
          <w:rFonts w:hint="cs"/>
          <w:sz w:val="24"/>
          <w:szCs w:val="24"/>
          <w:rtl/>
        </w:rPr>
        <w:t xml:space="preserve">   </w:t>
      </w:r>
      <w:r>
        <w:rPr>
          <w:rFonts w:hint="cs"/>
          <w:sz w:val="24"/>
          <w:szCs w:val="24"/>
          <w:rtl/>
        </w:rPr>
        <w:t xml:space="preserve">  </w:t>
      </w:r>
      <w:r w:rsidR="00FD14C2">
        <w:rPr>
          <w:rFonts w:asciiTheme="majorBidi" w:hAnsiTheme="majorBidi" w:cstheme="majorBidi" w:hint="cs"/>
          <w:sz w:val="24"/>
          <w:szCs w:val="24"/>
          <w:rtl/>
        </w:rPr>
        <w:t xml:space="preserve"> </w:t>
      </w:r>
      <w:r w:rsidRPr="00FD14C2">
        <w:rPr>
          <w:rFonts w:asciiTheme="majorBidi" w:hAnsiTheme="majorBidi" w:cstheme="majorBidi"/>
          <w:sz w:val="24"/>
          <w:szCs w:val="24"/>
          <w:rtl/>
        </w:rPr>
        <w:t xml:space="preserve">   </w:t>
      </w:r>
      <w:r w:rsidR="008B0BFB">
        <w:rPr>
          <w:rFonts w:asciiTheme="majorBidi" w:hAnsiTheme="majorBidi" w:cstheme="majorBidi" w:hint="cs"/>
          <w:sz w:val="24"/>
          <w:szCs w:val="24"/>
          <w:rtl/>
        </w:rPr>
        <w:t xml:space="preserve"> </w:t>
      </w:r>
      <w:r w:rsidR="006A43D2">
        <w:rPr>
          <w:rFonts w:asciiTheme="majorBidi" w:hAnsiTheme="majorBidi" w:cstheme="majorBidi"/>
          <w:sz w:val="24"/>
          <w:szCs w:val="24"/>
          <w:rtl/>
        </w:rPr>
        <w:t xml:space="preserve"> تأخذ الحركة أشكالاً عدة</w:t>
      </w:r>
      <w:r w:rsidRPr="00FD14C2">
        <w:rPr>
          <w:rFonts w:asciiTheme="majorBidi" w:hAnsiTheme="majorBidi" w:cstheme="majorBidi"/>
          <w:sz w:val="24"/>
          <w:szCs w:val="24"/>
          <w:rtl/>
        </w:rPr>
        <w:t xml:space="preserve">، سواء من خارج المبنى </w:t>
      </w:r>
      <w:r w:rsidR="002F5E26" w:rsidRPr="00FD14C2">
        <w:rPr>
          <w:rFonts w:asciiTheme="majorBidi" w:hAnsiTheme="majorBidi" w:cstheme="majorBidi" w:hint="cs"/>
          <w:sz w:val="24"/>
          <w:szCs w:val="24"/>
          <w:rtl/>
        </w:rPr>
        <w:t>ب</w:t>
      </w:r>
      <w:r w:rsidR="002F5E26">
        <w:rPr>
          <w:rFonts w:asciiTheme="majorBidi" w:hAnsiTheme="majorBidi" w:cstheme="majorBidi" w:hint="cs"/>
          <w:sz w:val="24"/>
          <w:szCs w:val="24"/>
          <w:rtl/>
        </w:rPr>
        <w:t>ا</w:t>
      </w:r>
      <w:r w:rsidR="002F5E26" w:rsidRPr="00FD14C2">
        <w:rPr>
          <w:rFonts w:asciiTheme="majorBidi" w:hAnsiTheme="majorBidi" w:cstheme="majorBidi" w:hint="cs"/>
          <w:sz w:val="24"/>
          <w:szCs w:val="24"/>
          <w:rtl/>
        </w:rPr>
        <w:t>تجاه</w:t>
      </w:r>
      <w:r w:rsidRPr="00FD14C2">
        <w:rPr>
          <w:rFonts w:asciiTheme="majorBidi" w:hAnsiTheme="majorBidi" w:cstheme="majorBidi"/>
          <w:sz w:val="24"/>
          <w:szCs w:val="24"/>
          <w:rtl/>
        </w:rPr>
        <w:t xml:space="preserve"> الداخل أو الحركة داخل المبنى نفسها، فالحركة من خارج المبنى إلى داخلها تتم بشكل سلس نظراً لعدم وجود فرق بين المنسوب الخارجي والداخلي، أما بالنسبة للحركة داخل المبنى فتقسم إلى حركة خطية وحركة رأسية، الحركة الخطية تكون في الممرات داخل الطوابق، على عكس الحركة الراسية التي تكون بين الطوابق من خل</w:t>
      </w:r>
      <w:r w:rsidR="00D24A51">
        <w:rPr>
          <w:rFonts w:asciiTheme="majorBidi" w:hAnsiTheme="majorBidi" w:cstheme="majorBidi"/>
          <w:sz w:val="24"/>
          <w:szCs w:val="24"/>
          <w:rtl/>
        </w:rPr>
        <w:t xml:space="preserve">ال الأدراج والمصاعد الكهربائية </w:t>
      </w:r>
      <w:r w:rsidRPr="00FD14C2">
        <w:rPr>
          <w:rFonts w:asciiTheme="majorBidi" w:hAnsiTheme="majorBidi" w:cstheme="majorBidi"/>
          <w:sz w:val="24"/>
          <w:szCs w:val="24"/>
          <w:rtl/>
        </w:rPr>
        <w:t>حيث أنها  تأخذ أماكن متعددة في المبنى وهذا بدوره يسهل الحركة الأفقية داخل</w:t>
      </w:r>
      <w:r w:rsidR="001A350D">
        <w:rPr>
          <w:rFonts w:asciiTheme="majorBidi" w:hAnsiTheme="majorBidi" w:cstheme="majorBidi"/>
          <w:sz w:val="24"/>
          <w:szCs w:val="24"/>
          <w:rtl/>
        </w:rPr>
        <w:t xml:space="preserve"> الطوابق والحركة الرأسية بينها</w:t>
      </w:r>
      <w:r w:rsidR="001A350D">
        <w:rPr>
          <w:rFonts w:asciiTheme="majorBidi" w:hAnsiTheme="majorBidi" w:cstheme="majorBidi" w:hint="cs"/>
          <w:sz w:val="24"/>
          <w:szCs w:val="24"/>
          <w:rtl/>
        </w:rPr>
        <w:t xml:space="preserve"> .</w:t>
      </w:r>
    </w:p>
    <w:p w:rsidR="0051442D" w:rsidRDefault="0051442D" w:rsidP="0051442D">
      <w:pPr>
        <w:bidi/>
        <w:rPr>
          <w:rFonts w:asciiTheme="majorBidi" w:hAnsiTheme="majorBidi" w:cstheme="majorBidi"/>
          <w:sz w:val="24"/>
          <w:szCs w:val="24"/>
        </w:rPr>
      </w:pPr>
    </w:p>
    <w:p w:rsidR="0051442D" w:rsidRDefault="0051442D" w:rsidP="0051442D">
      <w:pPr>
        <w:bidi/>
        <w:rPr>
          <w:rFonts w:asciiTheme="majorBidi" w:hAnsiTheme="majorBidi" w:cstheme="majorBidi"/>
          <w:sz w:val="24"/>
          <w:szCs w:val="24"/>
          <w:rtl/>
        </w:rPr>
      </w:pPr>
    </w:p>
    <w:p w:rsidR="0001072C" w:rsidRDefault="009626CD" w:rsidP="0001072C">
      <w:pPr>
        <w:bidi/>
        <w:rPr>
          <w:rFonts w:asciiTheme="majorBidi" w:hAnsiTheme="majorBidi" w:cstheme="majorBidi"/>
          <w:sz w:val="24"/>
          <w:szCs w:val="24"/>
          <w:rtl/>
        </w:rPr>
      </w:pPr>
      <w:r w:rsidRPr="003A5447">
        <w:rPr>
          <w:rFonts w:asciiTheme="majorBidi" w:hAnsiTheme="majorBidi" w:cstheme="majorBidi" w:hint="cs"/>
          <w:b/>
          <w:bCs/>
          <w:sz w:val="24"/>
          <w:szCs w:val="24"/>
          <w:u w:val="single"/>
          <w:rtl/>
        </w:rPr>
        <w:t xml:space="preserve"> 2-6-1</w:t>
      </w:r>
      <w:r w:rsidR="0001072C" w:rsidRPr="009626CD">
        <w:rPr>
          <w:rFonts w:asciiTheme="majorBidi" w:hAnsiTheme="majorBidi" w:cstheme="majorBidi" w:hint="cs"/>
          <w:b/>
          <w:bCs/>
          <w:sz w:val="24"/>
          <w:szCs w:val="24"/>
          <w:u w:val="single"/>
          <w:rtl/>
        </w:rPr>
        <w:t>مقاطع المبنى الأول</w:t>
      </w:r>
      <w:r w:rsidR="0001072C">
        <w:rPr>
          <w:rFonts w:asciiTheme="majorBidi" w:hAnsiTheme="majorBidi" w:cstheme="majorBidi" w:hint="cs"/>
          <w:sz w:val="24"/>
          <w:szCs w:val="24"/>
          <w:rtl/>
        </w:rPr>
        <w:t xml:space="preserve"> : </w:t>
      </w:r>
    </w:p>
    <w:p w:rsidR="0001072C" w:rsidRDefault="0001072C" w:rsidP="0001072C">
      <w:pPr>
        <w:bidi/>
        <w:rPr>
          <w:rFonts w:asciiTheme="majorBidi" w:hAnsiTheme="majorBidi" w:cstheme="majorBidi"/>
          <w:sz w:val="24"/>
          <w:szCs w:val="24"/>
          <w:rtl/>
        </w:rPr>
      </w:pPr>
      <w:r>
        <w:rPr>
          <w:rFonts w:asciiTheme="majorBidi" w:hAnsiTheme="majorBidi" w:cstheme="majorBidi" w:hint="cs"/>
          <w:noProof/>
          <w:sz w:val="24"/>
          <w:szCs w:val="24"/>
          <w:rtl/>
        </w:rPr>
        <w:drawing>
          <wp:inline distT="0" distB="0" distL="0" distR="0">
            <wp:extent cx="5943600" cy="1857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كشن مبنى اول.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1857375"/>
                    </a:xfrm>
                    <a:prstGeom prst="rect">
                      <a:avLst/>
                    </a:prstGeom>
                  </pic:spPr>
                </pic:pic>
              </a:graphicData>
            </a:graphic>
          </wp:inline>
        </w:drawing>
      </w:r>
    </w:p>
    <w:p w:rsidR="00753AED" w:rsidRPr="00163255" w:rsidRDefault="00753AED" w:rsidP="00753AED">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Pr>
          <w:rFonts w:asciiTheme="majorBidi" w:hAnsiTheme="majorBidi" w:cstheme="majorBidi" w:hint="cs"/>
          <w:b/>
          <w:bCs/>
          <w:sz w:val="24"/>
          <w:szCs w:val="24"/>
          <w:rtl/>
          <w:lang w:bidi="ar-JO"/>
        </w:rPr>
        <w:t>7</w:t>
      </w:r>
      <w:r>
        <w:rPr>
          <w:rFonts w:asciiTheme="majorBidi" w:hAnsiTheme="majorBidi" w:cstheme="majorBidi"/>
          <w:b/>
          <w:bCs/>
          <w:sz w:val="24"/>
          <w:szCs w:val="24"/>
          <w:rtl/>
          <w:lang w:bidi="ar-JO"/>
        </w:rPr>
        <w:t>):</w:t>
      </w:r>
      <w:r>
        <w:rPr>
          <w:rFonts w:asciiTheme="majorBidi" w:hAnsiTheme="majorBidi" w:cstheme="majorBidi"/>
          <w:b/>
          <w:bCs/>
          <w:sz w:val="24"/>
          <w:szCs w:val="24"/>
          <w:lang w:bidi="ar-JO"/>
        </w:rPr>
        <w:t xml:space="preserve">Section A-A </w:t>
      </w:r>
      <w:r>
        <w:rPr>
          <w:rFonts w:asciiTheme="majorBidi" w:hAnsiTheme="majorBidi" w:cstheme="majorBidi" w:hint="cs"/>
          <w:b/>
          <w:bCs/>
          <w:sz w:val="24"/>
          <w:szCs w:val="24"/>
          <w:rtl/>
          <w:lang w:bidi="ar-JO"/>
        </w:rPr>
        <w:t xml:space="preserve"> - المبنى الأول -</w:t>
      </w:r>
      <w:r w:rsidRPr="005A59B3">
        <w:rPr>
          <w:rFonts w:asciiTheme="majorBidi" w:hAnsiTheme="majorBidi" w:cstheme="majorBidi"/>
          <w:b/>
          <w:bCs/>
          <w:sz w:val="24"/>
          <w:szCs w:val="24"/>
          <w:rtl/>
          <w:lang w:bidi="ar-JO"/>
        </w:rPr>
        <w:t>.</w:t>
      </w:r>
    </w:p>
    <w:p w:rsidR="00D414AE" w:rsidRDefault="00D414AE" w:rsidP="00D414AE">
      <w:pPr>
        <w:bidi/>
        <w:rPr>
          <w:rFonts w:asciiTheme="majorBidi" w:hAnsiTheme="majorBidi" w:cstheme="majorBidi"/>
          <w:sz w:val="24"/>
          <w:szCs w:val="24"/>
          <w:rtl/>
          <w:lang w:bidi="ar-JO"/>
        </w:rPr>
      </w:pPr>
    </w:p>
    <w:p w:rsidR="0001072C" w:rsidRDefault="0001072C" w:rsidP="0001072C">
      <w:pPr>
        <w:bidi/>
        <w:rPr>
          <w:rFonts w:asciiTheme="majorBidi" w:hAnsiTheme="majorBidi" w:cstheme="majorBidi"/>
          <w:sz w:val="24"/>
          <w:szCs w:val="24"/>
          <w:rtl/>
        </w:rPr>
      </w:pPr>
    </w:p>
    <w:p w:rsidR="0001072C" w:rsidRDefault="0001072C" w:rsidP="0001072C">
      <w:pPr>
        <w:bidi/>
        <w:rPr>
          <w:rFonts w:asciiTheme="majorBidi" w:hAnsiTheme="majorBidi" w:cstheme="majorBidi"/>
          <w:sz w:val="24"/>
          <w:szCs w:val="24"/>
          <w:rtl/>
        </w:rPr>
      </w:pPr>
    </w:p>
    <w:p w:rsidR="0001072C" w:rsidRDefault="0001072C" w:rsidP="0001072C">
      <w:pPr>
        <w:bidi/>
        <w:rPr>
          <w:rFonts w:asciiTheme="majorBidi" w:hAnsiTheme="majorBidi" w:cstheme="majorBidi"/>
          <w:sz w:val="24"/>
          <w:szCs w:val="24"/>
          <w:rtl/>
        </w:rPr>
      </w:pPr>
      <w:r>
        <w:rPr>
          <w:rFonts w:asciiTheme="majorBidi" w:hAnsiTheme="majorBidi" w:cstheme="majorBidi" w:hint="cs"/>
          <w:noProof/>
          <w:sz w:val="24"/>
          <w:szCs w:val="24"/>
          <w:rtl/>
        </w:rPr>
        <w:drawing>
          <wp:inline distT="0" distB="0" distL="0" distR="0">
            <wp:extent cx="5943600" cy="180467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كشن مبنى ثاني 2.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1804670"/>
                    </a:xfrm>
                    <a:prstGeom prst="rect">
                      <a:avLst/>
                    </a:prstGeom>
                  </pic:spPr>
                </pic:pic>
              </a:graphicData>
            </a:graphic>
          </wp:inline>
        </w:drawing>
      </w:r>
    </w:p>
    <w:p w:rsidR="00021BCD" w:rsidRPr="00163255" w:rsidRDefault="00021BCD" w:rsidP="00021BCD">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Pr>
          <w:rFonts w:asciiTheme="majorBidi" w:hAnsiTheme="majorBidi" w:cstheme="majorBidi" w:hint="cs"/>
          <w:b/>
          <w:bCs/>
          <w:sz w:val="24"/>
          <w:szCs w:val="24"/>
          <w:rtl/>
          <w:lang w:bidi="ar-JO"/>
        </w:rPr>
        <w:t>8</w:t>
      </w:r>
      <w:r>
        <w:rPr>
          <w:rFonts w:asciiTheme="majorBidi" w:hAnsiTheme="majorBidi" w:cstheme="majorBidi"/>
          <w:b/>
          <w:bCs/>
          <w:sz w:val="24"/>
          <w:szCs w:val="24"/>
          <w:rtl/>
          <w:lang w:bidi="ar-JO"/>
        </w:rPr>
        <w:t xml:space="preserve">): </w:t>
      </w:r>
      <w:r>
        <w:rPr>
          <w:rFonts w:asciiTheme="majorBidi" w:hAnsiTheme="majorBidi" w:cstheme="majorBidi"/>
          <w:b/>
          <w:bCs/>
          <w:sz w:val="24"/>
          <w:szCs w:val="24"/>
          <w:lang w:bidi="ar-JO"/>
        </w:rPr>
        <w:t xml:space="preserve">Section B-B </w:t>
      </w:r>
      <w:r>
        <w:rPr>
          <w:rFonts w:asciiTheme="majorBidi" w:hAnsiTheme="majorBidi" w:cstheme="majorBidi" w:hint="cs"/>
          <w:b/>
          <w:bCs/>
          <w:sz w:val="24"/>
          <w:szCs w:val="24"/>
          <w:rtl/>
          <w:lang w:bidi="ar-JO"/>
        </w:rPr>
        <w:t xml:space="preserve"> - المبنى الأول - </w:t>
      </w:r>
      <w:r w:rsidRPr="005A59B3">
        <w:rPr>
          <w:rFonts w:asciiTheme="majorBidi" w:hAnsiTheme="majorBidi" w:cstheme="majorBidi"/>
          <w:b/>
          <w:bCs/>
          <w:sz w:val="24"/>
          <w:szCs w:val="24"/>
          <w:rtl/>
          <w:lang w:bidi="ar-JO"/>
        </w:rPr>
        <w:t>.</w:t>
      </w:r>
    </w:p>
    <w:p w:rsidR="00413A8B" w:rsidRDefault="00413A8B" w:rsidP="00413A8B">
      <w:pPr>
        <w:bidi/>
        <w:rPr>
          <w:rFonts w:asciiTheme="majorBidi" w:hAnsiTheme="majorBidi" w:cstheme="majorBidi"/>
          <w:sz w:val="24"/>
          <w:szCs w:val="24"/>
          <w:rtl/>
          <w:lang w:bidi="ar-JO"/>
        </w:rPr>
      </w:pPr>
    </w:p>
    <w:p w:rsidR="009626CD" w:rsidRDefault="003A5447" w:rsidP="009626CD">
      <w:pPr>
        <w:bidi/>
        <w:rPr>
          <w:rFonts w:asciiTheme="majorBidi" w:hAnsiTheme="majorBidi" w:cstheme="majorBidi"/>
          <w:sz w:val="24"/>
          <w:szCs w:val="24"/>
          <w:rtl/>
        </w:rPr>
      </w:pPr>
      <w:r>
        <w:rPr>
          <w:rFonts w:asciiTheme="majorBidi" w:hAnsiTheme="majorBidi" w:cstheme="majorBidi" w:hint="cs"/>
          <w:b/>
          <w:bCs/>
          <w:sz w:val="24"/>
          <w:szCs w:val="24"/>
          <w:u w:val="single"/>
          <w:rtl/>
        </w:rPr>
        <w:lastRenderedPageBreak/>
        <w:t>2</w:t>
      </w:r>
      <w:bookmarkStart w:id="0" w:name="_GoBack"/>
      <w:bookmarkEnd w:id="0"/>
      <w:r>
        <w:rPr>
          <w:rFonts w:asciiTheme="majorBidi" w:hAnsiTheme="majorBidi" w:cstheme="majorBidi" w:hint="cs"/>
          <w:b/>
          <w:bCs/>
          <w:sz w:val="24"/>
          <w:szCs w:val="24"/>
          <w:u w:val="single"/>
          <w:rtl/>
        </w:rPr>
        <w:t>-6-2</w:t>
      </w:r>
      <w:r w:rsidR="009626CD" w:rsidRPr="009626CD">
        <w:rPr>
          <w:rFonts w:asciiTheme="majorBidi" w:hAnsiTheme="majorBidi" w:cstheme="majorBidi" w:hint="cs"/>
          <w:b/>
          <w:bCs/>
          <w:sz w:val="24"/>
          <w:szCs w:val="24"/>
          <w:u w:val="single"/>
          <w:rtl/>
        </w:rPr>
        <w:t>مقاطع المبنى الثاني</w:t>
      </w:r>
      <w:r w:rsidR="009626CD">
        <w:rPr>
          <w:rFonts w:asciiTheme="majorBidi" w:hAnsiTheme="majorBidi" w:cstheme="majorBidi" w:hint="cs"/>
          <w:sz w:val="24"/>
          <w:szCs w:val="24"/>
          <w:rtl/>
        </w:rPr>
        <w:t xml:space="preserve"> :</w:t>
      </w:r>
    </w:p>
    <w:p w:rsidR="00D414AE" w:rsidRDefault="009626CD" w:rsidP="00D414AE">
      <w:pPr>
        <w:bidi/>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extent cx="5943600" cy="180467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كشن مبنى ثاني 2.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1804670"/>
                    </a:xfrm>
                    <a:prstGeom prst="rect">
                      <a:avLst/>
                    </a:prstGeom>
                  </pic:spPr>
                </pic:pic>
              </a:graphicData>
            </a:graphic>
          </wp:inline>
        </w:drawing>
      </w:r>
    </w:p>
    <w:p w:rsidR="00021BCD" w:rsidRPr="00163255" w:rsidRDefault="00021BCD" w:rsidP="00021BCD">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(2-1</w:t>
      </w:r>
      <w:r>
        <w:rPr>
          <w:rFonts w:asciiTheme="majorBidi" w:hAnsiTheme="majorBidi" w:cstheme="majorBidi" w:hint="cs"/>
          <w:b/>
          <w:bCs/>
          <w:sz w:val="24"/>
          <w:szCs w:val="24"/>
          <w:rtl/>
          <w:lang w:bidi="ar-JO"/>
        </w:rPr>
        <w:t>9</w:t>
      </w:r>
      <w:r>
        <w:rPr>
          <w:rFonts w:asciiTheme="majorBidi" w:hAnsiTheme="majorBidi" w:cstheme="majorBidi"/>
          <w:b/>
          <w:bCs/>
          <w:sz w:val="24"/>
          <w:szCs w:val="24"/>
          <w:rtl/>
          <w:lang w:bidi="ar-JO"/>
        </w:rPr>
        <w:t>):</w:t>
      </w:r>
      <w:r>
        <w:rPr>
          <w:rFonts w:asciiTheme="majorBidi" w:hAnsiTheme="majorBidi" w:cstheme="majorBidi"/>
          <w:b/>
          <w:bCs/>
          <w:sz w:val="24"/>
          <w:szCs w:val="24"/>
          <w:lang w:bidi="ar-JO"/>
        </w:rPr>
        <w:t xml:space="preserve">Section A-A </w:t>
      </w:r>
      <w:r>
        <w:rPr>
          <w:rFonts w:asciiTheme="majorBidi" w:hAnsiTheme="majorBidi" w:cstheme="majorBidi" w:hint="cs"/>
          <w:b/>
          <w:bCs/>
          <w:sz w:val="24"/>
          <w:szCs w:val="24"/>
          <w:rtl/>
          <w:lang w:bidi="ar-JO"/>
        </w:rPr>
        <w:t xml:space="preserve"> - المبنى الثاني-</w:t>
      </w:r>
      <w:r w:rsidRPr="005A59B3">
        <w:rPr>
          <w:rFonts w:asciiTheme="majorBidi" w:hAnsiTheme="majorBidi" w:cstheme="majorBidi"/>
          <w:b/>
          <w:bCs/>
          <w:sz w:val="24"/>
          <w:szCs w:val="24"/>
          <w:rtl/>
          <w:lang w:bidi="ar-JO"/>
        </w:rPr>
        <w:t>.</w:t>
      </w:r>
    </w:p>
    <w:p w:rsidR="009626CD" w:rsidRDefault="009626CD" w:rsidP="009626CD">
      <w:pPr>
        <w:bidi/>
        <w:rPr>
          <w:rFonts w:asciiTheme="majorBidi" w:hAnsiTheme="majorBidi" w:cstheme="majorBidi"/>
          <w:sz w:val="24"/>
          <w:szCs w:val="24"/>
          <w:rtl/>
          <w:lang w:bidi="ar-JO"/>
        </w:rPr>
      </w:pPr>
    </w:p>
    <w:p w:rsidR="009626CD" w:rsidRDefault="009626CD" w:rsidP="009626CD">
      <w:pPr>
        <w:bidi/>
        <w:rPr>
          <w:rFonts w:asciiTheme="majorBidi" w:hAnsiTheme="majorBidi" w:cstheme="majorBidi"/>
          <w:sz w:val="24"/>
          <w:szCs w:val="24"/>
          <w:rtl/>
          <w:lang w:bidi="ar-JO"/>
        </w:rPr>
      </w:pPr>
    </w:p>
    <w:p w:rsidR="009626CD" w:rsidRPr="00FD14C2" w:rsidRDefault="009626CD" w:rsidP="009626CD">
      <w:pPr>
        <w:bidi/>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extent cx="5943600" cy="1581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كشن مبنى ثاني.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1581150"/>
                    </a:xfrm>
                    <a:prstGeom prst="rect">
                      <a:avLst/>
                    </a:prstGeom>
                  </pic:spPr>
                </pic:pic>
              </a:graphicData>
            </a:graphic>
          </wp:inline>
        </w:drawing>
      </w:r>
    </w:p>
    <w:p w:rsidR="00021BCD" w:rsidRPr="00163255" w:rsidRDefault="00021BCD" w:rsidP="00021BCD">
      <w:pPr>
        <w:bidi/>
        <w:spacing w:after="0" w:line="360" w:lineRule="auto"/>
        <w:jc w:val="center"/>
        <w:rPr>
          <w:rFonts w:asciiTheme="majorBidi" w:hAnsiTheme="majorBidi" w:cstheme="majorBidi"/>
          <w:b/>
          <w:bCs/>
          <w:sz w:val="24"/>
          <w:szCs w:val="24"/>
          <w:rtl/>
          <w:lang w:bidi="ar-JO"/>
        </w:rPr>
      </w:pPr>
      <w:r w:rsidRPr="005A59B3">
        <w:rPr>
          <w:rFonts w:asciiTheme="majorBidi" w:hAnsiTheme="majorBidi" w:cstheme="majorBidi"/>
          <w:b/>
          <w:bCs/>
          <w:sz w:val="24"/>
          <w:szCs w:val="24"/>
          <w:rtl/>
          <w:lang w:bidi="ar-JO"/>
        </w:rPr>
        <w:t>الشكل (2-</w:t>
      </w:r>
      <w:r>
        <w:rPr>
          <w:rFonts w:asciiTheme="majorBidi" w:hAnsiTheme="majorBidi" w:cstheme="majorBidi" w:hint="cs"/>
          <w:b/>
          <w:bCs/>
          <w:sz w:val="24"/>
          <w:szCs w:val="24"/>
          <w:rtl/>
          <w:lang w:bidi="ar-JO"/>
        </w:rPr>
        <w:t>20</w:t>
      </w:r>
      <w:r>
        <w:rPr>
          <w:rFonts w:asciiTheme="majorBidi" w:hAnsiTheme="majorBidi" w:cstheme="majorBidi"/>
          <w:b/>
          <w:bCs/>
          <w:sz w:val="24"/>
          <w:szCs w:val="24"/>
          <w:rtl/>
          <w:lang w:bidi="ar-JO"/>
        </w:rPr>
        <w:t>):</w:t>
      </w:r>
      <w:r>
        <w:rPr>
          <w:rFonts w:asciiTheme="majorBidi" w:hAnsiTheme="majorBidi" w:cstheme="majorBidi"/>
          <w:b/>
          <w:bCs/>
          <w:sz w:val="24"/>
          <w:szCs w:val="24"/>
          <w:lang w:bidi="ar-JO"/>
        </w:rPr>
        <w:t xml:space="preserve">Section B-B </w:t>
      </w:r>
      <w:r>
        <w:rPr>
          <w:rFonts w:asciiTheme="majorBidi" w:hAnsiTheme="majorBidi" w:cstheme="majorBidi" w:hint="cs"/>
          <w:b/>
          <w:bCs/>
          <w:sz w:val="24"/>
          <w:szCs w:val="24"/>
          <w:rtl/>
          <w:lang w:bidi="ar-JO"/>
        </w:rPr>
        <w:t xml:space="preserve"> - المبنى الثاني  -</w:t>
      </w:r>
      <w:r w:rsidRPr="005A59B3">
        <w:rPr>
          <w:rFonts w:asciiTheme="majorBidi" w:hAnsiTheme="majorBidi" w:cstheme="majorBidi"/>
          <w:b/>
          <w:bCs/>
          <w:sz w:val="24"/>
          <w:szCs w:val="24"/>
          <w:rtl/>
          <w:lang w:bidi="ar-JO"/>
        </w:rPr>
        <w:t>.</w:t>
      </w:r>
    </w:p>
    <w:p w:rsidR="00FC3412" w:rsidRDefault="00FC3412" w:rsidP="00C67FFD">
      <w:pPr>
        <w:pStyle w:val="BodyText"/>
        <w:spacing w:line="360" w:lineRule="auto"/>
        <w:jc w:val="lowKashida"/>
        <w:rPr>
          <w:sz w:val="24"/>
          <w:szCs w:val="24"/>
          <w:rtl/>
          <w:lang w:bidi="ar-JO"/>
        </w:rPr>
      </w:pPr>
    </w:p>
    <w:p w:rsidR="003B3801" w:rsidRPr="004A53AD" w:rsidRDefault="004751C1" w:rsidP="004751C1">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lang w:bidi="ar-JO"/>
        </w:rPr>
        <w:t>2</w:t>
      </w:r>
      <w:r w:rsidR="003B3801">
        <w:rPr>
          <w:rFonts w:ascii="Times New Roman" w:hAnsi="Times New Roman" w:cs="Times New Roman" w:hint="cs"/>
          <w:b/>
          <w:bCs/>
          <w:sz w:val="28"/>
          <w:szCs w:val="28"/>
          <w:rtl/>
        </w:rPr>
        <w:t>-</w:t>
      </w:r>
      <w:r>
        <w:rPr>
          <w:rFonts w:ascii="Times New Roman" w:hAnsi="Times New Roman" w:cs="Times New Roman" w:hint="cs"/>
          <w:b/>
          <w:bCs/>
          <w:sz w:val="28"/>
          <w:szCs w:val="28"/>
          <w:rtl/>
        </w:rPr>
        <w:t>7</w:t>
      </w:r>
      <w:r w:rsidR="003B3801">
        <w:rPr>
          <w:rFonts w:ascii="Times New Roman" w:hAnsi="Times New Roman" w:cs="Times New Roman" w:hint="cs"/>
          <w:b/>
          <w:bCs/>
          <w:sz w:val="28"/>
          <w:szCs w:val="28"/>
          <w:rtl/>
        </w:rPr>
        <w:t xml:space="preserve"> </w:t>
      </w:r>
      <w:r>
        <w:rPr>
          <w:rFonts w:ascii="Times New Roman" w:hAnsi="Times New Roman" w:cs="Times New Roman" w:hint="cs"/>
          <w:b/>
          <w:bCs/>
          <w:sz w:val="28"/>
          <w:szCs w:val="28"/>
          <w:rtl/>
        </w:rPr>
        <w:t>وصف المداخل</w:t>
      </w:r>
      <w:r w:rsidR="003B3801">
        <w:rPr>
          <w:rFonts w:ascii="Times New Roman" w:hAnsi="Times New Roman" w:cs="Times New Roman" w:hint="cs"/>
          <w:b/>
          <w:bCs/>
          <w:sz w:val="28"/>
          <w:szCs w:val="28"/>
          <w:rtl/>
        </w:rPr>
        <w:t xml:space="preserve"> </w:t>
      </w:r>
    </w:p>
    <w:p w:rsidR="00994224" w:rsidRDefault="00807BE6" w:rsidP="00807BE6">
      <w:pPr>
        <w:bidi/>
        <w:rPr>
          <w:sz w:val="24"/>
          <w:szCs w:val="24"/>
          <w:rtl/>
        </w:rPr>
      </w:pPr>
      <w:r>
        <w:rPr>
          <w:rFonts w:hint="cs"/>
          <w:sz w:val="24"/>
          <w:szCs w:val="24"/>
          <w:rtl/>
        </w:rPr>
        <w:t xml:space="preserve">  </w:t>
      </w:r>
    </w:p>
    <w:p w:rsidR="00807BE6" w:rsidRPr="00FD14C2" w:rsidRDefault="00994224" w:rsidP="00EB1F87">
      <w:pPr>
        <w:bidi/>
        <w:rPr>
          <w:rFonts w:asciiTheme="majorBidi" w:hAnsiTheme="majorBidi" w:cstheme="majorBidi"/>
          <w:sz w:val="24"/>
          <w:szCs w:val="24"/>
          <w:rtl/>
        </w:rPr>
      </w:pPr>
      <w:r w:rsidRPr="00FD14C2">
        <w:rPr>
          <w:rFonts w:asciiTheme="majorBidi" w:hAnsiTheme="majorBidi" w:cstheme="majorBidi"/>
          <w:sz w:val="24"/>
          <w:szCs w:val="24"/>
          <w:rtl/>
        </w:rPr>
        <w:t xml:space="preserve"> </w:t>
      </w:r>
      <w:r w:rsidR="00807BE6" w:rsidRPr="00FD14C2">
        <w:rPr>
          <w:rFonts w:asciiTheme="majorBidi" w:hAnsiTheme="majorBidi" w:cstheme="majorBidi"/>
          <w:sz w:val="24"/>
          <w:szCs w:val="24"/>
          <w:rtl/>
        </w:rPr>
        <w:t xml:space="preserve"> </w:t>
      </w:r>
      <w:r w:rsidR="008B0BFB">
        <w:rPr>
          <w:rFonts w:asciiTheme="majorBidi" w:hAnsiTheme="majorBidi" w:cstheme="majorBidi" w:hint="cs"/>
          <w:sz w:val="24"/>
          <w:szCs w:val="24"/>
          <w:rtl/>
        </w:rPr>
        <w:t xml:space="preserve"> </w:t>
      </w:r>
      <w:r w:rsidR="00807BE6" w:rsidRPr="00FD14C2">
        <w:rPr>
          <w:rFonts w:asciiTheme="majorBidi" w:hAnsiTheme="majorBidi" w:cstheme="majorBidi"/>
          <w:sz w:val="24"/>
          <w:szCs w:val="24"/>
          <w:rtl/>
        </w:rPr>
        <w:t xml:space="preserve"> يحتوي المشروع على مد</w:t>
      </w:r>
      <w:r w:rsidR="005C64D4">
        <w:rPr>
          <w:rFonts w:asciiTheme="majorBidi" w:hAnsiTheme="majorBidi" w:cstheme="majorBidi" w:hint="cs"/>
          <w:sz w:val="24"/>
          <w:szCs w:val="24"/>
          <w:rtl/>
        </w:rPr>
        <w:t>خل</w:t>
      </w:r>
      <w:r w:rsidR="00E166BE">
        <w:rPr>
          <w:rFonts w:asciiTheme="majorBidi" w:hAnsiTheme="majorBidi" w:cstheme="majorBidi"/>
          <w:sz w:val="24"/>
          <w:szCs w:val="24"/>
          <w:rtl/>
        </w:rPr>
        <w:t xml:space="preserve"> </w:t>
      </w:r>
      <w:r w:rsidR="00E166BE">
        <w:rPr>
          <w:rFonts w:asciiTheme="majorBidi" w:hAnsiTheme="majorBidi" w:cstheme="majorBidi" w:hint="cs"/>
          <w:sz w:val="24"/>
          <w:szCs w:val="24"/>
          <w:rtl/>
        </w:rPr>
        <w:t xml:space="preserve">رئيسي </w:t>
      </w:r>
      <w:r w:rsidR="00EB1F87">
        <w:rPr>
          <w:rFonts w:asciiTheme="majorBidi" w:hAnsiTheme="majorBidi" w:cstheme="majorBidi" w:hint="cs"/>
          <w:sz w:val="24"/>
          <w:szCs w:val="24"/>
          <w:rtl/>
        </w:rPr>
        <w:t>ومدخل خاص بالسيارات</w:t>
      </w:r>
      <w:r w:rsidR="00D24A51" w:rsidRPr="00FD14C2">
        <w:rPr>
          <w:rFonts w:ascii="Times New Roman" w:hAnsi="Times New Roman" w:cs="Times New Roman"/>
          <w:sz w:val="24"/>
          <w:szCs w:val="24"/>
          <w:rtl/>
        </w:rPr>
        <w:t>،</w:t>
      </w:r>
      <w:r w:rsidR="00807BE6" w:rsidRPr="00FD14C2">
        <w:rPr>
          <w:rFonts w:asciiTheme="majorBidi" w:hAnsiTheme="majorBidi" w:cstheme="majorBidi"/>
          <w:sz w:val="24"/>
          <w:szCs w:val="24"/>
          <w:rtl/>
        </w:rPr>
        <w:t xml:space="preserve"> </w:t>
      </w:r>
      <w:r w:rsidR="002F5E26">
        <w:rPr>
          <w:rFonts w:asciiTheme="majorBidi" w:hAnsiTheme="majorBidi" w:cstheme="majorBidi" w:hint="cs"/>
          <w:sz w:val="24"/>
          <w:szCs w:val="24"/>
          <w:rtl/>
        </w:rPr>
        <w:t>هما</w:t>
      </w:r>
      <w:r w:rsidR="002F5E26" w:rsidRPr="00FD14C2">
        <w:rPr>
          <w:rFonts w:asciiTheme="majorBidi" w:hAnsiTheme="majorBidi" w:cstheme="majorBidi" w:hint="cs"/>
          <w:sz w:val="24"/>
          <w:szCs w:val="24"/>
          <w:rtl/>
        </w:rPr>
        <w:t xml:space="preserve">: </w:t>
      </w:r>
      <w:r w:rsidR="002F5E26" w:rsidRPr="00FD14C2">
        <w:rPr>
          <w:rFonts w:asciiTheme="majorBidi" w:hAnsiTheme="majorBidi" w:cstheme="majorBidi"/>
          <w:sz w:val="24"/>
          <w:szCs w:val="24"/>
          <w:rtl/>
        </w:rPr>
        <w:t>-</w:t>
      </w:r>
    </w:p>
    <w:p w:rsidR="00807BE6" w:rsidRDefault="0051442D" w:rsidP="0051442D">
      <w:pPr>
        <w:pStyle w:val="ListParagraph"/>
        <w:numPr>
          <w:ilvl w:val="0"/>
          <w:numId w:val="4"/>
        </w:numPr>
        <w:bidi/>
        <w:rPr>
          <w:rFonts w:asciiTheme="majorBidi" w:hAnsiTheme="majorBidi" w:cstheme="majorBidi"/>
          <w:sz w:val="24"/>
          <w:szCs w:val="24"/>
        </w:rPr>
      </w:pPr>
      <w:r>
        <w:rPr>
          <w:rFonts w:asciiTheme="majorBidi" w:hAnsiTheme="majorBidi" w:cstheme="majorBidi"/>
          <w:sz w:val="24"/>
          <w:szCs w:val="24"/>
          <w:rtl/>
        </w:rPr>
        <w:t>المدخل</w:t>
      </w:r>
      <w:r>
        <w:rPr>
          <w:rFonts w:asciiTheme="majorBidi" w:hAnsiTheme="majorBidi" w:cstheme="majorBidi" w:hint="cs"/>
          <w:sz w:val="24"/>
          <w:szCs w:val="24"/>
          <w:rtl/>
        </w:rPr>
        <w:t xml:space="preserve"> في المبنى الأول جنوبي باتجاه غربي .</w:t>
      </w:r>
    </w:p>
    <w:p w:rsidR="0051442D" w:rsidRPr="0051442D" w:rsidRDefault="0051442D" w:rsidP="0051442D">
      <w:pPr>
        <w:pStyle w:val="ListParagraph"/>
        <w:numPr>
          <w:ilvl w:val="0"/>
          <w:numId w:val="4"/>
        </w:numPr>
        <w:bidi/>
        <w:rPr>
          <w:rFonts w:asciiTheme="majorBidi" w:hAnsiTheme="majorBidi" w:cstheme="majorBidi"/>
          <w:sz w:val="24"/>
          <w:szCs w:val="24"/>
        </w:rPr>
      </w:pPr>
      <w:r w:rsidRPr="0051442D">
        <w:rPr>
          <w:rFonts w:asciiTheme="majorBidi" w:hAnsiTheme="majorBidi" w:cstheme="majorBidi" w:hint="cs"/>
          <w:sz w:val="24"/>
          <w:szCs w:val="24"/>
          <w:rtl/>
        </w:rPr>
        <w:t>المدخل في المبنى الثاني</w:t>
      </w:r>
      <w:r>
        <w:rPr>
          <w:rFonts w:asciiTheme="majorBidi" w:hAnsiTheme="majorBidi" w:cstheme="majorBidi" w:hint="cs"/>
          <w:sz w:val="24"/>
          <w:szCs w:val="24"/>
          <w:rtl/>
        </w:rPr>
        <w:t xml:space="preserve"> جنوبي باتجاه شرقي .</w:t>
      </w:r>
    </w:p>
    <w:sectPr w:rsidR="0051442D" w:rsidRPr="0051442D" w:rsidSect="009B6337">
      <w:headerReference w:type="default" r:id="rId28"/>
      <w:footerReference w:type="default" r:id="rId29"/>
      <w:footerReference w:type="first" r:id="rId30"/>
      <w:pgSz w:w="12240" w:h="15840"/>
      <w:pgMar w:top="1440" w:right="1440" w:bottom="1440" w:left="1440" w:header="720" w:footer="720" w:gutter="0"/>
      <w:pgNumType w:start="5"/>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BF7" w:rsidRDefault="00561BF7" w:rsidP="00E864B4">
      <w:pPr>
        <w:spacing w:after="0" w:line="240" w:lineRule="auto"/>
      </w:pPr>
      <w:r>
        <w:separator/>
      </w:r>
    </w:p>
  </w:endnote>
  <w:endnote w:type="continuationSeparator" w:id="0">
    <w:p w:rsidR="00561BF7" w:rsidRDefault="00561BF7" w:rsidP="00E864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761094"/>
      <w:docPartObj>
        <w:docPartGallery w:val="Page Numbers (Bottom of Page)"/>
        <w:docPartUnique/>
      </w:docPartObj>
    </w:sdtPr>
    <w:sdtEndPr/>
    <w:sdtContent>
      <w:p w:rsidR="00AE5E26" w:rsidRDefault="00AE5E26" w:rsidP="009B6337">
        <w:pPr>
          <w:pStyle w:val="Footer"/>
          <w:bidi/>
          <w:jc w:val="center"/>
        </w:pPr>
        <w:r>
          <w:fldChar w:fldCharType="begin"/>
        </w:r>
        <w:r>
          <w:instrText xml:space="preserve"> PAGE   \* MERGEFORMAT </w:instrText>
        </w:r>
        <w:r>
          <w:fldChar w:fldCharType="separate"/>
        </w:r>
        <w:r w:rsidR="003A5447">
          <w:rPr>
            <w:noProof/>
            <w:rtl/>
          </w:rPr>
          <w:t>18</w:t>
        </w:r>
        <w:r>
          <w:rPr>
            <w:noProof/>
          </w:rPr>
          <w:fldChar w:fldCharType="end"/>
        </w:r>
      </w:p>
    </w:sdtContent>
  </w:sdt>
  <w:p w:rsidR="00AE5E26" w:rsidRDefault="00AE5E2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462819704"/>
      <w:docPartObj>
        <w:docPartGallery w:val="Page Numbers (Bottom of Page)"/>
        <w:docPartUnique/>
      </w:docPartObj>
    </w:sdtPr>
    <w:sdtEndPr/>
    <w:sdtContent>
      <w:p w:rsidR="00AE5E26" w:rsidRDefault="00AE5E26" w:rsidP="009B6337">
        <w:pPr>
          <w:pStyle w:val="Footer"/>
          <w:bidi/>
          <w:jc w:val="center"/>
        </w:pPr>
        <w:r>
          <w:fldChar w:fldCharType="begin"/>
        </w:r>
        <w:r>
          <w:instrText>PAGE   \* MERGEFORMAT</w:instrText>
        </w:r>
        <w:r>
          <w:fldChar w:fldCharType="separate"/>
        </w:r>
        <w:r w:rsidR="003A5447" w:rsidRPr="003A5447">
          <w:rPr>
            <w:noProof/>
            <w:rtl/>
            <w:lang w:val="ar-SA"/>
          </w:rPr>
          <w:t>5</w:t>
        </w:r>
        <w:r>
          <w:fldChar w:fldCharType="end"/>
        </w:r>
      </w:p>
    </w:sdtContent>
  </w:sdt>
  <w:p w:rsidR="00AE5E26" w:rsidRDefault="00AE5E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BF7" w:rsidRDefault="00561BF7" w:rsidP="00E864B4">
      <w:pPr>
        <w:spacing w:after="0" w:line="240" w:lineRule="auto"/>
      </w:pPr>
      <w:r>
        <w:separator/>
      </w:r>
    </w:p>
  </w:footnote>
  <w:footnote w:type="continuationSeparator" w:id="0">
    <w:p w:rsidR="00561BF7" w:rsidRDefault="00561BF7" w:rsidP="00E864B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E26" w:rsidRPr="0013621D" w:rsidRDefault="00AE5E26" w:rsidP="004751C1">
    <w:pPr>
      <w:pStyle w:val="Header"/>
      <w:shd w:val="clear" w:color="auto" w:fill="F2F2F2" w:themeFill="background1" w:themeFillShade="F2"/>
      <w:tabs>
        <w:tab w:val="left" w:pos="930"/>
        <w:tab w:val="left" w:pos="1290"/>
      </w:tabs>
      <w:jc w:val="center"/>
      <w:rPr>
        <w:rFonts w:asciiTheme="minorBidi" w:hAnsiTheme="minorBidi"/>
        <w:b/>
        <w:bCs/>
        <w:sz w:val="28"/>
        <w:szCs w:val="28"/>
      </w:rPr>
    </w:pPr>
    <w:r>
      <w:rPr>
        <w:rFonts w:asciiTheme="minorBidi" w:hAnsiTheme="minorBidi" w:hint="cs"/>
        <w:b/>
        <w:bCs/>
        <w:sz w:val="28"/>
        <w:szCs w:val="28"/>
        <w:rtl/>
      </w:rPr>
      <w:t>الوصف المعماري</w:t>
    </w:r>
    <w:r w:rsidRPr="0013621D">
      <w:rPr>
        <w:rFonts w:asciiTheme="minorBidi" w:hAnsiTheme="minorBidi"/>
        <w:b/>
        <w:bCs/>
        <w:sz w:val="28"/>
        <w:szCs w:val="28"/>
        <w:rtl/>
      </w:rPr>
      <w:tab/>
    </w:r>
    <w:r w:rsidRPr="0013621D">
      <w:rPr>
        <w:rFonts w:asciiTheme="minorBidi" w:hAnsiTheme="minorBidi"/>
        <w:b/>
        <w:bCs/>
        <w:sz w:val="28"/>
        <w:szCs w:val="28"/>
        <w:rtl/>
      </w:rPr>
      <w:tab/>
    </w:r>
    <w:r>
      <w:rPr>
        <w:rFonts w:asciiTheme="minorBidi" w:hAnsiTheme="minorBidi" w:hint="cs"/>
        <w:b/>
        <w:bCs/>
        <w:sz w:val="28"/>
        <w:szCs w:val="28"/>
        <w:rtl/>
      </w:rPr>
      <w:t>الفصل الثاني</w:t>
    </w:r>
    <w:r w:rsidRPr="0013621D">
      <w:rPr>
        <w:rFonts w:asciiTheme="minorBidi" w:hAnsiTheme="minorBidi"/>
        <w:b/>
        <w:bCs/>
        <w:sz w:val="28"/>
        <w:szCs w:val="28"/>
        <w:rtl/>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BE6352"/>
    <w:multiLevelType w:val="hybridMultilevel"/>
    <w:tmpl w:val="416A0CFA"/>
    <w:lvl w:ilvl="0" w:tplc="3C5279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4E823CB"/>
    <w:multiLevelType w:val="hybridMultilevel"/>
    <w:tmpl w:val="528A0406"/>
    <w:lvl w:ilvl="0" w:tplc="3C5279BE">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2">
    <w:nsid w:val="379F0BFF"/>
    <w:multiLevelType w:val="hybridMultilevel"/>
    <w:tmpl w:val="598CEB80"/>
    <w:lvl w:ilvl="0" w:tplc="D79044D6">
      <w:start w:val="1"/>
      <w:numFmt w:val="decimal"/>
      <w:lvlText w:val="%1-"/>
      <w:lvlJc w:val="left"/>
      <w:pPr>
        <w:ind w:left="1712" w:hanging="360"/>
      </w:pPr>
      <w:rPr>
        <w:rFonts w:hint="default"/>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nsid w:val="38B7734D"/>
    <w:multiLevelType w:val="hybridMultilevel"/>
    <w:tmpl w:val="7826AF1A"/>
    <w:lvl w:ilvl="0" w:tplc="3C5279B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nsid w:val="431C3F0A"/>
    <w:multiLevelType w:val="hybridMultilevel"/>
    <w:tmpl w:val="3C20274A"/>
    <w:lvl w:ilvl="0" w:tplc="CCDE019E">
      <w:start w:val="1"/>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91C70D1"/>
    <w:multiLevelType w:val="hybridMultilevel"/>
    <w:tmpl w:val="A3EAC994"/>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4CB9085B"/>
    <w:multiLevelType w:val="hybridMultilevel"/>
    <w:tmpl w:val="966EA54C"/>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52B24C4A"/>
    <w:multiLevelType w:val="hybridMultilevel"/>
    <w:tmpl w:val="CED2FAAA"/>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552122B2"/>
    <w:multiLevelType w:val="hybridMultilevel"/>
    <w:tmpl w:val="A4C6B9A0"/>
    <w:lvl w:ilvl="0" w:tplc="3C5279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4962327"/>
    <w:multiLevelType w:val="hybridMultilevel"/>
    <w:tmpl w:val="8578DB5E"/>
    <w:lvl w:ilvl="0" w:tplc="3C5279B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66D07E27"/>
    <w:multiLevelType w:val="hybridMultilevel"/>
    <w:tmpl w:val="497EE976"/>
    <w:lvl w:ilvl="0" w:tplc="3C5279BE">
      <w:start w:val="1"/>
      <w:numFmt w:val="decimal"/>
      <w:lvlText w:val="%1-"/>
      <w:lvlJc w:val="left"/>
      <w:pPr>
        <w:ind w:left="1352" w:hanging="360"/>
      </w:pPr>
      <w:rPr>
        <w:rFonts w:hint="default"/>
        <w:lang w:bidi="ar-SA"/>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6E5A3F50"/>
    <w:multiLevelType w:val="hybridMultilevel"/>
    <w:tmpl w:val="1E888FAA"/>
    <w:lvl w:ilvl="0" w:tplc="C12E9664">
      <w:start w:val="1"/>
      <w:numFmt w:val="decimal"/>
      <w:lvlText w:val="%1-"/>
      <w:lvlJc w:val="left"/>
      <w:pPr>
        <w:ind w:left="1712" w:hanging="360"/>
      </w:pPr>
      <w:rPr>
        <w:rFonts w:hint="default"/>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2">
    <w:nsid w:val="70997667"/>
    <w:multiLevelType w:val="hybridMultilevel"/>
    <w:tmpl w:val="3FDE8DA0"/>
    <w:lvl w:ilvl="0" w:tplc="ACDE46B6">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num w:numId="1">
    <w:abstractNumId w:val="10"/>
  </w:num>
  <w:num w:numId="2">
    <w:abstractNumId w:val="3"/>
  </w:num>
  <w:num w:numId="3">
    <w:abstractNumId w:val="0"/>
  </w:num>
  <w:num w:numId="4">
    <w:abstractNumId w:val="1"/>
  </w:num>
  <w:num w:numId="5">
    <w:abstractNumId w:val="6"/>
  </w:num>
  <w:num w:numId="6">
    <w:abstractNumId w:val="7"/>
  </w:num>
  <w:num w:numId="7">
    <w:abstractNumId w:val="4"/>
  </w:num>
  <w:num w:numId="8">
    <w:abstractNumId w:val="8"/>
  </w:num>
  <w:num w:numId="9">
    <w:abstractNumId w:val="9"/>
  </w:num>
  <w:num w:numId="10">
    <w:abstractNumId w:val="5"/>
  </w:num>
  <w:num w:numId="11">
    <w:abstractNumId w:val="2"/>
  </w:num>
  <w:num w:numId="12">
    <w:abstractNumId w:val="11"/>
  </w:num>
  <w:num w:numId="13">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237B"/>
    <w:rsid w:val="00002C22"/>
    <w:rsid w:val="0001072C"/>
    <w:rsid w:val="00014EB1"/>
    <w:rsid w:val="00021BCD"/>
    <w:rsid w:val="0002530A"/>
    <w:rsid w:val="000264FD"/>
    <w:rsid w:val="00027BA0"/>
    <w:rsid w:val="00032409"/>
    <w:rsid w:val="00047F3F"/>
    <w:rsid w:val="0005374F"/>
    <w:rsid w:val="00065EB4"/>
    <w:rsid w:val="00077C29"/>
    <w:rsid w:val="00087B7C"/>
    <w:rsid w:val="00092B77"/>
    <w:rsid w:val="00094886"/>
    <w:rsid w:val="000B20CA"/>
    <w:rsid w:val="000B545A"/>
    <w:rsid w:val="000C302D"/>
    <w:rsid w:val="000C62DA"/>
    <w:rsid w:val="000D237B"/>
    <w:rsid w:val="000E40D5"/>
    <w:rsid w:val="000E464C"/>
    <w:rsid w:val="000E625D"/>
    <w:rsid w:val="000E7CFA"/>
    <w:rsid w:val="000F2BFC"/>
    <w:rsid w:val="00106B41"/>
    <w:rsid w:val="00113C20"/>
    <w:rsid w:val="001151D9"/>
    <w:rsid w:val="001163D6"/>
    <w:rsid w:val="0012028F"/>
    <w:rsid w:val="00121A58"/>
    <w:rsid w:val="00121F31"/>
    <w:rsid w:val="00123C82"/>
    <w:rsid w:val="001273FD"/>
    <w:rsid w:val="00127A89"/>
    <w:rsid w:val="00127EBA"/>
    <w:rsid w:val="00133317"/>
    <w:rsid w:val="0013621D"/>
    <w:rsid w:val="00141CA6"/>
    <w:rsid w:val="0014315B"/>
    <w:rsid w:val="0014355D"/>
    <w:rsid w:val="0014789B"/>
    <w:rsid w:val="00153B8A"/>
    <w:rsid w:val="0015591A"/>
    <w:rsid w:val="00163255"/>
    <w:rsid w:val="0016325F"/>
    <w:rsid w:val="001653AD"/>
    <w:rsid w:val="00181FAD"/>
    <w:rsid w:val="001870BD"/>
    <w:rsid w:val="001950DF"/>
    <w:rsid w:val="001A31D3"/>
    <w:rsid w:val="001A350D"/>
    <w:rsid w:val="001A479C"/>
    <w:rsid w:val="001A76C1"/>
    <w:rsid w:val="001B1268"/>
    <w:rsid w:val="001B1802"/>
    <w:rsid w:val="001B3DEB"/>
    <w:rsid w:val="001B761F"/>
    <w:rsid w:val="001C3E6C"/>
    <w:rsid w:val="001D0B23"/>
    <w:rsid w:val="001D1717"/>
    <w:rsid w:val="001D52C2"/>
    <w:rsid w:val="001E023E"/>
    <w:rsid w:val="001E3EE2"/>
    <w:rsid w:val="002101BB"/>
    <w:rsid w:val="00217DBD"/>
    <w:rsid w:val="00235BAF"/>
    <w:rsid w:val="0023604A"/>
    <w:rsid w:val="00245EB5"/>
    <w:rsid w:val="00255CC3"/>
    <w:rsid w:val="00264EA7"/>
    <w:rsid w:val="0026673B"/>
    <w:rsid w:val="002772B9"/>
    <w:rsid w:val="00277DB6"/>
    <w:rsid w:val="00282A17"/>
    <w:rsid w:val="002901B9"/>
    <w:rsid w:val="00292E73"/>
    <w:rsid w:val="00297B31"/>
    <w:rsid w:val="002B6FBB"/>
    <w:rsid w:val="002E190E"/>
    <w:rsid w:val="002E25CC"/>
    <w:rsid w:val="002E28FE"/>
    <w:rsid w:val="002F5E26"/>
    <w:rsid w:val="00301665"/>
    <w:rsid w:val="003101C1"/>
    <w:rsid w:val="003162EA"/>
    <w:rsid w:val="003170E1"/>
    <w:rsid w:val="0033034B"/>
    <w:rsid w:val="00331F90"/>
    <w:rsid w:val="00332B2B"/>
    <w:rsid w:val="00342B4B"/>
    <w:rsid w:val="00345D4E"/>
    <w:rsid w:val="00355894"/>
    <w:rsid w:val="003579F9"/>
    <w:rsid w:val="00357AF8"/>
    <w:rsid w:val="00361262"/>
    <w:rsid w:val="00370F2E"/>
    <w:rsid w:val="00384B89"/>
    <w:rsid w:val="003A17DB"/>
    <w:rsid w:val="003A23C6"/>
    <w:rsid w:val="003A30A7"/>
    <w:rsid w:val="003A5447"/>
    <w:rsid w:val="003B3801"/>
    <w:rsid w:val="003C17CF"/>
    <w:rsid w:val="003C53AB"/>
    <w:rsid w:val="003D632A"/>
    <w:rsid w:val="003D7DDD"/>
    <w:rsid w:val="003E213C"/>
    <w:rsid w:val="003E7878"/>
    <w:rsid w:val="003F6943"/>
    <w:rsid w:val="00401CFE"/>
    <w:rsid w:val="00404191"/>
    <w:rsid w:val="004100A0"/>
    <w:rsid w:val="00413A8B"/>
    <w:rsid w:val="004150CD"/>
    <w:rsid w:val="00420691"/>
    <w:rsid w:val="00421C85"/>
    <w:rsid w:val="004538C3"/>
    <w:rsid w:val="00464946"/>
    <w:rsid w:val="00470F79"/>
    <w:rsid w:val="0047431E"/>
    <w:rsid w:val="004751C1"/>
    <w:rsid w:val="0048111A"/>
    <w:rsid w:val="00492A7B"/>
    <w:rsid w:val="00494ECF"/>
    <w:rsid w:val="004A1FB9"/>
    <w:rsid w:val="004A4A6B"/>
    <w:rsid w:val="004A53AD"/>
    <w:rsid w:val="004A613F"/>
    <w:rsid w:val="004A6DC4"/>
    <w:rsid w:val="004B4114"/>
    <w:rsid w:val="004C784C"/>
    <w:rsid w:val="004D295E"/>
    <w:rsid w:val="004D649C"/>
    <w:rsid w:val="004E290A"/>
    <w:rsid w:val="004F3047"/>
    <w:rsid w:val="004F4FE2"/>
    <w:rsid w:val="00500760"/>
    <w:rsid w:val="00501EAE"/>
    <w:rsid w:val="00501F8F"/>
    <w:rsid w:val="00503607"/>
    <w:rsid w:val="00503F1F"/>
    <w:rsid w:val="00510561"/>
    <w:rsid w:val="0051442D"/>
    <w:rsid w:val="00517F73"/>
    <w:rsid w:val="005238E8"/>
    <w:rsid w:val="00523A12"/>
    <w:rsid w:val="00526F79"/>
    <w:rsid w:val="0054008F"/>
    <w:rsid w:val="00541064"/>
    <w:rsid w:val="005414DE"/>
    <w:rsid w:val="005446EF"/>
    <w:rsid w:val="00546078"/>
    <w:rsid w:val="00561BF7"/>
    <w:rsid w:val="00562E1B"/>
    <w:rsid w:val="00564720"/>
    <w:rsid w:val="0057497F"/>
    <w:rsid w:val="0057590B"/>
    <w:rsid w:val="00585338"/>
    <w:rsid w:val="00592735"/>
    <w:rsid w:val="005A59B3"/>
    <w:rsid w:val="005A7EF2"/>
    <w:rsid w:val="005B18B6"/>
    <w:rsid w:val="005B76C1"/>
    <w:rsid w:val="005C4526"/>
    <w:rsid w:val="005C4A02"/>
    <w:rsid w:val="005C64D4"/>
    <w:rsid w:val="005D5286"/>
    <w:rsid w:val="005F1192"/>
    <w:rsid w:val="005F30F6"/>
    <w:rsid w:val="005F772B"/>
    <w:rsid w:val="005F7D30"/>
    <w:rsid w:val="00612595"/>
    <w:rsid w:val="0062077D"/>
    <w:rsid w:val="006210DD"/>
    <w:rsid w:val="00633591"/>
    <w:rsid w:val="006356FF"/>
    <w:rsid w:val="00644135"/>
    <w:rsid w:val="00647580"/>
    <w:rsid w:val="00653043"/>
    <w:rsid w:val="00665E62"/>
    <w:rsid w:val="00667329"/>
    <w:rsid w:val="00680B42"/>
    <w:rsid w:val="006820EF"/>
    <w:rsid w:val="00686F59"/>
    <w:rsid w:val="006957A6"/>
    <w:rsid w:val="00697386"/>
    <w:rsid w:val="00697BCC"/>
    <w:rsid w:val="006A43D2"/>
    <w:rsid w:val="006B211A"/>
    <w:rsid w:val="006B2B41"/>
    <w:rsid w:val="006B4785"/>
    <w:rsid w:val="006C052D"/>
    <w:rsid w:val="006C6273"/>
    <w:rsid w:val="006D02F4"/>
    <w:rsid w:val="006D3A89"/>
    <w:rsid w:val="006D49A0"/>
    <w:rsid w:val="006E6503"/>
    <w:rsid w:val="00704903"/>
    <w:rsid w:val="00706632"/>
    <w:rsid w:val="00707851"/>
    <w:rsid w:val="00714ED0"/>
    <w:rsid w:val="007427BE"/>
    <w:rsid w:val="0075276D"/>
    <w:rsid w:val="00753AED"/>
    <w:rsid w:val="007571AA"/>
    <w:rsid w:val="00757362"/>
    <w:rsid w:val="00760C7F"/>
    <w:rsid w:val="007610A4"/>
    <w:rsid w:val="007637AA"/>
    <w:rsid w:val="007714C5"/>
    <w:rsid w:val="007727B3"/>
    <w:rsid w:val="00774C97"/>
    <w:rsid w:val="007770B9"/>
    <w:rsid w:val="00780070"/>
    <w:rsid w:val="00780205"/>
    <w:rsid w:val="00796940"/>
    <w:rsid w:val="007A4979"/>
    <w:rsid w:val="007A55FF"/>
    <w:rsid w:val="007A7928"/>
    <w:rsid w:val="007B1DE9"/>
    <w:rsid w:val="007C188F"/>
    <w:rsid w:val="007D4050"/>
    <w:rsid w:val="007D770C"/>
    <w:rsid w:val="007D7727"/>
    <w:rsid w:val="007F364B"/>
    <w:rsid w:val="00800699"/>
    <w:rsid w:val="0080316B"/>
    <w:rsid w:val="0080384A"/>
    <w:rsid w:val="00803D29"/>
    <w:rsid w:val="00806FED"/>
    <w:rsid w:val="00807BE6"/>
    <w:rsid w:val="00814DC2"/>
    <w:rsid w:val="008165FF"/>
    <w:rsid w:val="00827546"/>
    <w:rsid w:val="00834098"/>
    <w:rsid w:val="008342FF"/>
    <w:rsid w:val="008349C2"/>
    <w:rsid w:val="00834FF6"/>
    <w:rsid w:val="0084050F"/>
    <w:rsid w:val="00842B47"/>
    <w:rsid w:val="00843D57"/>
    <w:rsid w:val="008469D8"/>
    <w:rsid w:val="00860B3C"/>
    <w:rsid w:val="008656EC"/>
    <w:rsid w:val="008674CF"/>
    <w:rsid w:val="00872917"/>
    <w:rsid w:val="00885F9B"/>
    <w:rsid w:val="008901EE"/>
    <w:rsid w:val="00890D09"/>
    <w:rsid w:val="00895DF5"/>
    <w:rsid w:val="008B0BFB"/>
    <w:rsid w:val="008B0DE4"/>
    <w:rsid w:val="008B55D6"/>
    <w:rsid w:val="008D223D"/>
    <w:rsid w:val="008D2AC8"/>
    <w:rsid w:val="008D2E03"/>
    <w:rsid w:val="008D67F1"/>
    <w:rsid w:val="008E427A"/>
    <w:rsid w:val="008F5137"/>
    <w:rsid w:val="009165EC"/>
    <w:rsid w:val="00916AEA"/>
    <w:rsid w:val="009176AE"/>
    <w:rsid w:val="00933803"/>
    <w:rsid w:val="00943E8D"/>
    <w:rsid w:val="00951BA5"/>
    <w:rsid w:val="00952978"/>
    <w:rsid w:val="00952DC1"/>
    <w:rsid w:val="00953C11"/>
    <w:rsid w:val="009626CD"/>
    <w:rsid w:val="009633CA"/>
    <w:rsid w:val="00967E94"/>
    <w:rsid w:val="0097227D"/>
    <w:rsid w:val="00977627"/>
    <w:rsid w:val="00977C9F"/>
    <w:rsid w:val="0098695F"/>
    <w:rsid w:val="00986CD7"/>
    <w:rsid w:val="00994224"/>
    <w:rsid w:val="009A6168"/>
    <w:rsid w:val="009A61FB"/>
    <w:rsid w:val="009A6D61"/>
    <w:rsid w:val="009B5A22"/>
    <w:rsid w:val="009B6337"/>
    <w:rsid w:val="009B7CD0"/>
    <w:rsid w:val="009C6C30"/>
    <w:rsid w:val="009D4E35"/>
    <w:rsid w:val="009E0F1C"/>
    <w:rsid w:val="009E2EDB"/>
    <w:rsid w:val="009E40F4"/>
    <w:rsid w:val="009E60D6"/>
    <w:rsid w:val="009F13A3"/>
    <w:rsid w:val="00A24D98"/>
    <w:rsid w:val="00A279D3"/>
    <w:rsid w:val="00A31238"/>
    <w:rsid w:val="00A33A64"/>
    <w:rsid w:val="00A42DC2"/>
    <w:rsid w:val="00A456D4"/>
    <w:rsid w:val="00A45AEE"/>
    <w:rsid w:val="00A477FE"/>
    <w:rsid w:val="00A573F9"/>
    <w:rsid w:val="00A62189"/>
    <w:rsid w:val="00A639D4"/>
    <w:rsid w:val="00A675BB"/>
    <w:rsid w:val="00A72136"/>
    <w:rsid w:val="00A77B08"/>
    <w:rsid w:val="00A847D3"/>
    <w:rsid w:val="00A924AC"/>
    <w:rsid w:val="00A970DD"/>
    <w:rsid w:val="00AA71A4"/>
    <w:rsid w:val="00AB08CF"/>
    <w:rsid w:val="00AB25B1"/>
    <w:rsid w:val="00AB2CE2"/>
    <w:rsid w:val="00AB4498"/>
    <w:rsid w:val="00AC08EF"/>
    <w:rsid w:val="00AC0AED"/>
    <w:rsid w:val="00AC5535"/>
    <w:rsid w:val="00AD0ED7"/>
    <w:rsid w:val="00AE4C3C"/>
    <w:rsid w:val="00AE5E26"/>
    <w:rsid w:val="00AF3F76"/>
    <w:rsid w:val="00B02993"/>
    <w:rsid w:val="00B04A26"/>
    <w:rsid w:val="00B141B3"/>
    <w:rsid w:val="00B244BC"/>
    <w:rsid w:val="00B25523"/>
    <w:rsid w:val="00B25F40"/>
    <w:rsid w:val="00B34CF7"/>
    <w:rsid w:val="00B37975"/>
    <w:rsid w:val="00B42A5F"/>
    <w:rsid w:val="00B44615"/>
    <w:rsid w:val="00B46FF4"/>
    <w:rsid w:val="00B660DF"/>
    <w:rsid w:val="00B73B3D"/>
    <w:rsid w:val="00B77E6A"/>
    <w:rsid w:val="00B81527"/>
    <w:rsid w:val="00B87279"/>
    <w:rsid w:val="00B91F6C"/>
    <w:rsid w:val="00BA2322"/>
    <w:rsid w:val="00BB409D"/>
    <w:rsid w:val="00BC0D3F"/>
    <w:rsid w:val="00BF1133"/>
    <w:rsid w:val="00BF143C"/>
    <w:rsid w:val="00BF40D4"/>
    <w:rsid w:val="00C03027"/>
    <w:rsid w:val="00C0591F"/>
    <w:rsid w:val="00C1486E"/>
    <w:rsid w:val="00C3003D"/>
    <w:rsid w:val="00C369D8"/>
    <w:rsid w:val="00C425BD"/>
    <w:rsid w:val="00C435EA"/>
    <w:rsid w:val="00C55DE9"/>
    <w:rsid w:val="00C67FFD"/>
    <w:rsid w:val="00C733D6"/>
    <w:rsid w:val="00C77EDD"/>
    <w:rsid w:val="00C80419"/>
    <w:rsid w:val="00C80AEE"/>
    <w:rsid w:val="00C95FAD"/>
    <w:rsid w:val="00CA1D20"/>
    <w:rsid w:val="00CA2249"/>
    <w:rsid w:val="00CB0424"/>
    <w:rsid w:val="00CB6A6D"/>
    <w:rsid w:val="00CD0200"/>
    <w:rsid w:val="00CD30DD"/>
    <w:rsid w:val="00CE02AC"/>
    <w:rsid w:val="00CF1CA3"/>
    <w:rsid w:val="00D06E4A"/>
    <w:rsid w:val="00D14860"/>
    <w:rsid w:val="00D24A51"/>
    <w:rsid w:val="00D27EDD"/>
    <w:rsid w:val="00D33687"/>
    <w:rsid w:val="00D414AE"/>
    <w:rsid w:val="00D538B0"/>
    <w:rsid w:val="00D63F31"/>
    <w:rsid w:val="00D644B9"/>
    <w:rsid w:val="00D73C92"/>
    <w:rsid w:val="00D8355D"/>
    <w:rsid w:val="00DA01DB"/>
    <w:rsid w:val="00DA126E"/>
    <w:rsid w:val="00DA4610"/>
    <w:rsid w:val="00DA4D6F"/>
    <w:rsid w:val="00DA6437"/>
    <w:rsid w:val="00DA78B3"/>
    <w:rsid w:val="00DB0B6B"/>
    <w:rsid w:val="00DB133E"/>
    <w:rsid w:val="00DC6100"/>
    <w:rsid w:val="00DD2F86"/>
    <w:rsid w:val="00DD4794"/>
    <w:rsid w:val="00DE0897"/>
    <w:rsid w:val="00DE52F7"/>
    <w:rsid w:val="00DE5447"/>
    <w:rsid w:val="00DE64F5"/>
    <w:rsid w:val="00DF05F0"/>
    <w:rsid w:val="00E0365D"/>
    <w:rsid w:val="00E0729B"/>
    <w:rsid w:val="00E12C8A"/>
    <w:rsid w:val="00E1638F"/>
    <w:rsid w:val="00E166BE"/>
    <w:rsid w:val="00E20AA5"/>
    <w:rsid w:val="00E22B79"/>
    <w:rsid w:val="00E2696D"/>
    <w:rsid w:val="00E326B5"/>
    <w:rsid w:val="00E364B3"/>
    <w:rsid w:val="00E37197"/>
    <w:rsid w:val="00E41767"/>
    <w:rsid w:val="00E45489"/>
    <w:rsid w:val="00E54F0B"/>
    <w:rsid w:val="00E571FA"/>
    <w:rsid w:val="00E5787C"/>
    <w:rsid w:val="00E61320"/>
    <w:rsid w:val="00E80881"/>
    <w:rsid w:val="00E85C5E"/>
    <w:rsid w:val="00E864B4"/>
    <w:rsid w:val="00E92FFC"/>
    <w:rsid w:val="00EA1605"/>
    <w:rsid w:val="00EA401C"/>
    <w:rsid w:val="00EB1C87"/>
    <w:rsid w:val="00EB1F87"/>
    <w:rsid w:val="00EB3F61"/>
    <w:rsid w:val="00EB75C8"/>
    <w:rsid w:val="00EB77E2"/>
    <w:rsid w:val="00EC1050"/>
    <w:rsid w:val="00EC55A8"/>
    <w:rsid w:val="00ED0496"/>
    <w:rsid w:val="00EE2DAE"/>
    <w:rsid w:val="00EE3107"/>
    <w:rsid w:val="00EF02C5"/>
    <w:rsid w:val="00EF1D42"/>
    <w:rsid w:val="00F03A8D"/>
    <w:rsid w:val="00F0557B"/>
    <w:rsid w:val="00F05B81"/>
    <w:rsid w:val="00F10011"/>
    <w:rsid w:val="00F27A40"/>
    <w:rsid w:val="00F36277"/>
    <w:rsid w:val="00F374E5"/>
    <w:rsid w:val="00F447B1"/>
    <w:rsid w:val="00F54880"/>
    <w:rsid w:val="00F5717B"/>
    <w:rsid w:val="00F61C96"/>
    <w:rsid w:val="00F649DA"/>
    <w:rsid w:val="00F65282"/>
    <w:rsid w:val="00F7398C"/>
    <w:rsid w:val="00F74CF0"/>
    <w:rsid w:val="00F8005A"/>
    <w:rsid w:val="00F81144"/>
    <w:rsid w:val="00F9483B"/>
    <w:rsid w:val="00F9689C"/>
    <w:rsid w:val="00FA0743"/>
    <w:rsid w:val="00FA2612"/>
    <w:rsid w:val="00FA3373"/>
    <w:rsid w:val="00FB10EB"/>
    <w:rsid w:val="00FB26C3"/>
    <w:rsid w:val="00FB3966"/>
    <w:rsid w:val="00FB3C89"/>
    <w:rsid w:val="00FC0B6B"/>
    <w:rsid w:val="00FC3412"/>
    <w:rsid w:val="00FC36F5"/>
    <w:rsid w:val="00FC49F7"/>
    <w:rsid w:val="00FC5CBC"/>
    <w:rsid w:val="00FC66B6"/>
    <w:rsid w:val="00FC7D52"/>
    <w:rsid w:val="00FD0E61"/>
    <w:rsid w:val="00FD14C2"/>
    <w:rsid w:val="00FD2FE2"/>
    <w:rsid w:val="00FE09C5"/>
    <w:rsid w:val="00FE6FA4"/>
    <w:rsid w:val="00FE7096"/>
    <w:rsid w:val="00FE7EB9"/>
    <w:rsid w:val="00FF106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3C9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styleId="LightShading">
    <w:name w:val="Light Shading"/>
    <w:basedOn w:val="TableNormal"/>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styleId="LightShading-Accent1">
    <w:name w:val="Light Shading Accent 1"/>
    <w:basedOn w:val="TableNormal"/>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جدول شبكة 2 - تمييز 21"/>
    <w:basedOn w:val="TableNormal"/>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1-21">
    <w:name w:val="جدول شبكة 1 فاتح - تمييز 21"/>
    <w:basedOn w:val="TableNormal"/>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5-21">
    <w:name w:val="جدول شبكة 5 داكن - تمييز 21"/>
    <w:basedOn w:val="TableNormal"/>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3C9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styleId="LightShading">
    <w:name w:val="Light Shading"/>
    <w:basedOn w:val="TableNormal"/>
    <w:uiPriority w:val="60"/>
    <w:rsid w:val="00EB75C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styleId="LightShading-Accent1">
    <w:name w:val="Light Shading Accent 1"/>
    <w:basedOn w:val="TableNormal"/>
    <w:uiPriority w:val="60"/>
    <w:rsid w:val="009A61FB"/>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semiHidden/>
    <w:unhideWhenUsed/>
    <w:rsid w:val="005C4A02"/>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2-21">
    <w:name w:val="جدول شبكة 2 - تمييز 21"/>
    <w:basedOn w:val="TableNormal"/>
    <w:uiPriority w:val="47"/>
    <w:rsid w:val="005C4A02"/>
    <w:pPr>
      <w:spacing w:after="0" w:line="240" w:lineRule="auto"/>
    </w:pPr>
    <w:tblPr>
      <w:tblStyleRowBandSize w:val="1"/>
      <w:tblStyleColBandSize w:val="1"/>
      <w:tblInd w:w="0" w:type="dxa"/>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CellMar>
        <w:top w:w="0" w:type="dxa"/>
        <w:left w:w="108" w:type="dxa"/>
        <w:bottom w:w="0" w:type="dxa"/>
        <w:right w:w="108" w:type="dxa"/>
      </w:tblCellMar>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1-21">
    <w:name w:val="جدول شبكة 1 فاتح - تمييز 21"/>
    <w:basedOn w:val="TableNormal"/>
    <w:uiPriority w:val="46"/>
    <w:rsid w:val="005C4A02"/>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5-21">
    <w:name w:val="جدول شبكة 5 داكن - تمييز 21"/>
    <w:basedOn w:val="TableNormal"/>
    <w:uiPriority w:val="50"/>
    <w:rsid w:val="005C4A02"/>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151062">
      <w:bodyDiv w:val="1"/>
      <w:marLeft w:val="0"/>
      <w:marRight w:val="0"/>
      <w:marTop w:val="0"/>
      <w:marBottom w:val="0"/>
      <w:divBdr>
        <w:top w:val="none" w:sz="0" w:space="0" w:color="auto"/>
        <w:left w:val="none" w:sz="0" w:space="0" w:color="auto"/>
        <w:bottom w:val="none" w:sz="0" w:space="0" w:color="auto"/>
        <w:right w:val="none" w:sz="0" w:space="0" w:color="auto"/>
      </w:divBdr>
    </w:div>
    <w:div w:id="1397630132">
      <w:bodyDiv w:val="1"/>
      <w:marLeft w:val="0"/>
      <w:marRight w:val="0"/>
      <w:marTop w:val="0"/>
      <w:marBottom w:val="0"/>
      <w:divBdr>
        <w:top w:val="none" w:sz="0" w:space="0" w:color="auto"/>
        <w:left w:val="none" w:sz="0" w:space="0" w:color="auto"/>
        <w:bottom w:val="none" w:sz="0" w:space="0" w:color="auto"/>
        <w:right w:val="none" w:sz="0" w:space="0" w:color="auto"/>
      </w:divBdr>
    </w:div>
    <w:div w:id="1828934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45DE5A-B6B4-441A-8ED6-5F29F91CD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15</Pages>
  <Words>1385</Words>
  <Characters>7897</Characters>
  <Application>Microsoft Office Word</Application>
  <DocSecurity>0</DocSecurity>
  <Lines>65</Lines>
  <Paragraphs>18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Grizli777</Company>
  <LinksUpToDate>false</LinksUpToDate>
  <CharactersWithSpaces>9264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Alaa Isaeed</dc:creator>
  <cp:lastModifiedBy>LG laptop</cp:lastModifiedBy>
  <cp:revision>8</cp:revision>
  <dcterms:created xsi:type="dcterms:W3CDTF">2017-08-05T17:55:00Z</dcterms:created>
  <dcterms:modified xsi:type="dcterms:W3CDTF">2017-08-06T19:15:00Z</dcterms:modified>
</cp:coreProperties>
</file>